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293" w:rsidRPr="00DD0DC2" w:rsidRDefault="00AC0293" w:rsidP="00DD0DC2">
      <w:pPr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Nome: Douglas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Dízero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Freitas </w:t>
      </w:r>
      <w:r w:rsidRPr="00DD0DC2">
        <w:rPr>
          <w:rFonts w:ascii="Times New Roman" w:hAnsi="Times New Roman" w:cs="Times New Roman"/>
          <w:sz w:val="20"/>
          <w:szCs w:val="20"/>
        </w:rPr>
        <w:tab/>
      </w:r>
      <w:r w:rsidRPr="00DD0DC2">
        <w:rPr>
          <w:rFonts w:ascii="Times New Roman" w:hAnsi="Times New Roman" w:cs="Times New Roman"/>
          <w:sz w:val="20"/>
          <w:szCs w:val="20"/>
        </w:rPr>
        <w:tab/>
      </w:r>
      <w:r w:rsidRPr="00DD0DC2">
        <w:rPr>
          <w:rFonts w:ascii="Times New Roman" w:hAnsi="Times New Roman" w:cs="Times New Roman"/>
          <w:sz w:val="20"/>
          <w:szCs w:val="20"/>
        </w:rPr>
        <w:tab/>
      </w:r>
      <w:proofErr w:type="spellStart"/>
      <w:proofErr w:type="gramStart"/>
      <w:r w:rsidRPr="00DD0DC2">
        <w:rPr>
          <w:rFonts w:ascii="Times New Roman" w:hAnsi="Times New Roman" w:cs="Times New Roman"/>
          <w:sz w:val="20"/>
          <w:szCs w:val="20"/>
        </w:rPr>
        <w:t>nºUSP</w:t>
      </w:r>
      <w:proofErr w:type="spellEnd"/>
      <w:proofErr w:type="gramEnd"/>
      <w:r w:rsidRPr="00DD0DC2">
        <w:rPr>
          <w:rFonts w:ascii="Times New Roman" w:hAnsi="Times New Roman" w:cs="Times New Roman"/>
          <w:sz w:val="20"/>
          <w:szCs w:val="20"/>
        </w:rPr>
        <w:t>: 8988431</w:t>
      </w:r>
    </w:p>
    <w:p w:rsidR="00AC0293" w:rsidRPr="00DD0DC2" w:rsidRDefault="00AC0293" w:rsidP="00AC0293">
      <w:pPr>
        <w:jc w:val="both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ab/>
        <w:t xml:space="preserve">    Vinicius Augusto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Carnevali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Miquelin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</w:t>
      </w:r>
      <w:r w:rsidRPr="00DD0DC2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>8988410</w:t>
      </w:r>
      <w:r w:rsidRPr="00DD0DC2">
        <w:rPr>
          <w:rFonts w:ascii="Times New Roman" w:hAnsi="Times New Roman" w:cs="Times New Roman"/>
          <w:sz w:val="20"/>
          <w:szCs w:val="20"/>
        </w:rPr>
        <w:tab/>
      </w:r>
    </w:p>
    <w:p w:rsidR="00AC0293" w:rsidRPr="00DD0DC2" w:rsidRDefault="00AC0293" w:rsidP="00AC0293">
      <w:pPr>
        <w:jc w:val="both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ab/>
        <w:t xml:space="preserve">   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Wenni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Mateus Maceres Silva                        9017022</w:t>
      </w:r>
    </w:p>
    <w:p w:rsidR="00AC0293" w:rsidRPr="00DD0DC2" w:rsidRDefault="00AC0293">
      <w:pPr>
        <w:rPr>
          <w:rFonts w:ascii="Times New Roman" w:hAnsi="Times New Roman" w:cs="Times New Roman"/>
          <w:b/>
          <w:sz w:val="20"/>
          <w:szCs w:val="20"/>
        </w:rPr>
      </w:pPr>
    </w:p>
    <w:p w:rsidR="00AC0293" w:rsidRPr="00DD0DC2" w:rsidRDefault="00AC0293" w:rsidP="00AC0293">
      <w:pPr>
        <w:jc w:val="both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b/>
          <w:sz w:val="20"/>
          <w:szCs w:val="20"/>
        </w:rPr>
        <w:t xml:space="preserve">Gabarito do ex. 1: </w:t>
      </w:r>
      <w:r w:rsidRPr="00DD0DC2">
        <w:rPr>
          <w:rFonts w:ascii="Times New Roman" w:hAnsi="Times New Roman" w:cs="Times New Roman"/>
          <w:sz w:val="20"/>
          <w:szCs w:val="20"/>
        </w:rPr>
        <w:t xml:space="preserve">Sabemos que a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f.e.m.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(V) e a resistência interna (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Rint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) do gerador 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são constantes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>. Sendo assim, podemos dividir o exercício em duas situações:</w:t>
      </w:r>
    </w:p>
    <w:p w:rsidR="00AC0293" w:rsidRPr="00DD0DC2" w:rsidRDefault="00AC0293" w:rsidP="00AC0293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b/>
          <w:sz w:val="20"/>
          <w:szCs w:val="20"/>
        </w:rPr>
        <w:t>Situação 1</w:t>
      </w:r>
      <w:r w:rsidRPr="00DD0DC2">
        <w:rPr>
          <w:rFonts w:ascii="Times New Roman" w:hAnsi="Times New Roman" w:cs="Times New Roman"/>
          <w:sz w:val="20"/>
          <w:szCs w:val="20"/>
        </w:rPr>
        <w:t xml:space="preserve">-&gt; V = </w:t>
      </w:r>
      <w:proofErr w:type="spellStart"/>
      <w:proofErr w:type="gramStart"/>
      <w:r w:rsidRPr="00DD0DC2">
        <w:rPr>
          <w:rFonts w:ascii="Times New Roman" w:hAnsi="Times New Roman" w:cs="Times New Roman"/>
          <w:sz w:val="20"/>
          <w:szCs w:val="20"/>
        </w:rPr>
        <w:t>Req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i ; onde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Req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= resistência equivalente.</w:t>
      </w:r>
    </w:p>
    <w:p w:rsidR="00AC0293" w:rsidRPr="00DD0DC2" w:rsidRDefault="00AC0293" w:rsidP="00AC0293">
      <w:pPr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DD0DC2">
        <w:rPr>
          <w:rFonts w:ascii="Times New Roman" w:hAnsi="Times New Roman" w:cs="Times New Roman"/>
          <w:sz w:val="20"/>
          <w:szCs w:val="20"/>
          <w:lang w:val="en-US"/>
        </w:rPr>
        <w:t>Req</w:t>
      </w:r>
      <w:proofErr w:type="spell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= </w:t>
      </w:r>
      <w:proofErr w:type="spellStart"/>
      <w:r w:rsidRPr="00DD0DC2">
        <w:rPr>
          <w:rFonts w:ascii="Times New Roman" w:hAnsi="Times New Roman" w:cs="Times New Roman"/>
          <w:sz w:val="20"/>
          <w:szCs w:val="20"/>
          <w:lang w:val="en-US"/>
        </w:rPr>
        <w:t>Rint</w:t>
      </w:r>
      <w:proofErr w:type="spell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+ 0</w:t>
      </w:r>
      <w:proofErr w:type="gramStart"/>
      <w:r w:rsidRPr="00DD0DC2">
        <w:rPr>
          <w:rFonts w:ascii="Times New Roman" w:hAnsi="Times New Roman" w:cs="Times New Roman"/>
          <w:sz w:val="20"/>
          <w:szCs w:val="20"/>
          <w:lang w:val="en-US"/>
        </w:rPr>
        <w:t>,3</w:t>
      </w:r>
      <w:proofErr w:type="gram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=&gt; V = (</w:t>
      </w:r>
      <w:proofErr w:type="spellStart"/>
      <w:r w:rsidRPr="00DD0DC2">
        <w:rPr>
          <w:rFonts w:ascii="Times New Roman" w:hAnsi="Times New Roman" w:cs="Times New Roman"/>
          <w:sz w:val="20"/>
          <w:szCs w:val="20"/>
          <w:lang w:val="en-US"/>
        </w:rPr>
        <w:t>Rint</w:t>
      </w:r>
      <w:proofErr w:type="spell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+ 0,3).5 =&gt; V= 5Rint + 1,5 =&gt;</w:t>
      </w:r>
    </w:p>
    <w:p w:rsidR="00AC0293" w:rsidRPr="00DD0DC2" w:rsidRDefault="00AC0293" w:rsidP="00AC0293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=&gt;     </w:t>
      </w:r>
      <w:r w:rsidRPr="00DD0DC2">
        <w:rPr>
          <w:rFonts w:ascii="Times New Roman" w:hAnsi="Times New Roman" w:cs="Times New Roman"/>
          <w:sz w:val="20"/>
          <w:szCs w:val="20"/>
          <w:u w:val="single"/>
        </w:rPr>
        <w:t xml:space="preserve">V – </w:t>
      </w:r>
      <w:proofErr w:type="gramStart"/>
      <w:r w:rsidRPr="00DD0DC2">
        <w:rPr>
          <w:rFonts w:ascii="Times New Roman" w:hAnsi="Times New Roman" w:cs="Times New Roman"/>
          <w:sz w:val="20"/>
          <w:szCs w:val="20"/>
          <w:u w:val="single"/>
        </w:rPr>
        <w:t>5Rint</w:t>
      </w:r>
      <w:proofErr w:type="gramEnd"/>
      <w:r w:rsidRPr="00DD0DC2">
        <w:rPr>
          <w:rFonts w:ascii="Times New Roman" w:hAnsi="Times New Roman" w:cs="Times New Roman"/>
          <w:sz w:val="20"/>
          <w:szCs w:val="20"/>
          <w:u w:val="single"/>
        </w:rPr>
        <w:t xml:space="preserve"> = 1,5</w:t>
      </w:r>
      <w:r w:rsidRPr="00DD0DC2">
        <w:rPr>
          <w:rFonts w:ascii="Times New Roman" w:hAnsi="Times New Roman" w:cs="Times New Roman"/>
          <w:sz w:val="20"/>
          <w:szCs w:val="20"/>
        </w:rPr>
        <w:t xml:space="preserve"> (1)</w:t>
      </w:r>
    </w:p>
    <w:p w:rsidR="00AC0293" w:rsidRPr="00DD0DC2" w:rsidRDefault="00AC0293" w:rsidP="00AC0293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AC0293" w:rsidRPr="00DD0DC2" w:rsidRDefault="00AC0293" w:rsidP="00AC0293">
      <w:pPr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ab/>
      </w:r>
      <w:r w:rsidRPr="00DD0DC2">
        <w:rPr>
          <w:rFonts w:ascii="Times New Roman" w:hAnsi="Times New Roman" w:cs="Times New Roman"/>
          <w:b/>
          <w:sz w:val="20"/>
          <w:szCs w:val="20"/>
        </w:rPr>
        <w:t>Situação 2</w:t>
      </w:r>
      <w:r w:rsidRPr="00DD0DC2">
        <w:rPr>
          <w:rFonts w:ascii="Times New Roman" w:hAnsi="Times New Roman" w:cs="Times New Roman"/>
          <w:sz w:val="20"/>
          <w:szCs w:val="20"/>
        </w:rPr>
        <w:t xml:space="preserve"> -&gt; V = </w:t>
      </w:r>
      <w:proofErr w:type="spellStart"/>
      <w:proofErr w:type="gramStart"/>
      <w:r w:rsidRPr="00DD0DC2">
        <w:rPr>
          <w:rFonts w:ascii="Times New Roman" w:hAnsi="Times New Roman" w:cs="Times New Roman"/>
          <w:sz w:val="20"/>
          <w:szCs w:val="20"/>
        </w:rPr>
        <w:t>Req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>i</w:t>
      </w:r>
    </w:p>
    <w:p w:rsidR="00AC0293" w:rsidRPr="00DD0DC2" w:rsidRDefault="00AC0293" w:rsidP="00AC0293">
      <w:pPr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DD0DC2">
        <w:rPr>
          <w:rFonts w:ascii="Times New Roman" w:hAnsi="Times New Roman" w:cs="Times New Roman"/>
          <w:sz w:val="20"/>
          <w:szCs w:val="20"/>
          <w:lang w:val="en-US"/>
        </w:rPr>
        <w:t>Req</w:t>
      </w:r>
      <w:proofErr w:type="spell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= </w:t>
      </w:r>
      <w:proofErr w:type="spellStart"/>
      <w:r w:rsidRPr="00DD0DC2">
        <w:rPr>
          <w:rFonts w:ascii="Times New Roman" w:hAnsi="Times New Roman" w:cs="Times New Roman"/>
          <w:sz w:val="20"/>
          <w:szCs w:val="20"/>
          <w:lang w:val="en-US"/>
        </w:rPr>
        <w:t>Rint</w:t>
      </w:r>
      <w:proofErr w:type="spell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+ 0</w:t>
      </w:r>
      <w:proofErr w:type="gramStart"/>
      <w:r w:rsidRPr="00DD0DC2">
        <w:rPr>
          <w:rFonts w:ascii="Times New Roman" w:hAnsi="Times New Roman" w:cs="Times New Roman"/>
          <w:sz w:val="20"/>
          <w:szCs w:val="20"/>
          <w:lang w:val="en-US"/>
        </w:rPr>
        <w:t>,8</w:t>
      </w:r>
      <w:proofErr w:type="gram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=&gt; V = (</w:t>
      </w:r>
      <w:proofErr w:type="spellStart"/>
      <w:r w:rsidRPr="00DD0DC2">
        <w:rPr>
          <w:rFonts w:ascii="Times New Roman" w:hAnsi="Times New Roman" w:cs="Times New Roman"/>
          <w:sz w:val="20"/>
          <w:szCs w:val="20"/>
          <w:lang w:val="en-US"/>
        </w:rPr>
        <w:t>Rint</w:t>
      </w:r>
      <w:proofErr w:type="spell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+ 0,8).2,5 =&gt; V= 2,5Rint + 2 =&gt;</w:t>
      </w:r>
    </w:p>
    <w:p w:rsidR="00AC0293" w:rsidRPr="00DD0DC2" w:rsidRDefault="00AC0293" w:rsidP="00AC0293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=&gt;     </w:t>
      </w:r>
      <w:r w:rsidRPr="00DD0DC2">
        <w:rPr>
          <w:rFonts w:ascii="Times New Roman" w:hAnsi="Times New Roman" w:cs="Times New Roman"/>
          <w:sz w:val="20"/>
          <w:szCs w:val="20"/>
          <w:u w:val="single"/>
        </w:rPr>
        <w:t>V – 2,5</w:t>
      </w:r>
      <w:proofErr w:type="spellStart"/>
      <w:r w:rsidRPr="00DD0DC2">
        <w:rPr>
          <w:rFonts w:ascii="Times New Roman" w:hAnsi="Times New Roman" w:cs="Times New Roman"/>
          <w:sz w:val="20"/>
          <w:szCs w:val="20"/>
          <w:u w:val="single"/>
        </w:rPr>
        <w:t>Rint</w:t>
      </w:r>
      <w:proofErr w:type="spellEnd"/>
      <w:r w:rsidRPr="00DD0DC2">
        <w:rPr>
          <w:rFonts w:ascii="Times New Roman" w:hAnsi="Times New Roman" w:cs="Times New Roman"/>
          <w:sz w:val="20"/>
          <w:szCs w:val="20"/>
          <w:u w:val="single"/>
        </w:rPr>
        <w:t xml:space="preserve"> = 2 </w:t>
      </w:r>
      <w:r w:rsidRPr="00DD0DC2">
        <w:rPr>
          <w:rFonts w:ascii="Times New Roman" w:hAnsi="Times New Roman" w:cs="Times New Roman"/>
          <w:sz w:val="20"/>
          <w:szCs w:val="20"/>
        </w:rPr>
        <w:t>(2)</w:t>
      </w:r>
    </w:p>
    <w:p w:rsidR="00AC0293" w:rsidRPr="00DD0DC2" w:rsidRDefault="00AC0293" w:rsidP="00AC0293">
      <w:pPr>
        <w:rPr>
          <w:rFonts w:ascii="Times New Roman" w:hAnsi="Times New Roman" w:cs="Times New Roman"/>
          <w:sz w:val="20"/>
          <w:szCs w:val="20"/>
        </w:rPr>
      </w:pPr>
    </w:p>
    <w:p w:rsidR="00AC0293" w:rsidRPr="00DD0DC2" w:rsidRDefault="00AC0293" w:rsidP="00AC0293">
      <w:pPr>
        <w:ind w:left="672" w:firstLine="36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>De (1) e (2), podemos construir o seguinte sistema:</w:t>
      </w:r>
    </w:p>
    <w:p w:rsidR="00AC0293" w:rsidRPr="00DD0DC2" w:rsidRDefault="00AC0293" w:rsidP="00AC0293">
      <w:pPr>
        <w:ind w:left="708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    </w:t>
      </w:r>
      <w:r w:rsidRPr="00DD0DC2">
        <w:rPr>
          <w:rFonts w:ascii="Times New Roman" w:hAnsi="Times New Roman" w:cs="Times New Roman"/>
          <w:sz w:val="20"/>
          <w:szCs w:val="20"/>
          <w:lang w:val="en-US"/>
        </w:rPr>
        <w:t>(1)     V – 5Rint = 1</w:t>
      </w:r>
      <w:proofErr w:type="gramStart"/>
      <w:r w:rsidRPr="00DD0DC2">
        <w:rPr>
          <w:rFonts w:ascii="Times New Roman" w:hAnsi="Times New Roman" w:cs="Times New Roman"/>
          <w:sz w:val="20"/>
          <w:szCs w:val="20"/>
          <w:lang w:val="en-US"/>
        </w:rPr>
        <w:t>,5</w:t>
      </w:r>
      <w:proofErr w:type="gram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      +</w:t>
      </w:r>
    </w:p>
    <w:p w:rsidR="00AC0293" w:rsidRPr="00DD0DC2" w:rsidRDefault="00AC0293" w:rsidP="00AC0293">
      <w:pPr>
        <w:ind w:firstLine="672"/>
        <w:rPr>
          <w:rFonts w:ascii="Times New Roman" w:hAnsi="Times New Roman" w:cs="Times New Roman"/>
          <w:sz w:val="20"/>
          <w:szCs w:val="20"/>
          <w:lang w:val="en-US"/>
        </w:rPr>
      </w:pPr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DD0DC2">
        <w:rPr>
          <w:rFonts w:ascii="Times New Roman" w:hAnsi="Times New Roman" w:cs="Times New Roman"/>
          <w:sz w:val="20"/>
          <w:szCs w:val="20"/>
          <w:lang w:val="en-US"/>
        </w:rPr>
        <w:t>x(</w:t>
      </w:r>
      <w:proofErr w:type="gram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-2)     (2  </w:t>
      </w:r>
      <w:r w:rsidRPr="00DD0DC2">
        <w:rPr>
          <w:rFonts w:ascii="Times New Roman" w:hAnsi="Times New Roman" w:cs="Times New Roman"/>
          <w:sz w:val="20"/>
          <w:szCs w:val="20"/>
          <w:u w:val="single"/>
          <w:lang w:val="en-US"/>
        </w:rPr>
        <w:t>- 2V + 5Rint = - 4</w:t>
      </w:r>
    </w:p>
    <w:p w:rsidR="00AC0293" w:rsidRPr="00DD0DC2" w:rsidRDefault="00AC0293" w:rsidP="00AC0293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DD0DC2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D0DC2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</w:t>
      </w:r>
      <w:r w:rsidRPr="00DD0DC2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</w:t>
      </w:r>
      <w:r w:rsidRPr="00DD0DC2">
        <w:rPr>
          <w:rFonts w:ascii="Times New Roman" w:hAnsi="Times New Roman" w:cs="Times New Roman"/>
          <w:sz w:val="20"/>
          <w:szCs w:val="20"/>
        </w:rPr>
        <w:t xml:space="preserve">-V = - 2,5 =&gt; </w:t>
      </w:r>
      <w:r w:rsidRPr="00DD0DC2">
        <w:rPr>
          <w:rFonts w:ascii="Times New Roman" w:hAnsi="Times New Roman" w:cs="Times New Roman"/>
          <w:b/>
          <w:sz w:val="20"/>
          <w:szCs w:val="20"/>
          <w:u w:val="single"/>
        </w:rPr>
        <w:t>V = 2,5V</w:t>
      </w:r>
    </w:p>
    <w:p w:rsidR="00AC0293" w:rsidRPr="00DD0DC2" w:rsidRDefault="00AC0293" w:rsidP="00AC0293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>Substituindo V = 2,5V na equação (1), temos:</w:t>
      </w:r>
    </w:p>
    <w:p w:rsidR="00AC0293" w:rsidRPr="00DD0DC2" w:rsidRDefault="00AC0293" w:rsidP="00AC0293">
      <w:pPr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2,5 – 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5Rint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 = 1,5 =&gt; 5Rint = 1 =&gt; </w:t>
      </w:r>
      <w:proofErr w:type="spellStart"/>
      <w:r w:rsidRPr="00DD0DC2">
        <w:rPr>
          <w:rFonts w:ascii="Times New Roman" w:hAnsi="Times New Roman" w:cs="Times New Roman"/>
          <w:b/>
          <w:sz w:val="20"/>
          <w:szCs w:val="20"/>
          <w:u w:val="single"/>
        </w:rPr>
        <w:t>Rint</w:t>
      </w:r>
      <w:proofErr w:type="spellEnd"/>
      <w:r w:rsidRPr="00DD0DC2">
        <w:rPr>
          <w:rFonts w:ascii="Times New Roman" w:hAnsi="Times New Roman" w:cs="Times New Roman"/>
          <w:b/>
          <w:sz w:val="20"/>
          <w:szCs w:val="20"/>
          <w:u w:val="single"/>
        </w:rPr>
        <w:t xml:space="preserve"> = 0,2Ohm</w:t>
      </w:r>
    </w:p>
    <w:p w:rsidR="00AC0293" w:rsidRPr="00DD0DC2" w:rsidRDefault="00AC0293">
      <w:pPr>
        <w:rPr>
          <w:rFonts w:ascii="Times New Roman" w:hAnsi="Times New Roman" w:cs="Times New Roman"/>
          <w:b/>
          <w:sz w:val="20"/>
          <w:szCs w:val="20"/>
        </w:rPr>
      </w:pPr>
    </w:p>
    <w:p w:rsidR="00AC0293" w:rsidRPr="00DD0DC2" w:rsidRDefault="00AC0293" w:rsidP="00AC0293">
      <w:pPr>
        <w:jc w:val="both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b/>
          <w:sz w:val="20"/>
          <w:szCs w:val="20"/>
        </w:rPr>
        <w:t>Gabarito do ex. 2:</w:t>
      </w:r>
      <w:r w:rsidRPr="00DD0DC2">
        <w:rPr>
          <w:rFonts w:ascii="Times New Roman" w:hAnsi="Times New Roman" w:cs="Times New Roman"/>
          <w:sz w:val="20"/>
          <w:szCs w:val="20"/>
        </w:rPr>
        <w:t xml:space="preserve"> 1) Primeiramente, vamos redesenhar o circuito para facilitar a                sua visualização:</w:t>
      </w:r>
    </w:p>
    <w:p w:rsidR="00AC0293" w:rsidRPr="00DD0DC2" w:rsidRDefault="00AC0293" w:rsidP="00AC0293">
      <w:pPr>
        <w:jc w:val="both"/>
        <w:rPr>
          <w:rFonts w:ascii="Times New Roman" w:hAnsi="Times New Roman" w:cs="Times New Roman"/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drawing>
          <wp:inline distT="0" distB="0" distL="0" distR="0">
            <wp:extent cx="4038600" cy="3028950"/>
            <wp:effectExtent l="0" t="0" r="0" b="0"/>
            <wp:docPr id="3" name="Imagem 3" descr="C:\Users\ViniciusAugusto\AppData\Local\Microsoft\Windows\INetCache\Content.Word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iciusAugusto\AppData\Local\Microsoft\Windows\INetCache\Content.Word\IMG_0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12" cy="30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93" w:rsidRPr="00DD0DC2" w:rsidRDefault="00AC0293" w:rsidP="00AC029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Descobrir a resistência 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equivalente(</w:t>
      </w:r>
      <w:proofErr w:type="spellStart"/>
      <w:proofErr w:type="gramEnd"/>
      <w:r w:rsidRPr="00DD0DC2">
        <w:rPr>
          <w:rFonts w:ascii="Times New Roman" w:hAnsi="Times New Roman" w:cs="Times New Roman"/>
          <w:sz w:val="20"/>
          <w:szCs w:val="20"/>
        </w:rPr>
        <w:t>Req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) a partir de associações:</w:t>
      </w:r>
    </w:p>
    <w:p w:rsidR="00AC0293" w:rsidRPr="00DD0DC2" w:rsidRDefault="00AC0293" w:rsidP="00AC029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C0293" w:rsidRPr="00DD0DC2" w:rsidRDefault="00AC0293" w:rsidP="00AC029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drawing>
          <wp:inline distT="0" distB="0" distL="0" distR="0">
            <wp:extent cx="4356099" cy="3267075"/>
            <wp:effectExtent l="0" t="0" r="6985" b="0"/>
            <wp:docPr id="4" name="Imagem 4" descr="C:\Users\ViniciusAugusto\AppData\Local\Microsoft\Windows\INetCache\Content.Word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iciusAugusto\AppData\Local\Microsoft\Windows\INetCache\Content.Word\IMG_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49" cy="32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93" w:rsidRPr="00DD0DC2" w:rsidRDefault="00AC0293" w:rsidP="00AC029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drawing>
          <wp:inline distT="0" distB="0" distL="0" distR="0">
            <wp:extent cx="4356100" cy="3267075"/>
            <wp:effectExtent l="0" t="0" r="6350" b="9525"/>
            <wp:docPr id="5" name="Imagem 5" descr="C:\Users\ViniciusAugusto\AppData\Local\Microsoft\Windows\INetCache\Content.Word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iciusAugusto\AppData\Local\Microsoft\Windows\INetCache\Content.Word\IMG_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50" cy="32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93" w:rsidRPr="00DD0DC2" w:rsidRDefault="00AC0293" w:rsidP="00AC0293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C0293" w:rsidRPr="00DD0DC2" w:rsidRDefault="00AC0293" w:rsidP="00AC029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Com a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Req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podemos obter a corrente elétrica total do circuito (It):</w:t>
      </w:r>
    </w:p>
    <w:p w:rsidR="00AC0293" w:rsidRPr="00DD0DC2" w:rsidRDefault="00AC0293" w:rsidP="00AC0293">
      <w:pPr>
        <w:ind w:left="1416"/>
        <w:rPr>
          <w:rFonts w:ascii="Times New Roman" w:hAnsi="Times New Roman" w:cs="Times New Roman"/>
          <w:sz w:val="20"/>
          <w:szCs w:val="20"/>
          <w:lang w:val="en-US"/>
        </w:rPr>
      </w:pPr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V = </w:t>
      </w:r>
      <w:proofErr w:type="spellStart"/>
      <w:r w:rsidRPr="00DD0DC2">
        <w:rPr>
          <w:rFonts w:ascii="Times New Roman" w:hAnsi="Times New Roman" w:cs="Times New Roman"/>
          <w:sz w:val="20"/>
          <w:szCs w:val="20"/>
          <w:lang w:val="en-US"/>
        </w:rPr>
        <w:t>R.i</w:t>
      </w:r>
      <w:proofErr w:type="spellEnd"/>
    </w:p>
    <w:p w:rsidR="00AC0293" w:rsidRPr="00DD0DC2" w:rsidRDefault="00AC0293" w:rsidP="00AC0293">
      <w:pPr>
        <w:ind w:left="1416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proofErr w:type="gramStart"/>
      <w:r w:rsidRPr="00DD0DC2">
        <w:rPr>
          <w:rFonts w:ascii="Times New Roman" w:hAnsi="Times New Roman" w:cs="Times New Roman"/>
          <w:sz w:val="20"/>
          <w:szCs w:val="20"/>
          <w:lang w:val="en-US"/>
        </w:rPr>
        <w:t>Vab</w:t>
      </w:r>
      <w:proofErr w:type="spellEnd"/>
      <w:proofErr w:type="gram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= </w:t>
      </w:r>
      <w:proofErr w:type="spellStart"/>
      <w:r w:rsidRPr="00DD0DC2">
        <w:rPr>
          <w:rFonts w:ascii="Times New Roman" w:hAnsi="Times New Roman" w:cs="Times New Roman"/>
          <w:sz w:val="20"/>
          <w:szCs w:val="20"/>
          <w:lang w:val="en-US"/>
        </w:rPr>
        <w:t>Req.It</w:t>
      </w:r>
      <w:proofErr w:type="spell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=&gt; </w:t>
      </w:r>
      <w:proofErr w:type="spellStart"/>
      <w:r w:rsidRPr="00DD0DC2">
        <w:rPr>
          <w:rFonts w:ascii="Times New Roman" w:hAnsi="Times New Roman" w:cs="Times New Roman"/>
          <w:sz w:val="20"/>
          <w:szCs w:val="20"/>
          <w:lang w:val="en-US"/>
        </w:rPr>
        <w:t>Vab</w:t>
      </w:r>
      <w:proofErr w:type="spellEnd"/>
      <w:r w:rsidRPr="00DD0DC2">
        <w:rPr>
          <w:rFonts w:ascii="Times New Roman" w:hAnsi="Times New Roman" w:cs="Times New Roman"/>
          <w:sz w:val="20"/>
          <w:szCs w:val="20"/>
          <w:lang w:val="en-US"/>
        </w:rPr>
        <w:t xml:space="preserve"> = (5R/4).It =&gt; It = 4Vab/5R</w:t>
      </w:r>
    </w:p>
    <w:p w:rsidR="00AC0293" w:rsidRPr="00DD0DC2" w:rsidRDefault="00AC0293" w:rsidP="00AC029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AC0293" w:rsidRPr="00DD0DC2" w:rsidRDefault="00AC0293" w:rsidP="00AC029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Com 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a It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 e a figura 1, sabemos que a corrente elétrica em R/2 é dada por:</w:t>
      </w:r>
    </w:p>
    <w:p w:rsidR="00AC0293" w:rsidRDefault="00AC0293" w:rsidP="00AC0293">
      <w:pPr>
        <w:ind w:left="1416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>I(</w:t>
      </w:r>
      <w:proofErr w:type="spellStart"/>
      <w:proofErr w:type="gramStart"/>
      <w:r w:rsidRPr="00DD0DC2">
        <w:rPr>
          <w:rFonts w:ascii="Times New Roman" w:hAnsi="Times New Roman" w:cs="Times New Roman"/>
          <w:sz w:val="20"/>
          <w:szCs w:val="20"/>
        </w:rPr>
        <w:t>emR</w:t>
      </w:r>
      <w:proofErr w:type="spellEnd"/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/2) = It/4 =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Vab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/5R</w:t>
      </w:r>
    </w:p>
    <w:p w:rsidR="00DD0DC2" w:rsidRDefault="00DD0DC2" w:rsidP="00AC0293">
      <w:pPr>
        <w:ind w:left="1416"/>
        <w:rPr>
          <w:rFonts w:ascii="Times New Roman" w:hAnsi="Times New Roman" w:cs="Times New Roman"/>
          <w:sz w:val="20"/>
          <w:szCs w:val="20"/>
        </w:rPr>
      </w:pPr>
    </w:p>
    <w:p w:rsidR="00DD0DC2" w:rsidRPr="00DD0DC2" w:rsidRDefault="00DD0DC2" w:rsidP="00AC0293">
      <w:pPr>
        <w:ind w:left="1416"/>
        <w:rPr>
          <w:rFonts w:ascii="Times New Roman" w:hAnsi="Times New Roman" w:cs="Times New Roman"/>
          <w:sz w:val="20"/>
          <w:szCs w:val="20"/>
        </w:rPr>
      </w:pPr>
    </w:p>
    <w:p w:rsidR="00AC0293" w:rsidRPr="00DD0DC2" w:rsidRDefault="00AC0293" w:rsidP="00AC029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lastRenderedPageBreak/>
        <w:t>Logo, temos como calcular a potência dissipada em R/2:</w:t>
      </w:r>
    </w:p>
    <w:p w:rsidR="00AC0293" w:rsidRPr="00DD0DC2" w:rsidRDefault="00AC0293" w:rsidP="00AC0293">
      <w:pPr>
        <w:ind w:left="1416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P = </w:t>
      </w:r>
      <w:proofErr w:type="spellStart"/>
      <w:proofErr w:type="gramStart"/>
      <w:r w:rsidRPr="00DD0DC2">
        <w:rPr>
          <w:rFonts w:ascii="Times New Roman" w:hAnsi="Times New Roman" w:cs="Times New Roman"/>
          <w:sz w:val="20"/>
          <w:szCs w:val="20"/>
        </w:rPr>
        <w:t>V.i</w:t>
      </w:r>
      <w:proofErr w:type="spellEnd"/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R.i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^2</w:t>
      </w:r>
    </w:p>
    <w:p w:rsidR="00AC0293" w:rsidRPr="00DD0DC2" w:rsidRDefault="00AC0293" w:rsidP="00AC0293">
      <w:pPr>
        <w:ind w:left="1416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proofErr w:type="gramStart"/>
      <w:r w:rsidRPr="00DD0DC2">
        <w:rPr>
          <w:rFonts w:ascii="Times New Roman" w:hAnsi="Times New Roman" w:cs="Times New Roman"/>
          <w:sz w:val="20"/>
          <w:szCs w:val="20"/>
        </w:rPr>
        <w:t>Pdiss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>em R/2) = (R/2).(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Vab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/5R)^2 = </w:t>
      </w:r>
      <w:r w:rsidRPr="00DD0DC2">
        <w:rPr>
          <w:rFonts w:ascii="Times New Roman" w:hAnsi="Times New Roman" w:cs="Times New Roman"/>
          <w:b/>
          <w:sz w:val="20"/>
          <w:szCs w:val="20"/>
          <w:u w:val="single"/>
        </w:rPr>
        <w:t>(</w:t>
      </w:r>
      <w:proofErr w:type="spellStart"/>
      <w:r w:rsidRPr="00DD0DC2">
        <w:rPr>
          <w:rFonts w:ascii="Times New Roman" w:hAnsi="Times New Roman" w:cs="Times New Roman"/>
          <w:b/>
          <w:sz w:val="20"/>
          <w:szCs w:val="20"/>
          <w:u w:val="single"/>
        </w:rPr>
        <w:t>Vab</w:t>
      </w:r>
      <w:proofErr w:type="spellEnd"/>
      <w:r w:rsidRPr="00DD0DC2">
        <w:rPr>
          <w:rFonts w:ascii="Times New Roman" w:hAnsi="Times New Roman" w:cs="Times New Roman"/>
          <w:b/>
          <w:sz w:val="20"/>
          <w:szCs w:val="20"/>
          <w:u w:val="single"/>
        </w:rPr>
        <w:t>)^2/50R</w:t>
      </w:r>
    </w:p>
    <w:p w:rsidR="00AC0293" w:rsidRPr="00DD0DC2" w:rsidRDefault="00AC0293" w:rsidP="00AC0293">
      <w:pPr>
        <w:ind w:left="1416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C0293" w:rsidRPr="00DD0DC2" w:rsidRDefault="00AC0293" w:rsidP="00AC0293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DD0DC2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Gabarito do ex. 3: </w:t>
      </w: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a) Segundo o enunciado, uma nova pilha tem </w:t>
      </w:r>
      <w:proofErr w:type="spellStart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ddp</w:t>
      </w:r>
      <w:proofErr w:type="spellEnd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igual a </w:t>
      </w:r>
      <w:proofErr w:type="gramStart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9V</w:t>
      </w:r>
      <w:proofErr w:type="gramEnd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 Também sabemos que os três resistores dados estão em paralelo. Logo, a resistência equivalente (</w:t>
      </w:r>
      <w:proofErr w:type="spellStart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Req</w:t>
      </w:r>
      <w:proofErr w:type="spellEnd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 pode ser calculada da seguinte forma:</w:t>
      </w:r>
    </w:p>
    <w:p w:rsidR="00AC0293" w:rsidRPr="00DD0DC2" w:rsidRDefault="00AC0293" w:rsidP="00AC0293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AC0293" w:rsidRPr="00DD0DC2" w:rsidRDefault="00AC0293" w:rsidP="00AC0293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proofErr w:type="gramStart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X(</w:t>
      </w:r>
      <w:proofErr w:type="gramEnd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100) 1</w:t>
      </w:r>
      <w:r w:rsidRPr="00DD0DC2">
        <w:rPr>
          <w:sz w:val="20"/>
          <w:szCs w:val="20"/>
          <w:lang w:val="en-US"/>
        </w:rPr>
        <w:t xml:space="preserve"> </w:t>
      </w: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/</w:t>
      </w:r>
      <w:proofErr w:type="spellStart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Req</w:t>
      </w:r>
      <w:proofErr w:type="spellEnd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 xml:space="preserve"> = 1</w:t>
      </w:r>
      <w:r w:rsidRPr="00DD0DC2">
        <w:rPr>
          <w:sz w:val="20"/>
          <w:szCs w:val="20"/>
          <w:lang w:val="en-US"/>
        </w:rPr>
        <w:t xml:space="preserve"> </w:t>
      </w: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/100 + 1</w:t>
      </w:r>
      <w:r w:rsidRPr="00DD0DC2">
        <w:rPr>
          <w:sz w:val="20"/>
          <w:szCs w:val="20"/>
          <w:lang w:val="en-US"/>
        </w:rPr>
        <w:t xml:space="preserve"> </w:t>
      </w: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/200 + 1</w:t>
      </w:r>
      <w:r w:rsidRPr="00DD0DC2">
        <w:rPr>
          <w:sz w:val="20"/>
          <w:szCs w:val="20"/>
          <w:lang w:val="en-US"/>
        </w:rPr>
        <w:t xml:space="preserve"> </w:t>
      </w: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/300 x(100)</w:t>
      </w:r>
    </w:p>
    <w:p w:rsidR="00AC0293" w:rsidRPr="00DD0DC2" w:rsidRDefault="00AC0293" w:rsidP="00AC0293">
      <w:pPr>
        <w:pStyle w:val="PargrafodaLista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ab/>
        <w:t xml:space="preserve">   100</w:t>
      </w:r>
      <w:r w:rsidRPr="00DD0DC2">
        <w:rPr>
          <w:sz w:val="20"/>
          <w:szCs w:val="20"/>
          <w:lang w:val="en-US"/>
        </w:rPr>
        <w:t xml:space="preserve"> </w:t>
      </w: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/</w:t>
      </w:r>
      <w:proofErr w:type="spellStart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Req</w:t>
      </w:r>
      <w:proofErr w:type="spellEnd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 xml:space="preserve"> = 1</w:t>
      </w:r>
      <w:r w:rsidRPr="00DD0DC2">
        <w:rPr>
          <w:sz w:val="20"/>
          <w:szCs w:val="20"/>
          <w:lang w:val="en-US"/>
        </w:rPr>
        <w:t xml:space="preserve"> + </w:t>
      </w:r>
      <w:r w:rsidRPr="00DD0DC2">
        <w:rPr>
          <w:rFonts w:ascii="Times New Roman" w:hAnsi="Times New Roman" w:cs="Times New Roman"/>
          <w:sz w:val="20"/>
          <w:szCs w:val="20"/>
          <w:lang w:val="en-US"/>
        </w:rPr>
        <w:t>1 /2 + 1</w:t>
      </w:r>
      <w:r w:rsidRPr="00DD0DC2">
        <w:rPr>
          <w:sz w:val="20"/>
          <w:szCs w:val="20"/>
          <w:lang w:val="en-US"/>
        </w:rPr>
        <w:t xml:space="preserve"> </w:t>
      </w:r>
      <w:r w:rsidRPr="00DD0DC2">
        <w:rPr>
          <w:rFonts w:ascii="Times New Roman" w:hAnsi="Times New Roman" w:cs="Times New Roman"/>
          <w:sz w:val="20"/>
          <w:szCs w:val="20"/>
          <w:lang w:val="en-US"/>
        </w:rPr>
        <w:t>/3 = 11</w:t>
      </w:r>
      <w:r w:rsidRPr="00DD0DC2">
        <w:rPr>
          <w:sz w:val="20"/>
          <w:szCs w:val="20"/>
          <w:lang w:val="en-US"/>
        </w:rPr>
        <w:t xml:space="preserve"> </w:t>
      </w:r>
      <w:r w:rsidRPr="00DD0DC2">
        <w:rPr>
          <w:rFonts w:ascii="Times New Roman" w:hAnsi="Times New Roman" w:cs="Times New Roman"/>
          <w:sz w:val="20"/>
          <w:szCs w:val="20"/>
          <w:lang w:val="en-US"/>
        </w:rPr>
        <w:t>/6</w:t>
      </w:r>
    </w:p>
    <w:p w:rsidR="00AC0293" w:rsidRPr="00DD0DC2" w:rsidRDefault="00AC0293" w:rsidP="00AC0293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ab/>
        <w:t xml:space="preserve">   </w:t>
      </w:r>
      <w:proofErr w:type="spellStart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Req</w:t>
      </w:r>
      <w:proofErr w:type="spellEnd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 xml:space="preserve"> = 600</w:t>
      </w:r>
      <w:r w:rsidRPr="00DD0DC2">
        <w:rPr>
          <w:sz w:val="20"/>
          <w:szCs w:val="20"/>
          <w:lang w:val="en-US"/>
        </w:rPr>
        <w:t xml:space="preserve"> </w:t>
      </w: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/11</w:t>
      </w:r>
    </w:p>
    <w:p w:rsidR="00AC0293" w:rsidRPr="00DD0DC2" w:rsidRDefault="00AC0293" w:rsidP="00AC0293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</w:p>
    <w:p w:rsidR="00AC0293" w:rsidRPr="00DD0DC2" w:rsidRDefault="00AC0293" w:rsidP="00AC0293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Com este resultado e com a </w:t>
      </w:r>
      <w:proofErr w:type="spellStart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ddp</w:t>
      </w:r>
      <w:proofErr w:type="spellEnd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da pilha, podemos calcular a potência total dissipada total:</w:t>
      </w:r>
    </w:p>
    <w:p w:rsidR="00AC0293" w:rsidRPr="00DD0DC2" w:rsidRDefault="00AC0293" w:rsidP="00AC0293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AC0293" w:rsidRPr="00DD0DC2" w:rsidRDefault="00AC0293" w:rsidP="00AC0293">
      <w:pPr>
        <w:pStyle w:val="PargrafodaLista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  <w:shd w:val="clear" w:color="auto" w:fill="FFFFFF"/>
        </w:rPr>
      </w:pP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ab/>
        <w:t xml:space="preserve">P = </w:t>
      </w:r>
      <w:proofErr w:type="spellStart"/>
      <w:proofErr w:type="gramStart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V.i</w:t>
      </w:r>
      <w:proofErr w:type="spellEnd"/>
      <w:proofErr w:type="gramEnd"/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= V.(V</w:t>
      </w:r>
      <w:r w:rsidRPr="00DD0DC2">
        <w:rPr>
          <w:sz w:val="20"/>
          <w:szCs w:val="20"/>
        </w:rPr>
        <w:t xml:space="preserve"> </w:t>
      </w: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/R) = (81. 11)</w:t>
      </w:r>
      <w:r w:rsidRPr="00DD0DC2">
        <w:rPr>
          <w:sz w:val="20"/>
          <w:szCs w:val="20"/>
        </w:rPr>
        <w:t xml:space="preserve"> </w:t>
      </w:r>
      <w:r w:rsidRPr="00DD0DC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/600 = </w:t>
      </w:r>
      <w:r w:rsidRPr="00DD0DC2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  <w:shd w:val="clear" w:color="auto" w:fill="FFFFFF"/>
        </w:rPr>
        <w:t>1,485W</w:t>
      </w:r>
    </w:p>
    <w:p w:rsidR="00AC0293" w:rsidRPr="00DD0DC2" w:rsidRDefault="00AC0293" w:rsidP="00AC0293">
      <w:pPr>
        <w:pStyle w:val="PargrafodaLista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C0293" w:rsidRPr="00DD0DC2" w:rsidRDefault="00AC0293" w:rsidP="00AC0293">
      <w:pPr>
        <w:ind w:left="1416"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>b) Sabemos que os indicadores só “ascendem” a partir de uma potência mínima (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Pmin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) que é a mesma para os três. Como o indicador do resistor de 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300Ohm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 “apaga” quando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ddp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fica menor do que 9V, podemos deduzir o seguinte:</w:t>
      </w:r>
    </w:p>
    <w:p w:rsidR="00AC0293" w:rsidRPr="00DD0DC2" w:rsidRDefault="00AC0293" w:rsidP="00AC0293">
      <w:pPr>
        <w:ind w:left="1416"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D0DC2">
        <w:rPr>
          <w:rFonts w:ascii="Times New Roman" w:hAnsi="Times New Roman" w:cs="Times New Roman"/>
          <w:sz w:val="20"/>
          <w:szCs w:val="20"/>
        </w:rPr>
        <w:t>Pmin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= 9. (9</w:t>
      </w:r>
      <w:r w:rsidRPr="00DD0DC2">
        <w:rPr>
          <w:sz w:val="20"/>
          <w:szCs w:val="20"/>
        </w:rPr>
        <w:t xml:space="preserve"> </w:t>
      </w:r>
      <w:r w:rsidRPr="00DD0DC2">
        <w:rPr>
          <w:rFonts w:ascii="Times New Roman" w:hAnsi="Times New Roman" w:cs="Times New Roman"/>
          <w:sz w:val="20"/>
          <w:szCs w:val="20"/>
        </w:rPr>
        <w:t>/300) = 0,27W</w:t>
      </w:r>
    </w:p>
    <w:p w:rsidR="00AC0293" w:rsidRPr="00DD0DC2" w:rsidRDefault="00AC0293" w:rsidP="00AC0293">
      <w:pPr>
        <w:ind w:left="141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 Logo, para o resistor de 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200Ohm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 “apagar”, ou seja, para a pilha ser considerada descarregada, segundo o enunciado, temos a seguinte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ddp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:</w:t>
      </w:r>
    </w:p>
    <w:p w:rsidR="00AC0293" w:rsidRPr="00DD0DC2" w:rsidRDefault="00AC0293" w:rsidP="00AC0293">
      <w:pPr>
        <w:ind w:left="1416" w:firstLine="708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DD0DC2">
        <w:rPr>
          <w:rFonts w:ascii="Times New Roman" w:hAnsi="Times New Roman" w:cs="Times New Roman"/>
          <w:sz w:val="20"/>
          <w:szCs w:val="20"/>
        </w:rPr>
        <w:t>0,27 = V.(V</w:t>
      </w:r>
      <w:r w:rsidRPr="00DD0DC2">
        <w:rPr>
          <w:sz w:val="20"/>
          <w:szCs w:val="20"/>
        </w:rPr>
        <w:t xml:space="preserve"> </w:t>
      </w:r>
      <w:r w:rsidRPr="00DD0DC2">
        <w:rPr>
          <w:rFonts w:ascii="Times New Roman" w:hAnsi="Times New Roman" w:cs="Times New Roman"/>
          <w:sz w:val="20"/>
          <w:szCs w:val="20"/>
        </w:rPr>
        <w:t xml:space="preserve">/200) =&gt; </w:t>
      </w:r>
      <w:r w:rsidRPr="00DD0DC2">
        <w:rPr>
          <w:rFonts w:ascii="Times New Roman" w:hAnsi="Times New Roman" w:cs="Times New Roman"/>
          <w:b/>
          <w:sz w:val="20"/>
          <w:szCs w:val="20"/>
          <w:u w:val="single"/>
        </w:rPr>
        <w:t>V = 7,3V</w:t>
      </w:r>
    </w:p>
    <w:p w:rsidR="00AC0293" w:rsidRPr="00DD0DC2" w:rsidRDefault="00AC0293" w:rsidP="00AC0293">
      <w:pPr>
        <w:ind w:left="1416" w:firstLine="708"/>
        <w:rPr>
          <w:rFonts w:ascii="Times New Roman" w:hAnsi="Times New Roman" w:cs="Times New Roman"/>
          <w:color w:val="3E454C"/>
          <w:sz w:val="20"/>
          <w:szCs w:val="20"/>
        </w:rPr>
      </w:pPr>
      <w:r w:rsidRPr="00DD0DC2">
        <w:rPr>
          <w:rFonts w:ascii="Times New Roman" w:hAnsi="Times New Roman" w:cs="Times New Roman"/>
          <w:b/>
          <w:color w:val="3E454C"/>
          <w:sz w:val="20"/>
          <w:szCs w:val="20"/>
          <w:shd w:val="clear" w:color="auto" w:fill="F7F7F7"/>
        </w:rPr>
        <w:t xml:space="preserve">Gabarito do ex. 4: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Resoluçao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ITA-91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Analisando o sistema a partir dos potenciais, podemos rearranjar o circuito de tal forma:</w:t>
      </w:r>
      <w:proofErr w:type="gramStart"/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noProof/>
          <w:color w:val="3E454C"/>
          <w:sz w:val="20"/>
          <w:szCs w:val="20"/>
          <w:lang w:eastAsia="pt-BR"/>
        </w:rPr>
        <w:drawing>
          <wp:inline distT="0" distB="0" distL="0" distR="0">
            <wp:extent cx="2352675" cy="3292472"/>
            <wp:effectExtent l="495300" t="0" r="4667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21135_10201614061352599_48296285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3862" cy="329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AC0293" w:rsidRPr="00DD0DC2" w:rsidRDefault="00AC0293" w:rsidP="00AC0293">
      <w:pPr>
        <w:ind w:left="1416"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Sendo as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tres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resistencia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de modulo R,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12 = R x R / R + R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12 = R/2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lastRenderedPageBreak/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(R/2) x R / (R/2) + R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R/3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V = R/3 x i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i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</w:t>
      </w:r>
      <w:proofErr w:type="gram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3V</w:t>
      </w:r>
      <w:proofErr w:type="gram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/R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i_a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⅓ i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i_a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V/R</w:t>
      </w:r>
    </w:p>
    <w:p w:rsidR="00AC0293" w:rsidRPr="00DD0DC2" w:rsidRDefault="00AC0293">
      <w:pPr>
        <w:rPr>
          <w:rFonts w:ascii="Times New Roman" w:hAnsi="Times New Roman" w:cs="Times New Roman"/>
          <w:b/>
          <w:sz w:val="20"/>
          <w:szCs w:val="20"/>
        </w:rPr>
      </w:pPr>
      <w:r w:rsidRPr="00DD0DC2">
        <w:rPr>
          <w:rFonts w:ascii="Times New Roman" w:hAnsi="Times New Roman" w:cs="Times New Roman"/>
          <w:b/>
          <w:sz w:val="20"/>
          <w:szCs w:val="20"/>
        </w:rPr>
        <w:t>Gabarito do ex. 5:</w:t>
      </w:r>
    </w:p>
    <w:p w:rsidR="00AC0293" w:rsidRPr="00DD0DC2" w:rsidRDefault="00AC0293">
      <w:pPr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</w:pPr>
      <w:r w:rsidRPr="00DD0DC2">
        <w:rPr>
          <w:rFonts w:ascii="Times New Roman" w:hAnsi="Times New Roman" w:cs="Times New Roman"/>
          <w:noProof/>
          <w:color w:val="3E454C"/>
          <w:sz w:val="20"/>
          <w:szCs w:val="20"/>
          <w:lang w:eastAsia="pt-BR"/>
        </w:rPr>
        <w:drawing>
          <wp:inline distT="0" distB="0" distL="0" distR="0">
            <wp:extent cx="4533900" cy="255964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88833_10201614244957189_179016645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845" cy="25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1_a_ Aplicando a lei dos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noes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sobre o desenho temos que: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i¹ + i² = i³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i³ = 5A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b_ Pela lei de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Kirchhoff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temos que a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somatoria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das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tensoes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na malha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Alpha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equivale a 0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E³ - E¹ + r³i³ + r³i³ + r¹i¹ + R¹i¹ = 0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E¹ = 30 V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c_ Analogamente temos a malha Beta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r³i³ + E³ + R³i³ + R²i² - E² +r²i² = 0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E² = </w:t>
      </w:r>
      <w:proofErr w:type="gram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20V</w:t>
      </w:r>
      <w:proofErr w:type="gramEnd"/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d_ A partir da lei de Ohm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Uab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Va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-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Vb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Uab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i³ (r³ + R³) + E³ - 0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Uab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5(0,5+1) + 4,5</w:t>
      </w:r>
    </w:p>
    <w:p w:rsidR="00AC0293" w:rsidRPr="00DD0DC2" w:rsidRDefault="00AC0293">
      <w:pPr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</w:pPr>
      <w:r w:rsidRPr="00DD0DC2">
        <w:rPr>
          <w:rFonts w:ascii="Helvetica" w:hAnsi="Helvetica" w:cs="Helvetica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b/>
          <w:color w:val="3E454C"/>
          <w:sz w:val="20"/>
          <w:szCs w:val="20"/>
          <w:shd w:val="clear" w:color="auto" w:fill="F7F7F7"/>
        </w:rPr>
        <w:t xml:space="preserve">Gabarito do ex. 6: </w:t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Primeiro analisemos o caso em que a chave está aberta, ou seja, em que o resistor R5 não </w:t>
      </w:r>
      <w:proofErr w:type="gram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esta curto</w:t>
      </w:r>
      <w:proofErr w:type="gram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circuitado.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Podemos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redenhar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a estrutura que liga R1, R2, R3, R4 da seguinte forma: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noProof/>
          <w:color w:val="3E454C"/>
          <w:sz w:val="20"/>
          <w:szCs w:val="20"/>
          <w:shd w:val="clear" w:color="auto" w:fill="F7F7F7"/>
          <w:lang w:eastAsia="pt-BR"/>
        </w:rPr>
        <w:drawing>
          <wp:inline distT="0" distB="0" distL="0" distR="0">
            <wp:extent cx="5396309" cy="142875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94941_10201615303223645_38608175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lastRenderedPageBreak/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1 = (10 x 10) / (10 + 10)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1 = 5 Ohm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2 = (5 x 10) / (5 + 10)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2 = 10/3 Ohm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(10/3 x 10 ) / (10/3 + 10)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10/4 Ohm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Rtotal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2,5 + R5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Rtotal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4,5 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Vtotal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2 + 2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ja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que estão em série 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Vtotal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4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V = R x i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i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4 / 4,5 i = 0,89 A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Temos também que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V = E / Q onde E é a energia do sistema, e Q a carga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4 = 4000 / Q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Q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1000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Coulombs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Tendo a carga e a corrente do circuito, podemos calcular o tempo de descarga da bateria 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Q = i x t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t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= 1000 / 0,89 t = 1123 s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Para calcular o tempo de descarga com a chave C1 fechada basta desconsiderarmos o resistor R5 para o cálculo da </w:t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resistencia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 equivalente do circuito. 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proofErr w:type="spellStart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Rtotal</w:t>
      </w:r>
      <w:proofErr w:type="spellEnd"/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' = 2,5 Ohm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i' = 4 / 2,5 i' = 1,6 A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t' = 1000 / 1,6 t' = 625 s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 xml:space="preserve">R = t' / t 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 = 625 / 1123</w:t>
      </w:r>
      <w:r w:rsidRPr="00DD0DC2">
        <w:rPr>
          <w:rFonts w:ascii="Times New Roman" w:hAnsi="Times New Roman" w:cs="Times New Roman"/>
          <w:color w:val="3E454C"/>
          <w:sz w:val="20"/>
          <w:szCs w:val="20"/>
        </w:rPr>
        <w:br/>
      </w:r>
      <w:r w:rsidRPr="00DD0DC2"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  <w:t>R = 0,55</w:t>
      </w:r>
    </w:p>
    <w:p w:rsidR="003530CD" w:rsidRPr="00DD0DC2" w:rsidRDefault="003530CD">
      <w:pPr>
        <w:rPr>
          <w:rFonts w:ascii="Times New Roman" w:hAnsi="Times New Roman" w:cs="Times New Roman"/>
          <w:color w:val="3E454C"/>
          <w:sz w:val="20"/>
          <w:szCs w:val="20"/>
          <w:shd w:val="clear" w:color="auto" w:fill="F7F7F7"/>
        </w:rPr>
      </w:pPr>
    </w:p>
    <w:p w:rsidR="003530CD" w:rsidRPr="00DD0DC2" w:rsidRDefault="003530CD" w:rsidP="003530CD">
      <w:pPr>
        <w:pStyle w:val="Ttulo2"/>
        <w:ind w:left="284"/>
        <w:rPr>
          <w:sz w:val="20"/>
          <w:szCs w:val="20"/>
        </w:rPr>
      </w:pPr>
      <w:r w:rsidRPr="00DD0DC2">
        <w:rPr>
          <w:rFonts w:ascii="Times New Roman" w:hAnsi="Times New Roman" w:cs="Times New Roman"/>
          <w:b/>
          <w:color w:val="3E454C"/>
          <w:sz w:val="20"/>
          <w:szCs w:val="20"/>
          <w:shd w:val="clear" w:color="auto" w:fill="F7F7F7"/>
        </w:rPr>
        <w:t xml:space="preserve">Gabarito do ex. 7: </w:t>
      </w:r>
      <w:r w:rsidRPr="00DD0DC2">
        <w:rPr>
          <w:noProof/>
          <w:sz w:val="20"/>
          <w:szCs w:val="20"/>
          <w:lang w:eastAsia="pt-BR"/>
        </w:rPr>
        <w:drawing>
          <wp:inline distT="0" distB="0" distL="0" distR="0">
            <wp:extent cx="5400675" cy="2076450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rPr>
          <w:sz w:val="20"/>
          <w:szCs w:val="20"/>
        </w:rPr>
      </w:pPr>
    </w:p>
    <w:p w:rsidR="003530CD" w:rsidRPr="00DD0DC2" w:rsidRDefault="003530CD" w:rsidP="003530CD">
      <w:pPr>
        <w:ind w:left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>Considerações: C1 = 2C(capacitância do capacitor mais à esquerda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) ,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 C2 = C3 = C(capacitância dos outros 2 capacitores).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>Determinando o capacitor equivalente entre os capacitores de capacitância C associados em paralelo: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proofErr w:type="spellStart"/>
      <w:r w:rsidRPr="00DD0DC2">
        <w:rPr>
          <w:rFonts w:ascii="Times New Roman" w:hAnsi="Times New Roman" w:cs="Times New Roman"/>
          <w:sz w:val="20"/>
          <w:szCs w:val="20"/>
        </w:rPr>
        <w:t>Ceq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* = C + C = 2C</w:t>
      </w:r>
    </w:p>
    <w:p w:rsidR="003530CD" w:rsidRPr="00DD0DC2" w:rsidRDefault="003530CD" w:rsidP="003530CD">
      <w:pPr>
        <w:ind w:firstLine="708"/>
        <w:rPr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675" cy="1952625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ind w:firstLine="708"/>
        <w:rPr>
          <w:sz w:val="20"/>
          <w:szCs w:val="20"/>
        </w:rPr>
      </w:pP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Determinando o capacitor equivalente entre os 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 capacitores da figura acima(ligados em série):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1 /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Ceq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= 1 / 2C + 1/ 2C = 1 / C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proofErr w:type="spellStart"/>
      <w:r w:rsidRPr="00DD0DC2">
        <w:rPr>
          <w:rFonts w:ascii="Times New Roman" w:hAnsi="Times New Roman" w:cs="Times New Roman"/>
          <w:sz w:val="20"/>
          <w:szCs w:val="20"/>
        </w:rPr>
        <w:t>Ceq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= C</w:t>
      </w:r>
    </w:p>
    <w:p w:rsidR="003530CD" w:rsidRPr="00DD0DC2" w:rsidRDefault="003530CD" w:rsidP="003530CD">
      <w:pPr>
        <w:ind w:firstLine="708"/>
        <w:rPr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drawing>
          <wp:inline distT="0" distB="0" distL="0" distR="0">
            <wp:extent cx="5400675" cy="1981200"/>
            <wp:effectExtent l="1905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Determinando a carga total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Qa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da associação mista: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proofErr w:type="spellStart"/>
      <w:r w:rsidRPr="00DD0DC2">
        <w:rPr>
          <w:rFonts w:ascii="Times New Roman" w:hAnsi="Times New Roman" w:cs="Times New Roman"/>
          <w:sz w:val="20"/>
          <w:szCs w:val="20"/>
        </w:rPr>
        <w:t>Qa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= V x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Ceq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= V x C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Agora 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deve-se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 obter as tensões entre X e Y(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Vxy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) e entre Y e Z(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Vyz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>) olhando para a imagem abaixo:</w:t>
      </w:r>
    </w:p>
    <w:p w:rsidR="003530CD" w:rsidRPr="00DD0DC2" w:rsidRDefault="003530CD" w:rsidP="003530CD">
      <w:pPr>
        <w:ind w:firstLine="708"/>
        <w:rPr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drawing>
          <wp:inline distT="0" distB="0" distL="0" distR="0">
            <wp:extent cx="5400675" cy="1962150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proofErr w:type="spellStart"/>
      <w:r w:rsidRPr="00DD0DC2">
        <w:rPr>
          <w:rFonts w:ascii="Times New Roman" w:hAnsi="Times New Roman" w:cs="Times New Roman"/>
          <w:sz w:val="20"/>
          <w:szCs w:val="20"/>
        </w:rPr>
        <w:t>Vxy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Qa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/ C1 = (V x C) / 2C = V/2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proofErr w:type="spellStart"/>
      <w:r w:rsidRPr="00DD0DC2">
        <w:rPr>
          <w:rFonts w:ascii="Times New Roman" w:hAnsi="Times New Roman" w:cs="Times New Roman"/>
          <w:sz w:val="20"/>
          <w:szCs w:val="20"/>
        </w:rPr>
        <w:t>Vyz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Qa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/ C2 = (V x C) / 2C = V/2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E agora, examinando a imagem abaixo, </w:t>
      </w:r>
      <w:proofErr w:type="gramStart"/>
      <w:r w:rsidRPr="00DD0DC2">
        <w:rPr>
          <w:rFonts w:ascii="Times New Roman" w:hAnsi="Times New Roman" w:cs="Times New Roman"/>
          <w:sz w:val="20"/>
          <w:szCs w:val="20"/>
        </w:rPr>
        <w:t>pode-se</w:t>
      </w:r>
      <w:proofErr w:type="gramEnd"/>
      <w:r w:rsidRPr="00DD0DC2">
        <w:rPr>
          <w:rFonts w:ascii="Times New Roman" w:hAnsi="Times New Roman" w:cs="Times New Roman"/>
          <w:sz w:val="20"/>
          <w:szCs w:val="20"/>
        </w:rPr>
        <w:t xml:space="preserve"> determinar as quantidades de carga em cada capacitor:</w:t>
      </w:r>
    </w:p>
    <w:p w:rsidR="003530CD" w:rsidRPr="00DD0DC2" w:rsidRDefault="003530CD" w:rsidP="003530CD">
      <w:pPr>
        <w:ind w:firstLine="708"/>
        <w:rPr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675" cy="188595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sz w:val="20"/>
          <w:szCs w:val="20"/>
        </w:rPr>
        <w:t xml:space="preserve">  </w:t>
      </w:r>
    </w:p>
    <w:p w:rsidR="003530CD" w:rsidRPr="00DD0DC2" w:rsidRDefault="003530CD" w:rsidP="003530CD">
      <w:pPr>
        <w:rPr>
          <w:sz w:val="20"/>
          <w:szCs w:val="20"/>
        </w:rPr>
      </w:pP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Q1 =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Vxy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x 2C = C x V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 xml:space="preserve">Q2 = Q3 = </w:t>
      </w:r>
      <w:proofErr w:type="spellStart"/>
      <w:r w:rsidRPr="00DD0DC2">
        <w:rPr>
          <w:rFonts w:ascii="Times New Roman" w:hAnsi="Times New Roman" w:cs="Times New Roman"/>
          <w:sz w:val="20"/>
          <w:szCs w:val="20"/>
        </w:rPr>
        <w:t>Vyz</w:t>
      </w:r>
      <w:proofErr w:type="spellEnd"/>
      <w:r w:rsidRPr="00DD0DC2">
        <w:rPr>
          <w:rFonts w:ascii="Times New Roman" w:hAnsi="Times New Roman" w:cs="Times New Roman"/>
          <w:sz w:val="20"/>
          <w:szCs w:val="20"/>
        </w:rPr>
        <w:t xml:space="preserve"> x C = (C x V) / 2</w:t>
      </w:r>
    </w:p>
    <w:p w:rsidR="003530CD" w:rsidRPr="00DD0DC2" w:rsidRDefault="003530CD" w:rsidP="003530C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>Resposta: As cargas contidas nos capacitores são C x V, (C x V) / 2 e (C x V) / 2.</w:t>
      </w:r>
    </w:p>
    <w:p w:rsidR="003530CD" w:rsidRPr="00DD0DC2" w:rsidRDefault="003530CD">
      <w:pPr>
        <w:rPr>
          <w:rFonts w:ascii="Times New Roman" w:hAnsi="Times New Roman" w:cs="Times New Roman"/>
          <w:b/>
          <w:sz w:val="20"/>
          <w:szCs w:val="20"/>
        </w:rPr>
      </w:pPr>
    </w:p>
    <w:p w:rsidR="003530CD" w:rsidRPr="00DD0DC2" w:rsidRDefault="003530CD" w:rsidP="003530CD">
      <w:pPr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b/>
          <w:sz w:val="20"/>
          <w:szCs w:val="20"/>
        </w:rPr>
        <w:t xml:space="preserve">Gabarito do ex. 8: </w:t>
      </w:r>
      <w:r w:rsidRPr="00DD0DC2">
        <w:rPr>
          <w:rFonts w:ascii="Times New Roman" w:hAnsi="Times New Roman" w:cs="Times New Roman"/>
          <w:sz w:val="20"/>
          <w:szCs w:val="20"/>
        </w:rPr>
        <w:t xml:space="preserve">Resolução completa no link: </w:t>
      </w:r>
      <w:hyperlink r:id="rId15" w:history="1">
        <w:r w:rsidRPr="00DD0DC2">
          <w:rPr>
            <w:rStyle w:val="Hyperlink"/>
            <w:rFonts w:ascii="Times New Roman" w:hAnsi="Times New Roman" w:cs="Times New Roman"/>
            <w:sz w:val="20"/>
            <w:szCs w:val="20"/>
          </w:rPr>
          <w:t>www.curso-objetivo.br/vestibular/resolucao_comentada/fuvest/fuvest2011_2fase.asp?img=01</w:t>
        </w:r>
      </w:hyperlink>
    </w:p>
    <w:p w:rsidR="003530CD" w:rsidRPr="00DD0DC2" w:rsidRDefault="003530CD" w:rsidP="003530CD">
      <w:pPr>
        <w:rPr>
          <w:rFonts w:ascii="Times New Roman" w:hAnsi="Times New Roman" w:cs="Times New Roman"/>
          <w:sz w:val="20"/>
          <w:szCs w:val="20"/>
        </w:rPr>
      </w:pPr>
      <w:r w:rsidRPr="00DD0DC2">
        <w:rPr>
          <w:rFonts w:ascii="Times New Roman" w:hAnsi="Times New Roman" w:cs="Times New Roman"/>
          <w:sz w:val="20"/>
          <w:szCs w:val="20"/>
        </w:rPr>
        <w:t>Por fotos:</w:t>
      </w:r>
    </w:p>
    <w:p w:rsidR="003530CD" w:rsidRPr="00DD0DC2" w:rsidRDefault="003530CD" w:rsidP="003530CD">
      <w:pPr>
        <w:rPr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drawing>
          <wp:inline distT="0" distB="0" distL="0" distR="0">
            <wp:extent cx="5400040" cy="30378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41006_223415_9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rPr>
          <w:sz w:val="20"/>
          <w:szCs w:val="20"/>
        </w:rPr>
      </w:pPr>
    </w:p>
    <w:p w:rsidR="003530CD" w:rsidRPr="00DD0DC2" w:rsidRDefault="003530CD" w:rsidP="003530CD">
      <w:pPr>
        <w:rPr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0378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41006_223535_6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rPr>
          <w:sz w:val="20"/>
          <w:szCs w:val="20"/>
        </w:rPr>
      </w:pPr>
      <w:r w:rsidRPr="00DD0DC2">
        <w:rPr>
          <w:noProof/>
          <w:sz w:val="20"/>
          <w:szCs w:val="20"/>
          <w:lang w:eastAsia="pt-BR"/>
        </w:rPr>
        <w:drawing>
          <wp:inline distT="0" distB="0" distL="0" distR="0">
            <wp:extent cx="5400040" cy="30378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41006_223714_3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rPr>
          <w:sz w:val="20"/>
          <w:szCs w:val="20"/>
        </w:rPr>
      </w:pPr>
      <w:bookmarkStart w:id="0" w:name="_GoBack"/>
      <w:bookmarkEnd w:id="0"/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b/>
          <w:sz w:val="20"/>
          <w:szCs w:val="20"/>
        </w:rPr>
        <w:t xml:space="preserve">Gabarito do ex. 9: </w:t>
      </w:r>
      <w:r w:rsidRPr="00DD0DC2">
        <w:rPr>
          <w:rFonts w:ascii="Arial" w:hAnsi="Arial" w:cs="Arial"/>
          <w:color w:val="333333"/>
          <w:sz w:val="20"/>
          <w:szCs w:val="20"/>
        </w:rPr>
        <w:t>a) Resistência interna da associação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 xml:space="preserve">Sendo associação em série, a resistência. 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interna</w:t>
      </w:r>
      <w:proofErr w:type="gramEnd"/>
      <w:r w:rsidRPr="00DD0DC2">
        <w:rPr>
          <w:rFonts w:ascii="Arial" w:hAnsi="Arial" w:cs="Arial"/>
          <w:color w:val="333333"/>
          <w:sz w:val="20"/>
          <w:szCs w:val="20"/>
        </w:rPr>
        <w:t xml:space="preserve"> total é a soma das resistências internas: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114425" cy="238125"/>
            <wp:effectExtent l="0" t="0" r="9525" b="9525"/>
            <wp:docPr id="58" name="Imagem 58" descr="http://cepa.if.usp.br/e-fisica/imagens/eletricidade/basico/cap08/image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epa.if.usp.br/e-fisica/imagens/eletricidade/basico/cap08/image169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2324100" cy="790575"/>
            <wp:effectExtent l="0" t="0" r="0" b="9525"/>
            <wp:docPr id="57" name="Imagem 57" descr="http://cepa.if.usp.br/e-fisica/imagens/eletricidade/basico/cap08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epa.if.usp.br/e-fisica/imagens/eletricidade/basico/cap08/image17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ou</w:t>
      </w:r>
      <w:proofErr w:type="gramEnd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000125" cy="247650"/>
            <wp:effectExtent l="0" t="0" r="9525" b="0"/>
            <wp:docPr id="56" name="Imagem 56" descr="http://cepa.if.usp.br/e-fisica/imagens/eletricidade/basico/cap08/image1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epa.if.usp.br/e-fisica/imagens/eletricidade/basico/cap08/image17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 xml:space="preserve">b) F.E.M. da associação – Sendo associação em série, a </w:t>
      </w:r>
      <w:proofErr w:type="spellStart"/>
      <w:r w:rsidRPr="00DD0DC2">
        <w:rPr>
          <w:rFonts w:ascii="Arial" w:hAnsi="Arial" w:cs="Arial"/>
          <w:color w:val="333333"/>
          <w:sz w:val="20"/>
          <w:szCs w:val="20"/>
        </w:rPr>
        <w:t>f.e.m.</w:t>
      </w:r>
      <w:proofErr w:type="spellEnd"/>
      <w:r w:rsidRPr="00DD0DC2">
        <w:rPr>
          <w:rFonts w:ascii="Arial" w:hAnsi="Arial" w:cs="Arial"/>
          <w:color w:val="333333"/>
          <w:sz w:val="20"/>
          <w:szCs w:val="20"/>
        </w:rPr>
        <w:t xml:space="preserve"> total é a soma das </w:t>
      </w:r>
      <w:proofErr w:type="spellStart"/>
      <w:r w:rsidRPr="00DD0DC2">
        <w:rPr>
          <w:rFonts w:ascii="Arial" w:hAnsi="Arial" w:cs="Arial"/>
          <w:color w:val="333333"/>
          <w:sz w:val="20"/>
          <w:szCs w:val="20"/>
        </w:rPr>
        <w:t>f.e.m.</w:t>
      </w:r>
      <w:proofErr w:type="spellEnd"/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143000" cy="228600"/>
            <wp:effectExtent l="0" t="0" r="0" b="0"/>
            <wp:docPr id="55" name="Imagem 55" descr="http://cepa.if.usp.br/e-fisica/imagens/eletricidade/basico/cap08/image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epa.if.usp.br/e-fisica/imagens/eletricidade/basico/cap08/image17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lastRenderedPageBreak/>
        <w:drawing>
          <wp:inline distT="0" distB="0" distL="0" distR="0">
            <wp:extent cx="1914525" cy="714375"/>
            <wp:effectExtent l="0" t="0" r="9525" b="9525"/>
            <wp:docPr id="54" name="Imagem 54" descr="http://cepa.if.usp.br/e-fisica/imagens/eletricidade/basico/cap08/image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epa.if.usp.br/e-fisica/imagens/eletricidade/basico/cap08/image17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ou</w:t>
      </w:r>
      <w:proofErr w:type="gramEnd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771525" cy="219075"/>
            <wp:effectExtent l="0" t="0" r="9525" b="9525"/>
            <wp:docPr id="53" name="Imagem 53" descr="http://cepa.if.usp.br/e-fisica/imagens/eletricidade/basico/cap08/image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epa.if.usp.br/e-fisica/imagens/eletricidade/basico/cap08/image17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c) Resistência externa – É a soma da resistência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14300" cy="228600"/>
            <wp:effectExtent l="0" t="0" r="0" b="0"/>
            <wp:docPr id="52" name="Imagem 52" descr="http://cepa.if.usp.br/e-fisica/imagens/eletricidade/basico/cap08/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epa.if.usp.br/e-fisica/imagens/eletricidade/basico/cap08/image079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com a resistência do trecho AB, isto é,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885825" cy="228600"/>
            <wp:effectExtent l="0" t="0" r="9525" b="0"/>
            <wp:docPr id="51" name="Imagem 51" descr="http://cepa.if.usp.br/e-fisica/imagens/eletricidade/basico/cap08/image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epa.if.usp.br/e-fisica/imagens/eletricidade/basico/cap08/image175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Temos: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2828925" cy="428625"/>
            <wp:effectExtent l="0" t="0" r="9525" b="9525"/>
            <wp:docPr id="50" name="Imagem 50" descr="http://cepa.if.usp.br/e-fisica/imagens/eletricidade/basico/cap08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epa.if.usp.br/e-fisica/imagens/eletricidade/basico/cap08/image176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723900" cy="228600"/>
            <wp:effectExtent l="0" t="0" r="0" b="0"/>
            <wp:docPr id="49" name="Imagem 49" descr="http://cepa.if.usp.br/e-fisica/imagens/eletricidade/basico/cap08/image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epa.if.usp.br/e-fisica/imagens/eletricidade/basico/cap08/image177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. Sendo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638175" cy="228600"/>
            <wp:effectExtent l="0" t="0" r="9525" b="0"/>
            <wp:docPr id="48" name="Imagem 48" descr="http://cepa.if.usp.br/e-fisica/imagens/eletricidade/basico/cap08/image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epa.if.usp.br/e-fisica/imagens/eletricidade/basico/cap08/image16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,</w:t>
      </w:r>
      <w:proofErr w:type="gramEnd"/>
      <w:r w:rsidRPr="00DD0DC2">
        <w:rPr>
          <w:rFonts w:ascii="Arial" w:hAnsi="Arial" w:cs="Arial"/>
          <w:color w:val="333333"/>
          <w:sz w:val="20"/>
          <w:szCs w:val="20"/>
        </w:rPr>
        <w:t xml:space="preserve"> temos: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057275" cy="228600"/>
            <wp:effectExtent l="0" t="0" r="9525" b="0"/>
            <wp:docPr id="47" name="Imagem 47" descr="http://cepa.if.usp.br/e-fisica/imagens/eletricidade/basico/cap08/image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epa.if.usp.br/e-fisica/imagens/eletricidade/basico/cap08/image17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ou</w:t>
      </w:r>
      <w:proofErr w:type="gramEnd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942975" cy="247650"/>
            <wp:effectExtent l="0" t="0" r="9525" b="0"/>
            <wp:docPr id="46" name="Imagem 46" descr="http://cepa.if.usp.br/e-fisica/imagens/eletricidade/basico/cap08/image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epa.if.usp.br/e-fisica/imagens/eletricidade/basico/cap08/image17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d) Corrente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04775" cy="228600"/>
            <wp:effectExtent l="0" t="0" r="9525" b="0"/>
            <wp:docPr id="45" name="Imagem 45" descr="http://cepa.if.usp.br/e-fisica/imagens/eletricidade/basico/cap08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epa.if.usp.br/e-fisica/imagens/eletricidade/basico/cap08/image062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– No circuito dado, temos: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066800" cy="228600"/>
            <wp:effectExtent l="0" t="0" r="0" b="0"/>
            <wp:docPr id="44" name="Imagem 44" descr="http://cepa.if.usp.br/e-fisica/imagens/eletricidade/basico/cap08/image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epa.if.usp.br/e-fisica/imagens/eletricidade/basico/cap08/image180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ou</w:t>
      </w:r>
      <w:proofErr w:type="gramEnd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876300" cy="428625"/>
            <wp:effectExtent l="0" t="0" r="0" b="9525"/>
            <wp:docPr id="43" name="Imagem 43" descr="http://cepa.if.usp.br/e-fisica/imagens/eletricidade/basico/cap08/image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epa.if.usp.br/e-fisica/imagens/eletricidade/basico/cap08/image18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438275" cy="419100"/>
            <wp:effectExtent l="0" t="0" r="9525" b="0"/>
            <wp:docPr id="42" name="Imagem 42" descr="http://cepa.if.usp.br/e-fisica/imagens/eletricidade/basico/cap08/image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epa.if.usp.br/e-fisica/imagens/eletricidade/basico/cap08/image18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ou</w:t>
      </w:r>
      <w:proofErr w:type="gramEnd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714375" cy="228600"/>
            <wp:effectExtent l="0" t="0" r="9525" b="0"/>
            <wp:docPr id="41" name="Imagem 41" descr="http://cepa.if.usp.br/e-fisica/imagens/eletricidade/basico/cap08/image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epa.if.usp.br/e-fisica/imagens/eletricidade/basico/cap08/image183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e) Correntes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23825" cy="228600"/>
            <wp:effectExtent l="0" t="0" r="9525" b="0"/>
            <wp:docPr id="40" name="Imagem 40" descr="http://cepa.if.usp.br/e-fisica/imagens/eletricidade/basico/cap08/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epa.if.usp.br/e-fisica/imagens/eletricidade/basico/cap08/image06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e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23825" cy="228600"/>
            <wp:effectExtent l="0" t="0" r="9525" b="0"/>
            <wp:docPr id="39" name="Imagem 39" descr="http://cepa.if.usp.br/e-fisica/imagens/eletricidade/basico/cap08/image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epa.if.usp.br/e-fisica/imagens/eletricidade/basico/cap08/image115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– Para o cálculo destas correntes precisamos calcular a diferença de potencial entre A e B. Temos: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628775" cy="228600"/>
            <wp:effectExtent l="0" t="0" r="9525" b="0"/>
            <wp:docPr id="38" name="Imagem 38" descr="http://cepa.if.usp.br/e-fisica/imagens/eletricidade/basico/cap08/image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epa.if.usp.br/e-fisica/imagens/eletricidade/basico/cap08/image184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ou</w:t>
      </w:r>
      <w:proofErr w:type="gramEnd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828675" cy="247650"/>
            <wp:effectExtent l="0" t="0" r="9525" b="0"/>
            <wp:docPr id="37" name="Imagem 37" descr="http://cepa.if.usp.br/e-fisica/imagens/eletricidade/basico/cap08/image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epa.if.usp.br/e-fisica/imagens/eletricidade/basico/cap08/image185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Aplicando a lei de Ohm sucessivamente as resistências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142875" cy="228600"/>
            <wp:effectExtent l="0" t="0" r="9525" b="0"/>
            <wp:docPr id="36" name="Imagem 36" descr="http://cepa.if.usp.br/e-fisica/imagens/eletricidade/basico/cap08/image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epa.if.usp.br/e-fisica/imagens/eletricidade/basico/cap08/image200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e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142875" cy="228600"/>
            <wp:effectExtent l="0" t="0" r="0" b="0"/>
            <wp:docPr id="35" name="Imagem 35" descr="http://cepa.if.usp.br/e-fisica/imagens/eletricidade/basico/cap08/image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epa.if.usp.br/e-fisica/imagens/eletricidade/basico/cap08/image20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,</w:t>
      </w:r>
      <w:proofErr w:type="gramEnd"/>
      <w:r w:rsidRPr="00DD0DC2">
        <w:rPr>
          <w:rFonts w:ascii="Arial" w:hAnsi="Arial" w:cs="Arial"/>
          <w:color w:val="333333"/>
          <w:sz w:val="20"/>
          <w:szCs w:val="20"/>
        </w:rPr>
        <w:t xml:space="preserve"> temos: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752475" cy="228600"/>
            <wp:effectExtent l="0" t="0" r="9525" b="0"/>
            <wp:docPr id="34" name="Imagem 34" descr="http://cepa.if.usp.br/e-fisica/imagens/eletricidade/basico/cap08/imag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epa.if.usp.br/e-fisica/imagens/eletricidade/basico/cap08/image186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ou</w:t>
      </w:r>
      <w:proofErr w:type="gramEnd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028700" cy="447675"/>
            <wp:effectExtent l="0" t="0" r="0" b="9525"/>
            <wp:docPr id="33" name="Imagem 33" descr="http://cepa.if.usp.br/e-fisica/imagens/eletricidade/basico/cap08/image1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epa.if.usp.br/e-fisica/imagens/eletricidade/basico/cap08/image187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ou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847725" cy="247650"/>
            <wp:effectExtent l="0" t="0" r="9525" b="0"/>
            <wp:docPr id="32" name="Imagem 32" descr="http://cepa.if.usp.br/e-fisica/imagens/eletricidade/basico/cap08/image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epa.if.usp.br/e-fisica/imagens/eletricidade/basico/cap08/image188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752475" cy="228600"/>
            <wp:effectExtent l="0" t="0" r="9525" b="0"/>
            <wp:docPr id="31" name="Imagem 31" descr="http://cepa.if.usp.br/e-fisica/imagens/eletricidade/basico/cap08/image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epa.if.usp.br/e-fisica/imagens/eletricidade/basico/cap08/image189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ou</w:t>
      </w:r>
      <w:proofErr w:type="gramEnd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019175" cy="447675"/>
            <wp:effectExtent l="0" t="0" r="9525" b="9525"/>
            <wp:docPr id="30" name="Imagem 30" descr="http://cepa.if.usp.br/e-fisica/imagens/eletricidade/basico/cap08/image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epa.if.usp.br/e-fisica/imagens/eletricidade/basico/cap08/image190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ou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714375" cy="247650"/>
            <wp:effectExtent l="0" t="0" r="9525" b="0"/>
            <wp:docPr id="29" name="Imagem 29" descr="http://cepa.if.usp.br/e-fisica/imagens/eletricidade/basico/cap08/image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epa.if.usp.br/e-fisica/imagens/eletricidade/basico/cap08/image191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Style w:val="Forte"/>
          <w:rFonts w:ascii="Arial" w:hAnsi="Arial" w:cs="Arial"/>
          <w:color w:val="333333"/>
          <w:sz w:val="20"/>
          <w:szCs w:val="20"/>
        </w:rPr>
        <w:t>Verificação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– Deve ser satisfeita a igualdade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714375" cy="228600"/>
            <wp:effectExtent l="0" t="0" r="9525" b="0"/>
            <wp:docPr id="28" name="Imagem 28" descr="http://cepa.if.usp.br/e-fisica/imagens/eletricidade/basico/cap08/image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epa.if.usp.br/e-fisica/imagens/eletricidade/basico/cap08/image192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Com efeito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962025" cy="200025"/>
            <wp:effectExtent l="0" t="0" r="9525" b="9525"/>
            <wp:docPr id="27" name="Imagem 27" descr="http://cepa.if.usp.br/e-fisica/imagens/eletricidade/basico/cap08/image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epa.if.usp.br/e-fisica/imagens/eletricidade/basico/cap08/image193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f) Energia fornecida pela associação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A energia fornecida pela associação vale: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809625" cy="228600"/>
            <wp:effectExtent l="0" t="0" r="9525" b="0"/>
            <wp:docPr id="26" name="Imagem 26" descr="http://cepa.if.usp.br/e-fisica/imagens/eletricidade/basico/cap08/image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epa.if.usp.br/e-fisica/imagens/eletricidade/basico/cap08/image194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em</w:t>
      </w:r>
      <w:proofErr w:type="gramEnd"/>
      <w:r w:rsidRPr="00DD0DC2">
        <w:rPr>
          <w:rFonts w:ascii="Arial" w:hAnsi="Arial" w:cs="Arial"/>
          <w:color w:val="333333"/>
          <w:sz w:val="20"/>
          <w:szCs w:val="20"/>
        </w:rPr>
        <w:t xml:space="preserve"> que: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2867025" cy="228600"/>
            <wp:effectExtent l="0" t="0" r="9525" b="0"/>
            <wp:docPr id="25" name="Imagem 25" descr="http://cepa.if.usp.br/e-fisica/imagens/eletricidade/basico/cap08/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epa.if.usp.br/e-fisica/imagens/eletricidade/basico/cap08/image195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247775" cy="200025"/>
            <wp:effectExtent l="0" t="0" r="9525" b="9525"/>
            <wp:docPr id="24" name="Imagem 24" descr="http://cepa.if.usp.br/e-fisica/imagens/eletricidade/basico/cap08/image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epa.if.usp.br/e-fisica/imagens/eletricidade/basico/cap08/image196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DD0DC2">
        <w:rPr>
          <w:rFonts w:ascii="Arial" w:hAnsi="Arial" w:cs="Arial"/>
          <w:color w:val="333333"/>
          <w:sz w:val="20"/>
          <w:szCs w:val="20"/>
        </w:rPr>
        <w:t>ou</w:t>
      </w:r>
      <w:proofErr w:type="gramEnd"/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457325" cy="219075"/>
            <wp:effectExtent l="0" t="0" r="9525" b="9525"/>
            <wp:docPr id="23" name="Imagem 23" descr="http://cepa.if.usp.br/e-fisica/imagens/eletricidade/basico/cap08/image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epa.if.usp.br/e-fisica/imagens/eletricidade/basico/cap08/image197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g) Energia absorvida pelo circuito externo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lastRenderedPageBreak/>
        <w:drawing>
          <wp:inline distT="0" distB="0" distL="0" distR="0">
            <wp:extent cx="2847975" cy="238125"/>
            <wp:effectExtent l="0" t="0" r="9525" b="9525"/>
            <wp:docPr id="22" name="Imagem 22" descr="http://cepa.if.usp.br/e-fisica/imagens/eletricidade/basico/cap08/image1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epa.if.usp.br/e-fisica/imagens/eletricidade/basico/cap08/image198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533525" cy="247650"/>
            <wp:effectExtent l="0" t="0" r="9525" b="0"/>
            <wp:docPr id="21" name="Imagem 21" descr="http://cepa.if.usp.br/e-fisica/imagens/eletricidade/basico/cap08/image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epa.if.usp.br/e-fisica/imagens/eletricidade/basico/cap08/image199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h) Energia absorvida por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42875" cy="228600"/>
            <wp:effectExtent l="0" t="0" r="9525" b="0"/>
            <wp:docPr id="20" name="Imagem 20" descr="http://cepa.if.usp.br/e-fisica/imagens/eletricidade/basico/cap08/image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epa.if.usp.br/e-fisica/imagens/eletricidade/basico/cap08/image200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color w:val="333333"/>
          <w:sz w:val="20"/>
          <w:szCs w:val="20"/>
        </w:rPr>
        <w:t>e</w:t>
      </w:r>
      <w:r w:rsidRPr="00DD0DC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42875" cy="228600"/>
            <wp:effectExtent l="0" t="0" r="0" b="0"/>
            <wp:docPr id="19" name="Imagem 19" descr="http://cepa.if.usp.br/e-fisica/imagens/eletricidade/basico/cap08/image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epa.if.usp.br/e-fisica/imagens/eletricidade/basico/cap08/image20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Vale: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2238375" cy="238125"/>
            <wp:effectExtent l="0" t="0" r="9525" b="9525"/>
            <wp:docPr id="18" name="Imagem 18" descr="http://cepa.if.usp.br/e-fisica/imagens/eletricidade/basico/cap08/image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epa.if.usp.br/e-fisica/imagens/eletricidade/basico/cap08/image202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533525" cy="247650"/>
            <wp:effectExtent l="0" t="0" r="9525" b="0"/>
            <wp:docPr id="17" name="Imagem 17" descr="http://cepa.if.usp.br/e-fisica/imagens/eletricidade/basico/cap08/image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epa.if.usp.br/e-fisica/imagens/eletricidade/basico/cap08/image203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color w:val="333333"/>
          <w:sz w:val="20"/>
          <w:szCs w:val="20"/>
        </w:rPr>
        <w:t>i) Quantidade de calor libertado em AB</w:t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419225" cy="428625"/>
            <wp:effectExtent l="0" t="0" r="9525" b="9525"/>
            <wp:docPr id="16" name="Imagem 16" descr="http://cepa.if.usp.br/e-fisica/imagens/eletricidade/basico/cap08/image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epa.if.usp.br/e-fisica/imagens/eletricidade/basico/cap08/image204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 w:rsidP="003530CD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DD0DC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152525" cy="219075"/>
            <wp:effectExtent l="0" t="0" r="9525" b="9525"/>
            <wp:docPr id="14" name="Imagem 14" descr="http://cepa.if.usp.br/e-fisica/imagens/eletricidade/basico/cap08/image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epa.if.usp.br/e-fisica/imagens/eletricidade/basico/cap08/image205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D" w:rsidRPr="00DD0DC2" w:rsidRDefault="003530CD">
      <w:pPr>
        <w:rPr>
          <w:rFonts w:ascii="Times New Roman" w:hAnsi="Times New Roman" w:cs="Times New Roman"/>
          <w:b/>
          <w:sz w:val="20"/>
          <w:szCs w:val="20"/>
        </w:rPr>
      </w:pPr>
    </w:p>
    <w:sectPr w:rsidR="003530CD" w:rsidRPr="00DD0DC2" w:rsidSect="00DD0D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16072"/>
    <w:multiLevelType w:val="hybridMultilevel"/>
    <w:tmpl w:val="6AACDB9A"/>
    <w:lvl w:ilvl="0" w:tplc="04160011">
      <w:start w:val="1"/>
      <w:numFmt w:val="decimal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CF07CCD"/>
    <w:multiLevelType w:val="hybridMultilevel"/>
    <w:tmpl w:val="F01ADAFC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1251"/>
    <w:rsid w:val="003530CD"/>
    <w:rsid w:val="0040012D"/>
    <w:rsid w:val="00453526"/>
    <w:rsid w:val="00AC0293"/>
    <w:rsid w:val="00DD0DC2"/>
    <w:rsid w:val="00F91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526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530CD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029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0293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530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3530C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53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530CD"/>
  </w:style>
  <w:style w:type="character" w:styleId="Forte">
    <w:name w:val="Strong"/>
    <w:basedOn w:val="Fontepargpadro"/>
    <w:uiPriority w:val="22"/>
    <w:qFormat/>
    <w:rsid w:val="003530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530CD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029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0293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530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3530C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53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530CD"/>
  </w:style>
  <w:style w:type="character" w:styleId="Forte">
    <w:name w:val="Strong"/>
    <w:basedOn w:val="Fontepargpadro"/>
    <w:uiPriority w:val="22"/>
    <w:qFormat/>
    <w:rsid w:val="003530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7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6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5" Type="http://schemas.openxmlformats.org/officeDocument/2006/relationships/image" Target="media/image1.jpeg"/><Relationship Id="rId15" Type="http://schemas.openxmlformats.org/officeDocument/2006/relationships/hyperlink" Target="http://www.curso-objetivo.br/vestibular/resolucao_comentada/fuvest/fuvest2011_2fase.asp?img=01" TargetMode="External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8" Type="http://schemas.openxmlformats.org/officeDocument/2006/relationships/image" Target="media/image4.jpeg"/><Relationship Id="rId51" Type="http://schemas.openxmlformats.org/officeDocument/2006/relationships/image" Target="media/image46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937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Augusto Carnevali Miquelin</dc:creator>
  <cp:lastModifiedBy>user</cp:lastModifiedBy>
  <cp:revision>2</cp:revision>
  <dcterms:created xsi:type="dcterms:W3CDTF">2014-10-07T18:11:00Z</dcterms:created>
  <dcterms:modified xsi:type="dcterms:W3CDTF">2014-10-07T18:11:00Z</dcterms:modified>
</cp:coreProperties>
</file>