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28C2" w14:textId="77777777" w:rsidR="00E86C69" w:rsidRPr="006D0B88" w:rsidRDefault="00E86C69" w:rsidP="007175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B88">
        <w:rPr>
          <w:rFonts w:ascii="Times New Roman" w:hAnsi="Times New Roman" w:cs="Times New Roman"/>
          <w:b/>
          <w:sz w:val="20"/>
          <w:szCs w:val="20"/>
        </w:rPr>
        <w:t>Universidade de São Paulo</w:t>
      </w:r>
    </w:p>
    <w:p w14:paraId="5DB167BA" w14:textId="77777777" w:rsidR="00E86C69" w:rsidRPr="006D0B88" w:rsidRDefault="00E86C69" w:rsidP="007175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B88">
        <w:rPr>
          <w:rFonts w:ascii="Times New Roman" w:hAnsi="Times New Roman" w:cs="Times New Roman"/>
          <w:b/>
          <w:sz w:val="20"/>
          <w:szCs w:val="20"/>
        </w:rPr>
        <w:t>Faculdade de Filosofia, Ciências e Letras de Ribeirão Preto</w:t>
      </w:r>
    </w:p>
    <w:p w14:paraId="79E52ED2" w14:textId="77777777" w:rsidR="00C373D0" w:rsidRPr="006D0B88" w:rsidRDefault="00C373D0" w:rsidP="00C373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B88">
        <w:rPr>
          <w:rFonts w:ascii="Times New Roman" w:hAnsi="Times New Roman" w:cs="Times New Roman"/>
          <w:b/>
          <w:sz w:val="20"/>
          <w:szCs w:val="20"/>
        </w:rPr>
        <w:t>Departamento de Educação, Informação e Comunicação</w:t>
      </w:r>
    </w:p>
    <w:p w14:paraId="7058A785" w14:textId="77777777" w:rsidR="006D0B88" w:rsidRDefault="006D0B88" w:rsidP="00C37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22FD7" w14:textId="77777777" w:rsidR="00340095" w:rsidRPr="006B1FD6" w:rsidRDefault="00C373D0" w:rsidP="00C37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D6">
        <w:rPr>
          <w:rFonts w:ascii="Times New Roman" w:hAnsi="Times New Roman" w:cs="Times New Roman"/>
          <w:b/>
          <w:sz w:val="24"/>
          <w:szCs w:val="24"/>
        </w:rPr>
        <w:t>Disciplina - CARTOGRAFIA ESCOLAR</w:t>
      </w:r>
    </w:p>
    <w:p w14:paraId="751665B4" w14:textId="69D2416C" w:rsidR="006E4742" w:rsidRPr="006B1FD6" w:rsidRDefault="00C373D0" w:rsidP="006D0B88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1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Docente: </w:t>
      </w:r>
      <w:r w:rsidR="00E86C69" w:rsidRPr="006B1FD6">
        <w:rPr>
          <w:rFonts w:ascii="Times New Roman" w:hAnsi="Times New Roman" w:cs="Times New Roman"/>
          <w:b/>
          <w:color w:val="0070C0"/>
          <w:sz w:val="24"/>
          <w:szCs w:val="24"/>
        </w:rPr>
        <w:t>Prof</w:t>
      </w:r>
      <w:r w:rsidR="00D12F88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6D0B88">
        <w:rPr>
          <w:rFonts w:ascii="Times New Roman" w:hAnsi="Times New Roman" w:cs="Times New Roman"/>
          <w:b/>
          <w:color w:val="0070C0"/>
          <w:sz w:val="24"/>
          <w:szCs w:val="24"/>
        </w:rPr>
        <w:t>. Dra. Andrea C.</w:t>
      </w:r>
      <w:r w:rsidR="00E86C69" w:rsidRPr="006B1FD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Lastória</w:t>
      </w:r>
      <w:r w:rsidR="006D0B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r w:rsidRPr="006B1FD6">
        <w:rPr>
          <w:rFonts w:ascii="Times New Roman" w:hAnsi="Times New Roman" w:cs="Times New Roman"/>
          <w:b/>
          <w:color w:val="0070C0"/>
          <w:sz w:val="24"/>
          <w:szCs w:val="24"/>
        </w:rPr>
        <w:t>Monitora</w:t>
      </w:r>
      <w:r w:rsidR="006D0B88">
        <w:rPr>
          <w:rFonts w:ascii="Times New Roman" w:hAnsi="Times New Roman" w:cs="Times New Roman"/>
          <w:b/>
          <w:color w:val="0070C0"/>
          <w:sz w:val="24"/>
          <w:szCs w:val="24"/>
        </w:rPr>
        <w:t>: Nanci Regiane de L.</w:t>
      </w:r>
      <w:r w:rsidR="007A2F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Campos</w:t>
      </w:r>
    </w:p>
    <w:p w14:paraId="7748A199" w14:textId="4998112A" w:rsidR="00E86C69" w:rsidRPr="00E43BBB" w:rsidRDefault="000153C2" w:rsidP="00E43BBB">
      <w:pPr>
        <w:spacing w:line="240" w:lineRule="auto"/>
        <w:jc w:val="center"/>
        <w:rPr>
          <w:rFonts w:cstheme="minorHAnsi"/>
          <w:b/>
          <w:bCs/>
          <w:color w:val="70AD47" w:themeColor="accent6"/>
          <w:sz w:val="20"/>
          <w:szCs w:val="20"/>
        </w:rPr>
      </w:pPr>
      <w:r w:rsidRPr="00E43BBB">
        <w:rPr>
          <w:rFonts w:cstheme="minorHAnsi"/>
          <w:b/>
          <w:bCs/>
          <w:color w:val="70AD47" w:themeColor="accent6"/>
          <w:sz w:val="20"/>
          <w:szCs w:val="20"/>
        </w:rPr>
        <w:t>CRONOGRAMA</w:t>
      </w:r>
      <w:r w:rsidR="007A2FC4" w:rsidRPr="00E43BBB">
        <w:rPr>
          <w:rFonts w:cstheme="minorHAnsi"/>
          <w:b/>
          <w:bCs/>
          <w:color w:val="70AD47" w:themeColor="accent6"/>
          <w:sz w:val="20"/>
          <w:szCs w:val="20"/>
        </w:rPr>
        <w:t xml:space="preserve"> (1º semestre de 2023</w:t>
      </w:r>
      <w:r w:rsidR="006E4742" w:rsidRPr="00E43BBB">
        <w:rPr>
          <w:rFonts w:cstheme="minorHAnsi"/>
          <w:b/>
          <w:bCs/>
          <w:color w:val="70AD47" w:themeColor="accent6"/>
          <w:sz w:val="20"/>
          <w:szCs w:val="20"/>
        </w:rPr>
        <w:t xml:space="preserve"> – sujeito a reformulações)</w:t>
      </w:r>
    </w:p>
    <w:tbl>
      <w:tblPr>
        <w:tblW w:w="90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518"/>
        <w:gridCol w:w="4587"/>
      </w:tblGrid>
      <w:tr w:rsidR="00E86C69" w:rsidRPr="00E43BBB" w14:paraId="7478829A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86C6A7C" w14:textId="77777777" w:rsidR="00E86C69" w:rsidRPr="00E43BBB" w:rsidRDefault="00E86C69" w:rsidP="00E43BB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DATA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23DF349" w14:textId="7CCA4535" w:rsidR="00E86C69" w:rsidRPr="00E43BBB" w:rsidRDefault="00E86C69" w:rsidP="00E43BB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sz w:val="20"/>
                <w:szCs w:val="20"/>
              </w:rPr>
              <w:t>TEMA</w:t>
            </w:r>
            <w:r w:rsidR="00E43BBB" w:rsidRPr="00E43BBB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DAB0200" w14:textId="1F5AE32F" w:rsidR="00E86C69" w:rsidRPr="00E43BBB" w:rsidRDefault="00E86C69" w:rsidP="00E43BBB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ATIVIDADE</w:t>
            </w:r>
            <w:r w:rsidR="00E43BBB"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S</w:t>
            </w:r>
          </w:p>
        </w:tc>
      </w:tr>
      <w:tr w:rsidR="00E86C69" w:rsidRPr="00E43BBB" w14:paraId="07DE4ABC" w14:textId="77777777" w:rsidTr="00513013">
        <w:trPr>
          <w:trHeight w:val="474"/>
        </w:trPr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E374E86" w14:textId="73DE7461" w:rsidR="00E86C69" w:rsidRPr="00E43BBB" w:rsidRDefault="007A2FC4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14/03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60BAB45" w14:textId="08B63768" w:rsidR="007A2FC4" w:rsidRPr="00E43BBB" w:rsidRDefault="007A2FC4" w:rsidP="00E43BB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sz w:val="20"/>
                <w:szCs w:val="20"/>
              </w:rPr>
              <w:t xml:space="preserve">Atividades </w:t>
            </w:r>
            <w:proofErr w:type="spellStart"/>
            <w:r w:rsidRPr="00E43BBB">
              <w:rPr>
                <w:rFonts w:cstheme="minorHAnsi"/>
                <w:b/>
                <w:bCs/>
                <w:sz w:val="20"/>
                <w:szCs w:val="20"/>
              </w:rPr>
              <w:t>Calourada</w:t>
            </w:r>
            <w:proofErr w:type="spellEnd"/>
          </w:p>
          <w:p w14:paraId="541F035B" w14:textId="34674EA0" w:rsidR="00D51DA1" w:rsidRPr="00E43BBB" w:rsidRDefault="00D51DA1" w:rsidP="00E43BB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1C684B8" w14:textId="3E0271BC" w:rsidR="000153C2" w:rsidRPr="00E43BBB" w:rsidRDefault="00E650DE" w:rsidP="00E43BBB">
            <w:pPr>
              <w:spacing w:line="240" w:lineRule="auto"/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pt-BR"/>
              </w:rPr>
            </w:pPr>
            <w:r w:rsidRPr="00E43BBB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pt-BR"/>
              </w:rPr>
              <w:t xml:space="preserve">Atividades de integração </w:t>
            </w:r>
          </w:p>
        </w:tc>
      </w:tr>
      <w:tr w:rsidR="00E86C69" w:rsidRPr="00E43BBB" w14:paraId="35AACDB0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5E5B123" w14:textId="43AC0BB2" w:rsidR="00EA69FD" w:rsidRPr="00E43BBB" w:rsidRDefault="00EA69FD" w:rsidP="00E43B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</w:pPr>
          </w:p>
          <w:p w14:paraId="07C97751" w14:textId="31F23D3C" w:rsidR="00EA69FD" w:rsidRPr="00E43BBB" w:rsidRDefault="00C92E20" w:rsidP="00E43B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  <w:t>21</w:t>
            </w:r>
            <w:r w:rsidR="007A2FC4" w:rsidRPr="00E43BBB"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  <w:t>/03</w:t>
            </w:r>
          </w:p>
          <w:p w14:paraId="45112774" w14:textId="77777777" w:rsidR="00E86C69" w:rsidRPr="00E43BBB" w:rsidRDefault="00E86C69" w:rsidP="00E43BBB">
            <w:pPr>
              <w:spacing w:line="240" w:lineRule="auto"/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77CCFF2" w14:textId="77777777" w:rsidR="00CD5358" w:rsidRPr="00E43BBB" w:rsidRDefault="00CD5358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Acordos didáticos e entrega do cronograma</w:t>
            </w:r>
          </w:p>
          <w:p w14:paraId="6DFD37CB" w14:textId="4D623221" w:rsidR="00F144E4" w:rsidRPr="00E43BBB" w:rsidRDefault="00E650DE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sz w:val="20"/>
                <w:szCs w:val="20"/>
              </w:rPr>
              <w:t>Avaliação diagnóstica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ABCE6EE" w14:textId="6E7479E0" w:rsidR="00E650DE" w:rsidRPr="00E43BBB" w:rsidRDefault="00E650DE" w:rsidP="00E43BBB">
            <w:pPr>
              <w:spacing w:line="240" w:lineRule="auto"/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pt-BR"/>
              </w:rPr>
            </w:pPr>
            <w:r w:rsidRPr="00E43BBB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pt-BR"/>
              </w:rPr>
              <w:t>Apresentação da docente e da monitora</w:t>
            </w:r>
          </w:p>
          <w:p w14:paraId="10337AF7" w14:textId="526A85D0" w:rsidR="00073F6F" w:rsidRPr="00E43BBB" w:rsidRDefault="00073F6F" w:rsidP="00E43BBB">
            <w:pPr>
              <w:spacing w:line="240" w:lineRule="auto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4472C4" w:themeColor="accent1"/>
                <w:sz w:val="20"/>
                <w:szCs w:val="20"/>
              </w:rPr>
              <w:t>Apresentação do portal E-disciplinas</w:t>
            </w:r>
          </w:p>
          <w:p w14:paraId="107C9A27" w14:textId="290935DB" w:rsidR="00656108" w:rsidRPr="00E43BBB" w:rsidRDefault="00E650DE" w:rsidP="00E43BBB">
            <w:pPr>
              <w:tabs>
                <w:tab w:val="left" w:pos="972"/>
              </w:tabs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43BBB">
              <w:rPr>
                <w:rFonts w:eastAsia="Times New Roman" w:cstheme="minorHAnsi"/>
                <w:b/>
                <w:color w:val="7030A0"/>
                <w:sz w:val="20"/>
                <w:szCs w:val="20"/>
                <w:lang w:eastAsia="pt-BR"/>
              </w:rPr>
              <w:t>Atividade 1 individual (avaliação diagnóstica): Mapa mental (1ponto)</w:t>
            </w:r>
          </w:p>
        </w:tc>
      </w:tr>
      <w:tr w:rsidR="00E86C69" w:rsidRPr="00E43BBB" w14:paraId="2CEAC380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4A19673" w14:textId="2CE6F089" w:rsidR="00EA69FD" w:rsidRPr="00C92E20" w:rsidRDefault="00C92E20" w:rsidP="00C92E20">
            <w:pPr>
              <w:spacing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  <w:t>28/04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615BED9" w14:textId="612230AC" w:rsidR="00E86C69" w:rsidRPr="00E43BBB" w:rsidRDefault="00C92E20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Mapa do corpo ou mapa do eu</w:t>
            </w:r>
            <w:r w:rsidR="00AA5A1F">
              <w:rPr>
                <w:rFonts w:cstheme="minorHAnsi"/>
                <w:b/>
                <w:sz w:val="20"/>
                <w:szCs w:val="20"/>
              </w:rPr>
              <w:t xml:space="preserve"> (parte I)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86DE8D4" w14:textId="77777777" w:rsidR="00C92E20" w:rsidRPr="00E43BBB" w:rsidRDefault="00C92E20" w:rsidP="00C92E20">
            <w:pPr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>Atividade 2 em dupla: mapa do eu (</w:t>
            </w:r>
            <w:proofErr w:type="gramStart"/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>2 ponto</w:t>
            </w:r>
            <w:proofErr w:type="gramEnd"/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>)</w:t>
            </w:r>
          </w:p>
          <w:p w14:paraId="27E23A7E" w14:textId="4B89D5EC" w:rsidR="00D51DA1" w:rsidRPr="00E43BBB" w:rsidRDefault="00C92E20" w:rsidP="00C92E20">
            <w:pPr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ED7D31" w:themeColor="accent2"/>
                <w:sz w:val="20"/>
                <w:szCs w:val="20"/>
              </w:rPr>
              <w:t>Leitura do texto 1</w:t>
            </w:r>
          </w:p>
        </w:tc>
      </w:tr>
      <w:tr w:rsidR="00E86C69" w:rsidRPr="00E43BBB" w14:paraId="650E06D8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0236443" w14:textId="48CA3E2C" w:rsidR="00C92E20" w:rsidRDefault="00C92E20" w:rsidP="00E43BBB">
            <w:pPr>
              <w:spacing w:line="240" w:lineRule="auto"/>
              <w:jc w:val="center"/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  <w:t>11/04</w:t>
            </w:r>
          </w:p>
          <w:p w14:paraId="455ADA2B" w14:textId="6EC6CE71" w:rsidR="00E86C69" w:rsidRPr="00E43BBB" w:rsidRDefault="00E86C69" w:rsidP="00E43BBB">
            <w:pPr>
              <w:spacing w:line="240" w:lineRule="auto"/>
              <w:jc w:val="center"/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1C0040A" w14:textId="23C30508" w:rsidR="00C92E20" w:rsidRDefault="00C92E20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NÃO TEM AULA</w:t>
            </w:r>
          </w:p>
          <w:p w14:paraId="29335DE8" w14:textId="69E7EAF2" w:rsidR="00AA5A1F" w:rsidRDefault="00AA5A1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Tempo para finalizar o mapa </w:t>
            </w:r>
          </w:p>
          <w:p w14:paraId="0E67B63F" w14:textId="77777777" w:rsidR="00C92E20" w:rsidRDefault="00C92E20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9708733" w14:textId="40B2836E" w:rsidR="00732F5E" w:rsidRPr="00E43BBB" w:rsidRDefault="00732F5E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EC60289" w14:textId="2E94E932" w:rsidR="00C92E20" w:rsidRDefault="00C92E20" w:rsidP="00C92E20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Continuação mapa do eu</w:t>
            </w:r>
          </w:p>
          <w:p w14:paraId="23273414" w14:textId="77777777" w:rsidR="00C92E20" w:rsidRPr="00E43BBB" w:rsidRDefault="00C92E20" w:rsidP="00C92E20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proofErr w:type="spellStart"/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Podcast</w:t>
            </w:r>
            <w:proofErr w:type="spellEnd"/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sobre Cartografia </w:t>
            </w:r>
          </w:p>
          <w:p w14:paraId="067FA4C2" w14:textId="77777777" w:rsidR="00D51DA1" w:rsidRDefault="00C92E20" w:rsidP="00C92E20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Assistir ao vídeo infantil: Concepção infantil sobre maquete (3 minutos)</w:t>
            </w:r>
          </w:p>
          <w:p w14:paraId="2F1573F3" w14:textId="4D5B93CE" w:rsidR="00C92E20" w:rsidRPr="00E43BBB" w:rsidRDefault="00C92E20" w:rsidP="00C92E20">
            <w:pPr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ED7D31" w:themeColor="accent2"/>
                <w:sz w:val="20"/>
                <w:szCs w:val="20"/>
              </w:rPr>
              <w:t>Leitura do texto 2</w:t>
            </w:r>
          </w:p>
        </w:tc>
      </w:tr>
      <w:tr w:rsidR="00E86C69" w:rsidRPr="00E43BBB" w14:paraId="67FFE7D0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21C2DD29" w14:textId="50F5E3DE" w:rsidR="00C92E20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eastAsia="Times New Roman" w:cstheme="minorHAnsi"/>
                <w:b/>
                <w:color w:val="70AD47" w:themeColor="accent6"/>
                <w:sz w:val="20"/>
                <w:szCs w:val="20"/>
                <w:lang w:eastAsia="pt-BR"/>
              </w:rPr>
              <w:t>18/04</w:t>
            </w:r>
          </w:p>
          <w:p w14:paraId="662976F1" w14:textId="312E9480" w:rsidR="00E86C69" w:rsidRPr="00E43BBB" w:rsidRDefault="00E86C69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2F252248" w14:textId="58CD9035" w:rsidR="00E650DE" w:rsidRPr="00E43BBB" w:rsidRDefault="00AA5A1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Mapa do corpo (parte II)</w:t>
            </w:r>
          </w:p>
          <w:p w14:paraId="1DDF07A1" w14:textId="2735A86F" w:rsidR="00D51DA1" w:rsidRPr="00E43BBB" w:rsidRDefault="00D51DA1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3C898FB" w14:textId="542BC3D4" w:rsidR="00E650DE" w:rsidRPr="00E43BBB" w:rsidRDefault="00073F6F" w:rsidP="00E43BBB">
            <w:pPr>
              <w:tabs>
                <w:tab w:val="right" w:pos="4447"/>
              </w:tabs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Atividades com o mapa do corpo  </w:t>
            </w:r>
          </w:p>
          <w:p w14:paraId="2007D841" w14:textId="4D423674" w:rsidR="00FE1B28" w:rsidRPr="00C92E20" w:rsidRDefault="007C297D" w:rsidP="00E43BBB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Vídeo: história infantil</w:t>
            </w:r>
          </w:p>
        </w:tc>
      </w:tr>
      <w:tr w:rsidR="000153C2" w:rsidRPr="00E43BBB" w14:paraId="1C9E39CE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02FDA35" w14:textId="6303AEE4" w:rsidR="00C92E20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25/04</w:t>
            </w:r>
          </w:p>
          <w:p w14:paraId="5F6D0B39" w14:textId="77B21424" w:rsidR="000153C2" w:rsidRPr="00E43BBB" w:rsidRDefault="000153C2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18C416C" w14:textId="77777777" w:rsidR="0013476D" w:rsidRPr="00E43BBB" w:rsidRDefault="0013476D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A linguagem cartográfica e o alfabeto cartográfico</w:t>
            </w:r>
          </w:p>
          <w:p w14:paraId="704B3DBC" w14:textId="77777777" w:rsidR="000153C2" w:rsidRPr="00E43BBB" w:rsidRDefault="000153C2" w:rsidP="00E43B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2D7BC3E4" w14:textId="795915AB" w:rsidR="00073F6F" w:rsidRPr="00E43BBB" w:rsidRDefault="00073F6F" w:rsidP="00E43BBB">
            <w:pPr>
              <w:tabs>
                <w:tab w:val="right" w:pos="4447"/>
              </w:tabs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Atividade  individual</w:t>
            </w:r>
            <w:proofErr w:type="gramEnd"/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3: mapa da afetividade  (1 ponto)</w:t>
            </w:r>
          </w:p>
          <w:p w14:paraId="700C22C1" w14:textId="69A13F60" w:rsidR="0013476D" w:rsidRPr="00E43BBB" w:rsidRDefault="00E650DE" w:rsidP="00E43BBB">
            <w:pPr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do texto 3</w:t>
            </w:r>
          </w:p>
        </w:tc>
      </w:tr>
      <w:tr w:rsidR="000153C2" w:rsidRPr="00E43BBB" w14:paraId="7E28DF23" w14:textId="77777777" w:rsidTr="005471F6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D1C58B1" w14:textId="3F7CA927" w:rsidR="000153C2" w:rsidRPr="00E43BBB" w:rsidRDefault="00C92E20" w:rsidP="00E43BBB">
            <w:pPr>
              <w:spacing w:line="240" w:lineRule="auto"/>
              <w:jc w:val="center"/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02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/05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38F8EF2" w14:textId="1D9903BF" w:rsidR="00D51DA1" w:rsidRPr="00E43BBB" w:rsidRDefault="00FE46E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Maquete e mapa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B962007" w14:textId="58B509DB" w:rsidR="0013476D" w:rsidRPr="00E43BBB" w:rsidRDefault="0013476D" w:rsidP="00E43BBB">
            <w:pPr>
              <w:tabs>
                <w:tab w:val="left" w:pos="1392"/>
              </w:tabs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Aula dedicada para a construção de maquete </w:t>
            </w:r>
          </w:p>
          <w:p w14:paraId="636A1E72" w14:textId="1660E730" w:rsidR="0013476D" w:rsidRPr="00E43BBB" w:rsidRDefault="00FE46EF" w:rsidP="00E43BBB">
            <w:pPr>
              <w:spacing w:line="240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Atividade em grupo 4: maquete (1ponto)</w:t>
            </w:r>
          </w:p>
          <w:p w14:paraId="6644F2F0" w14:textId="59A67CD8" w:rsidR="000153C2" w:rsidRPr="00E43BBB" w:rsidRDefault="00732F5E" w:rsidP="00E43BBB">
            <w:pPr>
              <w:spacing w:line="240" w:lineRule="auto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texto complementar 1</w:t>
            </w:r>
          </w:p>
        </w:tc>
      </w:tr>
      <w:tr w:rsidR="00EA69FD" w:rsidRPr="00E43BBB" w14:paraId="4A6E039A" w14:textId="77777777" w:rsidTr="00EA69FD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1054EE2" w14:textId="27154F51" w:rsidR="00EA69FD" w:rsidRPr="00E43BBB" w:rsidRDefault="00C92E20" w:rsidP="00C92E20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09/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05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3AFEFAB" w14:textId="37CE9E4A" w:rsidR="00EA69FD" w:rsidRPr="00E43BBB" w:rsidRDefault="00FE46EF" w:rsidP="00E43BB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sz w:val="20"/>
                <w:szCs w:val="20"/>
              </w:rPr>
              <w:t>Passagem do tridimensional para o bidimensional (da maquete ao mapa)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B3F389E" w14:textId="77777777" w:rsidR="00E650DE" w:rsidRPr="00E43BBB" w:rsidRDefault="007B149D" w:rsidP="00E43BBB">
            <w:pPr>
              <w:spacing w:line="240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="00FE46EF"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Atividade em grupo 5: mapa da maquete (1ponto)</w:t>
            </w:r>
          </w:p>
          <w:p w14:paraId="0A0A5BBC" w14:textId="3E990910" w:rsidR="00E650DE" w:rsidRPr="00E43BBB" w:rsidRDefault="00E650DE" w:rsidP="00E43BBB">
            <w:pPr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do texto 4</w:t>
            </w:r>
          </w:p>
        </w:tc>
      </w:tr>
      <w:tr w:rsidR="00EA69FD" w:rsidRPr="00E43BBB" w14:paraId="434334B9" w14:textId="77777777" w:rsidTr="00EA69FD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98D0FA5" w14:textId="04BE52C4" w:rsidR="00EA69FD" w:rsidRPr="00E43BBB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16</w:t>
            </w:r>
            <w:r w:rsidR="00527C39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</w:t>
            </w:r>
            <w:r w:rsidR="00C431A8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39E31F1" w14:textId="2746E2AF" w:rsidR="00EA69FD" w:rsidRPr="00E43BBB" w:rsidRDefault="00EA69FD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 xml:space="preserve">AVALIAÇÃO </w:t>
            </w:r>
            <w:r w:rsidR="004D0CA0" w:rsidRPr="00E43BBB">
              <w:rPr>
                <w:rFonts w:cstheme="minorHAnsi"/>
                <w:b/>
                <w:sz w:val="20"/>
                <w:szCs w:val="20"/>
              </w:rPr>
              <w:t xml:space="preserve">PARCIAL </w:t>
            </w:r>
            <w:r w:rsidR="006B1FD6" w:rsidRPr="00E43BBB">
              <w:rPr>
                <w:rFonts w:cstheme="minorHAnsi"/>
                <w:b/>
                <w:sz w:val="20"/>
                <w:szCs w:val="20"/>
              </w:rPr>
              <w:t>DA DISCIPLINA</w:t>
            </w:r>
          </w:p>
          <w:p w14:paraId="56EEADE9" w14:textId="1D3CB843" w:rsidR="00B565E5" w:rsidRPr="00E43BBB" w:rsidRDefault="00B565E5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D92A8CD" w14:textId="7D03A9AC" w:rsidR="00EA69FD" w:rsidRPr="00E43BBB" w:rsidRDefault="00EA69FD" w:rsidP="00E43BBB">
            <w:pPr>
              <w:spacing w:line="240" w:lineRule="auto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>Preencher instrume</w:t>
            </w:r>
            <w:r w:rsidR="00DF24AB" w:rsidRPr="00E43BBB">
              <w:rPr>
                <w:rFonts w:cstheme="minorHAnsi"/>
                <w:b/>
                <w:color w:val="7030A0"/>
                <w:sz w:val="20"/>
                <w:szCs w:val="20"/>
              </w:rPr>
              <w:t xml:space="preserve">nto avaliativo individual </w:t>
            </w:r>
            <w:r w:rsidRPr="00E43BBB">
              <w:rPr>
                <w:rFonts w:cstheme="minorHAnsi"/>
                <w:b/>
                <w:color w:val="7030A0"/>
                <w:sz w:val="20"/>
                <w:szCs w:val="20"/>
              </w:rPr>
              <w:t>sobre a disci</w:t>
            </w:r>
            <w:r w:rsidR="006B1FD6" w:rsidRPr="00E43BBB">
              <w:rPr>
                <w:rFonts w:cstheme="minorHAnsi"/>
                <w:b/>
                <w:color w:val="7030A0"/>
                <w:sz w:val="20"/>
                <w:szCs w:val="20"/>
              </w:rPr>
              <w:t>plina.</w:t>
            </w:r>
          </w:p>
          <w:p w14:paraId="1E627C31" w14:textId="26669421" w:rsidR="0013476D" w:rsidRPr="00E43BBB" w:rsidRDefault="0013476D" w:rsidP="00E43BBB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de texto complementar 2</w:t>
            </w:r>
          </w:p>
        </w:tc>
      </w:tr>
      <w:tr w:rsidR="00EA69FD" w:rsidRPr="00E43BBB" w14:paraId="65CF5BF7" w14:textId="77777777" w:rsidTr="00EA69FD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44A7DA5" w14:textId="23DFBC31" w:rsidR="00EA69FD" w:rsidRPr="00E43BBB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23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</w:t>
            </w:r>
            <w:r w:rsidR="00B85306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5CDAA5E" w14:textId="77777777" w:rsidR="00EA69FD" w:rsidRPr="00E43BBB" w:rsidRDefault="00FB1D16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 xml:space="preserve">História da Cartografia </w:t>
            </w:r>
          </w:p>
          <w:p w14:paraId="78AFA222" w14:textId="5812D304" w:rsidR="00E43BBB" w:rsidRPr="00E43BBB" w:rsidRDefault="00E43BBB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lastRenderedPageBreak/>
              <w:t>Atlas Escolar Histórico, Geográfico e Ambiental de Ribeirão Preto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87B1B28" w14:textId="77777777" w:rsidR="00E650DE" w:rsidRPr="00E43BBB" w:rsidRDefault="00E650DE" w:rsidP="00E43BBB">
            <w:pPr>
              <w:spacing w:line="240" w:lineRule="auto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ED7D31" w:themeColor="accent2"/>
                <w:sz w:val="20"/>
                <w:szCs w:val="20"/>
              </w:rPr>
              <w:lastRenderedPageBreak/>
              <w:t>Leitura do texto complementar 3</w:t>
            </w:r>
          </w:p>
          <w:p w14:paraId="69C280AD" w14:textId="68817692" w:rsidR="00E43BBB" w:rsidRPr="00E43BBB" w:rsidRDefault="00E43BBB" w:rsidP="00E43BBB">
            <w:pPr>
              <w:spacing w:line="240" w:lineRule="auto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4472C4" w:themeColor="accent1"/>
                <w:sz w:val="20"/>
                <w:szCs w:val="20"/>
              </w:rPr>
              <w:lastRenderedPageBreak/>
              <w:t>Conhecer o Atlas Escolar da Localidade de Ribeirão Preto</w:t>
            </w:r>
          </w:p>
        </w:tc>
      </w:tr>
      <w:tr w:rsidR="00B663A6" w:rsidRPr="00E43BBB" w14:paraId="2C6CC12E" w14:textId="77777777" w:rsidTr="00EA69FD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4375FF" w14:textId="40E215CB" w:rsidR="00C92E20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lastRenderedPageBreak/>
              <w:t>30/05</w:t>
            </w:r>
          </w:p>
          <w:p w14:paraId="5F07FAE1" w14:textId="52BC0E6B" w:rsidR="003A37F7" w:rsidRPr="00E43BBB" w:rsidRDefault="003A37F7" w:rsidP="00C92E20">
            <w:pPr>
              <w:spacing w:line="240" w:lineRule="auto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307602" w14:textId="39494E84" w:rsidR="00B663A6" w:rsidRPr="00E43BBB" w:rsidRDefault="00073F6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Raciocínio cartográfico e geográfico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2CA615B" w14:textId="77777777" w:rsidR="00073F6F" w:rsidRPr="00E43BBB" w:rsidRDefault="00073F6F" w:rsidP="00E43BBB">
            <w:pPr>
              <w:spacing w:line="240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Atividade individual 7: raciocínio espacial (1 ponto)</w:t>
            </w:r>
          </w:p>
          <w:p w14:paraId="6E2C169F" w14:textId="29058107" w:rsidR="007B149D" w:rsidRPr="00E43BBB" w:rsidRDefault="00073F6F" w:rsidP="00E43BBB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texto complementar 4</w:t>
            </w:r>
          </w:p>
        </w:tc>
      </w:tr>
      <w:tr w:rsidR="00B663A6" w:rsidRPr="00E43BBB" w14:paraId="4695F7E6" w14:textId="77777777" w:rsidTr="00EA69FD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33BDF72" w14:textId="6A650DF3" w:rsidR="003A37F7" w:rsidRPr="00E43BBB" w:rsidRDefault="00C92E20" w:rsidP="00E43B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06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/06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AF7FB2C" w14:textId="431F10D6" w:rsidR="00B663A6" w:rsidRPr="00E43BBB" w:rsidRDefault="00073F6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A Cartografia Escolar e a Formação de Professores dos Anos Iniciais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014C1D1" w14:textId="77777777" w:rsidR="00073F6F" w:rsidRPr="00E43BBB" w:rsidRDefault="00073F6F" w:rsidP="00E43BBB">
            <w:pPr>
              <w:spacing w:line="240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Atividade </w:t>
            </w:r>
            <w:proofErr w:type="gramStart"/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 individual</w:t>
            </w:r>
            <w:proofErr w:type="gramEnd"/>
            <w:r w:rsidRPr="00E43BB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: Linguagem cartográfica (1 ponto)</w:t>
            </w:r>
          </w:p>
          <w:p w14:paraId="666B89E5" w14:textId="075C1E95" w:rsidR="00E650DE" w:rsidRPr="00E43BBB" w:rsidRDefault="00073F6F" w:rsidP="00E43BBB">
            <w:pPr>
              <w:tabs>
                <w:tab w:val="left" w:pos="3468"/>
              </w:tabs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texto complementar 5</w:t>
            </w:r>
          </w:p>
        </w:tc>
      </w:tr>
      <w:tr w:rsidR="00527C39" w:rsidRPr="00E43BBB" w14:paraId="6118E97B" w14:textId="77777777" w:rsidTr="00527C39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4161D38" w14:textId="256EFD82" w:rsidR="00527C39" w:rsidRPr="00E43BBB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13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/06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F6BE9A6" w14:textId="0ABEADB7" w:rsidR="00F24C70" w:rsidRPr="00E43BBB" w:rsidRDefault="00073F6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A linguagem cartográfica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B1E7977" w14:textId="77777777" w:rsidR="00E650DE" w:rsidRPr="00E43BBB" w:rsidRDefault="00073F6F" w:rsidP="00E43BBB">
            <w:pPr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texto complementar 6</w:t>
            </w:r>
          </w:p>
          <w:p w14:paraId="29EF6C42" w14:textId="77B5ADBA" w:rsidR="00073F6F" w:rsidRPr="00E43BBB" w:rsidRDefault="00073F6F" w:rsidP="00E43BBB">
            <w:pPr>
              <w:spacing w:line="240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527C39" w:rsidRPr="00E43BBB" w14:paraId="457A74F7" w14:textId="77777777" w:rsidTr="00527C39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AF10CF3" w14:textId="587F992F" w:rsidR="00527C39" w:rsidRPr="00E43BBB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20</w:t>
            </w:r>
            <w:r w:rsidR="00B85306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</w:t>
            </w:r>
            <w:r w:rsidR="007A2FC4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06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2C8A8C90" w14:textId="65B78B8E" w:rsidR="00527C39" w:rsidRPr="00E43BBB" w:rsidRDefault="00073F6F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 xml:space="preserve">Materiais cartográficos para as práticas escolares nos anos iniciais e na educação infantil 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FA2138B" w14:textId="1BCED6D7" w:rsidR="00073F6F" w:rsidRPr="00E43BBB" w:rsidRDefault="00073F6F" w:rsidP="00E43BBB">
            <w:pPr>
              <w:spacing w:line="240" w:lineRule="auto"/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43BBB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Leitura texto complementar 7</w:t>
            </w:r>
          </w:p>
          <w:p w14:paraId="5A3F3253" w14:textId="0B4BD84D" w:rsidR="00732F5E" w:rsidRPr="00E43BBB" w:rsidRDefault="00732F5E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0CA0" w:rsidRPr="00E43BBB" w14:paraId="23ECE99D" w14:textId="77777777" w:rsidTr="0047792B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E553EA8" w14:textId="77CEC72D" w:rsidR="004D0CA0" w:rsidRPr="00E43BBB" w:rsidRDefault="00C92E20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27/06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42DAE6C" w14:textId="17D838D5" w:rsidR="004D0CA0" w:rsidRPr="00E43BBB" w:rsidRDefault="00073975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REVISÃO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C856126" w14:textId="36CC2F6D" w:rsidR="004D0CA0" w:rsidRPr="00E43BBB" w:rsidRDefault="007A2FC4" w:rsidP="00E43B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C00000"/>
                <w:sz w:val="20"/>
                <w:szCs w:val="20"/>
              </w:rPr>
              <w:t>ÚLTIMO DIA PARA A ENTREGA DAS ATIVIDADES</w:t>
            </w:r>
          </w:p>
        </w:tc>
      </w:tr>
      <w:tr w:rsidR="00073975" w:rsidRPr="00E43BBB" w14:paraId="33E52586" w14:textId="77777777" w:rsidTr="00C66909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5F34E91" w14:textId="31BEA777" w:rsidR="00073975" w:rsidRPr="00E43BBB" w:rsidRDefault="00073975" w:rsidP="00C66909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b/>
                <w:color w:val="70AD47" w:themeColor="accent6"/>
                <w:sz w:val="20"/>
                <w:szCs w:val="20"/>
              </w:rPr>
              <w:t>04/07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15E9FA7" w14:textId="77777777" w:rsidR="00073975" w:rsidRPr="00E43BBB" w:rsidRDefault="00073975" w:rsidP="00C6690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43BBB">
              <w:rPr>
                <w:rFonts w:cstheme="minorHAnsi"/>
                <w:b/>
                <w:sz w:val="20"/>
                <w:szCs w:val="20"/>
              </w:rPr>
              <w:t>Fechamento da disciplina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61F9006" w14:textId="5F334829" w:rsidR="00073975" w:rsidRPr="00E43BBB" w:rsidRDefault="00073975" w:rsidP="00C6690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9E4C8F3" w14:textId="77777777" w:rsidR="006D0B88" w:rsidRDefault="006D0B88" w:rsidP="006D0B88">
      <w:pPr>
        <w:spacing w:line="240" w:lineRule="auto"/>
        <w:jc w:val="center"/>
        <w:rPr>
          <w:rFonts w:cstheme="minorHAnsi"/>
          <w:b/>
          <w:color w:val="C00000"/>
          <w:sz w:val="20"/>
          <w:szCs w:val="20"/>
        </w:rPr>
      </w:pPr>
    </w:p>
    <w:p w14:paraId="4014A453" w14:textId="55F1C00D" w:rsidR="00073F6F" w:rsidRPr="00E43BBB" w:rsidRDefault="00073F6F" w:rsidP="006D0B88">
      <w:pPr>
        <w:spacing w:line="240" w:lineRule="auto"/>
        <w:jc w:val="center"/>
        <w:rPr>
          <w:rFonts w:cstheme="minorHAnsi"/>
          <w:b/>
          <w:color w:val="C00000"/>
          <w:sz w:val="20"/>
          <w:szCs w:val="20"/>
        </w:rPr>
      </w:pPr>
      <w:r w:rsidRPr="00E43BBB">
        <w:rPr>
          <w:rFonts w:cstheme="minorHAnsi"/>
          <w:b/>
          <w:color w:val="C00000"/>
          <w:sz w:val="20"/>
          <w:szCs w:val="20"/>
        </w:rPr>
        <w:t xml:space="preserve">ATIVIDADES </w:t>
      </w:r>
      <w:r w:rsidR="00E43BBB" w:rsidRPr="00E43BBB">
        <w:rPr>
          <w:rFonts w:cstheme="minorHAnsi"/>
          <w:b/>
          <w:color w:val="C00000"/>
          <w:sz w:val="20"/>
          <w:szCs w:val="20"/>
        </w:rPr>
        <w:t>PREVISTAS PARA ACONTECEREM FORA DOS DIAS E OU HORÁRIOS DAS AULAS:</w:t>
      </w:r>
    </w:p>
    <w:tbl>
      <w:tblPr>
        <w:tblW w:w="90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518"/>
        <w:gridCol w:w="4587"/>
      </w:tblGrid>
      <w:tr w:rsidR="00073F6F" w:rsidRPr="00E43BBB" w14:paraId="6D356B43" w14:textId="77777777" w:rsidTr="00B331AC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56CBB06" w14:textId="77777777" w:rsidR="00073F6F" w:rsidRPr="00E43BBB" w:rsidRDefault="00073F6F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27/03</w:t>
            </w:r>
          </w:p>
          <w:p w14:paraId="66116D3A" w14:textId="5EBD08E8" w:rsidR="00E43BBB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19h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59848D9" w14:textId="5ABB7B0E" w:rsidR="00073F6F" w:rsidRPr="00E43BBB" w:rsidRDefault="00E43BBB" w:rsidP="00E43BBB">
            <w:pPr>
              <w:spacing w:line="240" w:lineRule="auto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C00000"/>
                <w:sz w:val="20"/>
                <w:szCs w:val="20"/>
              </w:rPr>
              <w:t>Aula Magma do Curso de Pedagogia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23CAFEB" w14:textId="13018129" w:rsidR="00073F6F" w:rsidRPr="00E43BBB" w:rsidRDefault="00E43BBB" w:rsidP="00E43BBB">
            <w:pPr>
              <w:spacing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color w:val="C00000"/>
                <w:sz w:val="20"/>
                <w:szCs w:val="20"/>
              </w:rPr>
              <w:t>Prof. Dr. José Marcelino</w:t>
            </w:r>
          </w:p>
        </w:tc>
      </w:tr>
      <w:tr w:rsidR="00073F6F" w:rsidRPr="00E43BBB" w14:paraId="378A80A1" w14:textId="77777777" w:rsidTr="00B331AC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23C86E15" w14:textId="77777777" w:rsidR="00073F6F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09</w:t>
            </w:r>
            <w:r w:rsidR="00073F6F"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/</w:t>
            </w: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05</w:t>
            </w:r>
          </w:p>
          <w:p w14:paraId="3560DF94" w14:textId="5B33DADE" w:rsidR="00E43BBB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19h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06E1372" w14:textId="457A85F8" w:rsidR="00073F6F" w:rsidRPr="00E43BBB" w:rsidRDefault="00E43BBB" w:rsidP="00E43BBB">
            <w:pPr>
              <w:spacing w:line="240" w:lineRule="auto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C00000"/>
                <w:sz w:val="20"/>
                <w:szCs w:val="20"/>
              </w:rPr>
              <w:t xml:space="preserve">Mostra de Estágios e Cultura 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0F291EAD" w14:textId="5D717A23" w:rsidR="00073F6F" w:rsidRPr="00E43BBB" w:rsidRDefault="00E43BBB" w:rsidP="00E43BBB">
            <w:pPr>
              <w:spacing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color w:val="C00000"/>
                <w:sz w:val="20"/>
                <w:szCs w:val="20"/>
              </w:rPr>
              <w:t>Atividades a serem divulgadas pela comissão</w:t>
            </w:r>
          </w:p>
        </w:tc>
      </w:tr>
      <w:tr w:rsidR="00073F6F" w:rsidRPr="00E43BBB" w14:paraId="644D66F4" w14:textId="77777777" w:rsidTr="00B331AC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150B8F1D" w14:textId="77777777" w:rsidR="00073F6F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10/05</w:t>
            </w:r>
          </w:p>
          <w:p w14:paraId="577579A7" w14:textId="777E1569" w:rsidR="00E43BBB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19h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4493E3D0" w14:textId="06B53B18" w:rsidR="00073F6F" w:rsidRPr="00E43BBB" w:rsidRDefault="00E43BBB" w:rsidP="00E43BBB">
            <w:pPr>
              <w:spacing w:line="240" w:lineRule="auto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C00000"/>
                <w:sz w:val="20"/>
                <w:szCs w:val="20"/>
              </w:rPr>
              <w:t>Mostra de Estágios e Cultura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8976D6A" w14:textId="5601EE09" w:rsidR="00073F6F" w:rsidRPr="00E43BBB" w:rsidRDefault="00E43BBB" w:rsidP="00E43BBB">
            <w:pPr>
              <w:spacing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color w:val="C00000"/>
                <w:sz w:val="20"/>
                <w:szCs w:val="20"/>
              </w:rPr>
              <w:t>Atividades a serem divulgadas pela comissão</w:t>
            </w:r>
          </w:p>
        </w:tc>
      </w:tr>
      <w:tr w:rsidR="00E43BBB" w:rsidRPr="00E43BBB" w14:paraId="64968979" w14:textId="77777777" w:rsidTr="00B331AC">
        <w:tc>
          <w:tcPr>
            <w:tcW w:w="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3B086118" w14:textId="77777777" w:rsidR="00E43BBB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01/06</w:t>
            </w:r>
          </w:p>
          <w:p w14:paraId="269FA0E3" w14:textId="4B81AA9D" w:rsidR="00E43BBB" w:rsidRPr="00E43BBB" w:rsidRDefault="00E43BBB" w:rsidP="00E43BBB">
            <w:pPr>
              <w:spacing w:line="240" w:lineRule="auto"/>
              <w:jc w:val="center"/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70AD47" w:themeColor="accent6"/>
                <w:sz w:val="20"/>
                <w:szCs w:val="20"/>
              </w:rPr>
              <w:t>19h</w:t>
            </w:r>
          </w:p>
        </w:tc>
        <w:tc>
          <w:tcPr>
            <w:tcW w:w="3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54EBFAA2" w14:textId="5433BB91" w:rsidR="00E43BBB" w:rsidRPr="00E43BBB" w:rsidRDefault="00E43BBB" w:rsidP="00E43BBB">
            <w:pPr>
              <w:spacing w:line="240" w:lineRule="auto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b/>
                <w:color w:val="C00000"/>
                <w:sz w:val="20"/>
                <w:szCs w:val="20"/>
              </w:rPr>
              <w:t>ATI</w:t>
            </w:r>
          </w:p>
        </w:tc>
        <w:tc>
          <w:tcPr>
            <w:tcW w:w="45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7BFAEE57" w14:textId="5FAF9160" w:rsidR="00E43BBB" w:rsidRPr="00E43BBB" w:rsidRDefault="00E43BBB" w:rsidP="00E43BBB">
            <w:pPr>
              <w:spacing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E43BBB">
              <w:rPr>
                <w:rFonts w:cstheme="minorHAnsi"/>
                <w:color w:val="C00000"/>
                <w:sz w:val="20"/>
                <w:szCs w:val="20"/>
              </w:rPr>
              <w:t>Profa. Dra. Selma Garrido Pimenta</w:t>
            </w:r>
          </w:p>
        </w:tc>
      </w:tr>
    </w:tbl>
    <w:p w14:paraId="6C9D59AC" w14:textId="231873F2" w:rsidR="00345F9C" w:rsidRPr="00705BEA" w:rsidRDefault="00345F9C" w:rsidP="00A90CEA">
      <w:pPr>
        <w:jc w:val="both"/>
        <w:rPr>
          <w:b/>
          <w:color w:val="4472C4" w:themeColor="accent1"/>
        </w:rPr>
      </w:pPr>
      <w:r w:rsidRPr="00705BEA">
        <w:rPr>
          <w:b/>
          <w:color w:val="4472C4" w:themeColor="accent1"/>
        </w:rPr>
        <w:t xml:space="preserve">A disciplina de Cartografia Escolar </w:t>
      </w:r>
      <w:r w:rsidR="00D01F97" w:rsidRPr="00705BEA">
        <w:rPr>
          <w:b/>
          <w:color w:val="4472C4" w:themeColor="accent1"/>
        </w:rPr>
        <w:t xml:space="preserve">será </w:t>
      </w:r>
      <w:r w:rsidR="00986967" w:rsidRPr="00705BEA">
        <w:rPr>
          <w:b/>
          <w:color w:val="4472C4" w:themeColor="accent1"/>
        </w:rPr>
        <w:t>desenvolv</w:t>
      </w:r>
      <w:r w:rsidR="00F204BA">
        <w:rPr>
          <w:b/>
          <w:color w:val="4472C4" w:themeColor="accent1"/>
        </w:rPr>
        <w:t xml:space="preserve">ida de modo presencial. </w:t>
      </w:r>
      <w:r w:rsidR="00D01F97" w:rsidRPr="00705BEA">
        <w:rPr>
          <w:b/>
          <w:color w:val="4472C4" w:themeColor="accent1"/>
        </w:rPr>
        <w:t xml:space="preserve">A sala a ser utilizada é a das bancadas do LAIFE. </w:t>
      </w:r>
    </w:p>
    <w:p w14:paraId="18F4942A" w14:textId="77777777" w:rsidR="006D0B88" w:rsidRDefault="006D0B88" w:rsidP="00E86C69">
      <w:pPr>
        <w:rPr>
          <w:b/>
        </w:rPr>
      </w:pPr>
    </w:p>
    <w:p w14:paraId="319CA58D" w14:textId="77777777" w:rsidR="00E86C69" w:rsidRPr="00F204BA" w:rsidRDefault="00E86C69" w:rsidP="00E86C69">
      <w:pPr>
        <w:rPr>
          <w:b/>
        </w:rPr>
      </w:pPr>
      <w:r w:rsidRPr="00F204BA">
        <w:rPr>
          <w:b/>
        </w:rPr>
        <w:t>LEITURAS</w:t>
      </w:r>
      <w:r w:rsidR="007A6BC0" w:rsidRPr="00F204BA">
        <w:rPr>
          <w:b/>
        </w:rPr>
        <w:t xml:space="preserve"> BÁSICAS</w:t>
      </w:r>
      <w:r w:rsidRPr="00F204BA">
        <w:rPr>
          <w:b/>
        </w:rPr>
        <w:t>:</w:t>
      </w:r>
    </w:p>
    <w:p w14:paraId="6187DB20" w14:textId="616FAF2A" w:rsidR="00340095" w:rsidRPr="00F204BA" w:rsidRDefault="00E86C69" w:rsidP="003A7C65">
      <w:pPr>
        <w:jc w:val="both"/>
      </w:pPr>
      <w:r w:rsidRPr="00F204BA">
        <w:rPr>
          <w:b/>
        </w:rPr>
        <w:t>TEXTO 1:</w:t>
      </w:r>
      <w:r w:rsidRPr="00F204BA">
        <w:t xml:space="preserve"> </w:t>
      </w:r>
      <w:hyperlink r:id="rId5" w:tgtFrame="_blank" w:history="1">
        <w:r w:rsidRPr="00F204BA">
          <w:rPr>
            <w:rStyle w:val="Hyperlink"/>
            <w:bCs/>
            <w:color w:val="auto"/>
            <w:u w:val="none"/>
          </w:rPr>
          <w:t>LASTORIA, A. C.</w:t>
        </w:r>
      </w:hyperlink>
      <w:r w:rsidRPr="00F204BA">
        <w:t>; </w:t>
      </w:r>
      <w:hyperlink r:id="rId6" w:tgtFrame="_blank" w:history="1">
        <w:r w:rsidRPr="00F204BA">
          <w:rPr>
            <w:rStyle w:val="Hyperlink"/>
            <w:color w:val="auto"/>
            <w:u w:val="none"/>
          </w:rPr>
          <w:t>FERNANDES, S.A.S. de</w:t>
        </w:r>
      </w:hyperlink>
      <w:r w:rsidR="00527F86" w:rsidRPr="00F204BA">
        <w:rPr>
          <w:rStyle w:val="Hyperlink"/>
          <w:color w:val="auto"/>
          <w:u w:val="none"/>
        </w:rPr>
        <w:t>.</w:t>
      </w:r>
      <w:r w:rsidRPr="00F204BA">
        <w:t xml:space="preserve"> A Geografia e a linguagem cartográfica: de nada adianta saber ler um mapa se não se sabe aonde quer chegar. </w:t>
      </w:r>
      <w:r w:rsidRPr="00F204BA">
        <w:rPr>
          <w:b/>
        </w:rPr>
        <w:t xml:space="preserve">Ensino em </w:t>
      </w:r>
      <w:proofErr w:type="spellStart"/>
      <w:r w:rsidRPr="00F204BA">
        <w:rPr>
          <w:b/>
        </w:rPr>
        <w:t>Re-vista</w:t>
      </w:r>
      <w:proofErr w:type="spellEnd"/>
      <w:r w:rsidRPr="00F204BA">
        <w:t xml:space="preserve"> (UFU. Impresso), v. 19, pp. 323-334, 2012.</w:t>
      </w:r>
    </w:p>
    <w:p w14:paraId="33EE50B7" w14:textId="149FD253" w:rsidR="00E86C69" w:rsidRPr="00F204BA" w:rsidRDefault="00073975" w:rsidP="003A7C65">
      <w:pPr>
        <w:jc w:val="both"/>
      </w:pPr>
      <w:hyperlink r:id="rId7" w:tgtFrame="_blank" w:history="1">
        <w:r w:rsidR="00E86C69" w:rsidRPr="00F204BA">
          <w:rPr>
            <w:rStyle w:val="Hyperlink"/>
            <w:b/>
            <w:bCs/>
            <w:color w:val="auto"/>
            <w:u w:val="none"/>
          </w:rPr>
          <w:t>TEXTO 2:</w:t>
        </w:r>
        <w:r w:rsidR="00E86C69" w:rsidRPr="00F204BA">
          <w:rPr>
            <w:rStyle w:val="Hyperlink"/>
            <w:bCs/>
            <w:color w:val="auto"/>
            <w:u w:val="none"/>
          </w:rPr>
          <w:t xml:space="preserve"> LASTORIA, A. C.</w:t>
        </w:r>
      </w:hyperlink>
      <w:r w:rsidR="00E86C69" w:rsidRPr="00F204BA">
        <w:t>; </w:t>
      </w:r>
      <w:hyperlink r:id="rId8" w:tgtFrame="_blank" w:history="1">
        <w:r w:rsidR="00E86C69" w:rsidRPr="00F204BA">
          <w:rPr>
            <w:rStyle w:val="Hyperlink"/>
            <w:color w:val="auto"/>
            <w:u w:val="none"/>
          </w:rPr>
          <w:t>FERNANDES, S.A.S. de</w:t>
        </w:r>
      </w:hyperlink>
      <w:r w:rsidR="00527F86" w:rsidRPr="00F204BA">
        <w:rPr>
          <w:rStyle w:val="Hyperlink"/>
          <w:color w:val="auto"/>
          <w:u w:val="none"/>
        </w:rPr>
        <w:t>.</w:t>
      </w:r>
      <w:r w:rsidR="00E86C69" w:rsidRPr="00F204BA">
        <w:t xml:space="preserve">  Cartografia escolar na formação inicial de professores dos anos iniciais do ensino fundamental: ficção ou </w:t>
      </w:r>
      <w:proofErr w:type="gramStart"/>
      <w:r w:rsidR="00E86C69" w:rsidRPr="00F204BA">
        <w:t>realidade?.</w:t>
      </w:r>
      <w:proofErr w:type="gramEnd"/>
      <w:r w:rsidR="00E86C69" w:rsidRPr="00F204BA">
        <w:t xml:space="preserve"> In: PORTUGAL, J.; OLIVEIRA, S.; PEREIRA, T. (Org.). </w:t>
      </w:r>
      <w:r w:rsidR="00E86C69" w:rsidRPr="00F204BA">
        <w:rPr>
          <w:b/>
        </w:rPr>
        <w:t>(</w:t>
      </w:r>
      <w:proofErr w:type="spellStart"/>
      <w:r w:rsidR="00E86C69" w:rsidRPr="00F204BA">
        <w:rPr>
          <w:b/>
        </w:rPr>
        <w:t>Geo</w:t>
      </w:r>
      <w:proofErr w:type="spellEnd"/>
      <w:r w:rsidR="00E86C69" w:rsidRPr="00F204BA">
        <w:rPr>
          <w:b/>
        </w:rPr>
        <w:t>)grafias e linguagens:</w:t>
      </w:r>
      <w:r w:rsidR="00E86C69" w:rsidRPr="00F204BA">
        <w:t xml:space="preserve"> concepções, pesquisas e experiências formativas. Curitiba-PR: CRV, 2013, v. 1, pp. 53-68.</w:t>
      </w:r>
    </w:p>
    <w:p w14:paraId="589B3A25" w14:textId="605EEA86" w:rsidR="00742102" w:rsidRPr="00F204BA" w:rsidRDefault="00364779" w:rsidP="003A7C65">
      <w:pPr>
        <w:jc w:val="both"/>
      </w:pPr>
      <w:r w:rsidRPr="00F204BA">
        <w:rPr>
          <w:b/>
        </w:rPr>
        <w:t>TEXTO 3:</w:t>
      </w:r>
      <w:r w:rsidRPr="00F204BA">
        <w:t xml:space="preserve"> </w:t>
      </w:r>
      <w:r w:rsidR="00C74379">
        <w:t>MORAES, C. C.</w:t>
      </w:r>
      <w:r w:rsidR="00742102" w:rsidRPr="00F204BA">
        <w:t>; </w:t>
      </w:r>
      <w:hyperlink r:id="rId9" w:tgtFrame="_blank" w:history="1">
        <w:r w:rsidR="00742102" w:rsidRPr="00F204BA">
          <w:rPr>
            <w:rStyle w:val="Hyperlink"/>
            <w:bCs/>
            <w:color w:val="auto"/>
            <w:u w:val="none"/>
          </w:rPr>
          <w:t>LASTORIA, A. C.</w:t>
        </w:r>
      </w:hyperlink>
      <w:r w:rsidR="00742102" w:rsidRPr="00F204BA">
        <w:t xml:space="preserve"> ; ASSOLINI, F. E. P. . O Letramento Cartográfico Nos Anos Iniciais Do Ensino Fundamental. </w:t>
      </w:r>
      <w:r w:rsidR="00742102" w:rsidRPr="00F204BA">
        <w:rPr>
          <w:b/>
        </w:rPr>
        <w:t>Ateliê geográfico (UFG),</w:t>
      </w:r>
      <w:r w:rsidR="00742102" w:rsidRPr="00F204BA">
        <w:t xml:space="preserve"> v. 11, p. 36-50, 2017.</w:t>
      </w:r>
    </w:p>
    <w:p w14:paraId="4224CDB6" w14:textId="7A2B5785" w:rsidR="006D0B88" w:rsidRPr="00073975" w:rsidRDefault="00724C20" w:rsidP="003A7C65">
      <w:pPr>
        <w:jc w:val="both"/>
      </w:pPr>
      <w:r w:rsidRPr="00F204BA">
        <w:rPr>
          <w:b/>
        </w:rPr>
        <w:lastRenderedPageBreak/>
        <w:t xml:space="preserve">TEXTO 4: </w:t>
      </w:r>
      <w:r w:rsidR="00334EC0" w:rsidRPr="00F204BA">
        <w:t xml:space="preserve">LASTORIA, A. C.; AZEVEDO, T. A. C. A formação de professores paulistas e o ensino-aprendizagem da linguagem cartográfica para crianças e escolares. </w:t>
      </w:r>
      <w:r w:rsidR="00334EC0" w:rsidRPr="00F204BA">
        <w:rPr>
          <w:b/>
        </w:rPr>
        <w:t>Boletim Paulista de Geografia</w:t>
      </w:r>
      <w:r w:rsidR="00334EC0" w:rsidRPr="00F204BA">
        <w:t>, v. 99, p. 1-33, 2018.</w:t>
      </w:r>
      <w:bookmarkStart w:id="0" w:name="_GoBack"/>
      <w:bookmarkEnd w:id="0"/>
    </w:p>
    <w:p w14:paraId="2048565F" w14:textId="64D097DD" w:rsidR="00340095" w:rsidRPr="00F204BA" w:rsidRDefault="00345F9C" w:rsidP="003A7C65">
      <w:pPr>
        <w:jc w:val="both"/>
        <w:rPr>
          <w:b/>
          <w:color w:val="4472C4" w:themeColor="accent1"/>
        </w:rPr>
      </w:pPr>
      <w:r w:rsidRPr="00F204BA">
        <w:rPr>
          <w:b/>
          <w:color w:val="4472C4" w:themeColor="accent1"/>
        </w:rPr>
        <w:t>LEITURAS COMPLEMENTARES</w:t>
      </w:r>
    </w:p>
    <w:p w14:paraId="12262EF7" w14:textId="72C69EAC" w:rsidR="00340095" w:rsidRPr="00F204BA" w:rsidRDefault="00073975" w:rsidP="003A7C65">
      <w:pPr>
        <w:jc w:val="both"/>
        <w:rPr>
          <w:b/>
          <w:color w:val="4472C4" w:themeColor="accent1"/>
        </w:rPr>
      </w:pPr>
      <w:hyperlink r:id="rId10" w:tgtFrame="_blank" w:history="1">
        <w:r w:rsidR="007A6BC0" w:rsidRPr="00F204BA">
          <w:rPr>
            <w:rStyle w:val="Hyperlink"/>
            <w:b/>
            <w:bCs/>
            <w:color w:val="4472C4" w:themeColor="accent1"/>
            <w:u w:val="none"/>
          </w:rPr>
          <w:t>TEXTO 1</w:t>
        </w:r>
        <w:r w:rsidR="00E86C69" w:rsidRPr="00F204BA">
          <w:rPr>
            <w:rStyle w:val="Hyperlink"/>
            <w:b/>
            <w:bCs/>
            <w:color w:val="4472C4" w:themeColor="accent1"/>
            <w:u w:val="none"/>
          </w:rPr>
          <w:t>:</w:t>
        </w:r>
        <w:r w:rsidR="00E86C69" w:rsidRPr="00F204BA">
          <w:rPr>
            <w:rStyle w:val="Hyperlink"/>
            <w:bCs/>
            <w:color w:val="4472C4" w:themeColor="accent1"/>
            <w:u w:val="none"/>
          </w:rPr>
          <w:t xml:space="preserve"> LASTORIA, A. C.</w:t>
        </w:r>
      </w:hyperlink>
      <w:r w:rsidR="00E86C69" w:rsidRPr="00F204BA">
        <w:rPr>
          <w:color w:val="4472C4" w:themeColor="accent1"/>
        </w:rPr>
        <w:t>; MORAES, L.</w:t>
      </w:r>
      <w:r w:rsidR="00527F86" w:rsidRPr="00F204BA">
        <w:rPr>
          <w:color w:val="4472C4" w:themeColor="accent1"/>
        </w:rPr>
        <w:t xml:space="preserve"> </w:t>
      </w:r>
      <w:r w:rsidR="00E86C69" w:rsidRPr="00F204BA">
        <w:rPr>
          <w:color w:val="4472C4" w:themeColor="accent1"/>
        </w:rPr>
        <w:t>B. de; </w:t>
      </w:r>
      <w:hyperlink r:id="rId11" w:tgtFrame="_blank" w:tooltip="Clique para visualizar o currículo" w:history="1">
        <w:r w:rsidR="00E86C69" w:rsidRPr="00F204BA">
          <w:rPr>
            <w:rStyle w:val="Hyperlink"/>
            <w:color w:val="4472C4" w:themeColor="accent1"/>
            <w:u w:val="none"/>
          </w:rPr>
          <w:t>FERNANDES, S.A.S. de</w:t>
        </w:r>
      </w:hyperlink>
      <w:r w:rsidR="00527F86" w:rsidRPr="00F204BA">
        <w:rPr>
          <w:rStyle w:val="Hyperlink"/>
          <w:color w:val="4472C4" w:themeColor="accent1"/>
          <w:u w:val="none"/>
        </w:rPr>
        <w:t>.</w:t>
      </w:r>
      <w:r w:rsidR="00E86C69" w:rsidRPr="00F204BA">
        <w:rPr>
          <w:color w:val="4472C4" w:themeColor="accent1"/>
        </w:rPr>
        <w:t> Diálogos sobre geografia escolar e linguagem cartográfica. In: ASSOLINI</w:t>
      </w:r>
      <w:r w:rsidR="00F204BA" w:rsidRPr="00F204BA">
        <w:rPr>
          <w:color w:val="4472C4" w:themeColor="accent1"/>
        </w:rPr>
        <w:t>, F.E.P.; LASTORIA, A. C (Org.)</w:t>
      </w:r>
      <w:r w:rsidR="00E86C69" w:rsidRPr="00F204BA">
        <w:rPr>
          <w:color w:val="4472C4" w:themeColor="accent1"/>
        </w:rPr>
        <w:t xml:space="preserve"> </w:t>
      </w:r>
      <w:r w:rsidR="00E86C69" w:rsidRPr="00F204BA">
        <w:rPr>
          <w:b/>
          <w:color w:val="4472C4" w:themeColor="accent1"/>
        </w:rPr>
        <w:t>Diferentes linguagens no contexto escolar:</w:t>
      </w:r>
      <w:r w:rsidR="00E86C69" w:rsidRPr="00F204BA">
        <w:rPr>
          <w:color w:val="4472C4" w:themeColor="accent1"/>
        </w:rPr>
        <w:t xml:space="preserve"> questões conceituais e apontamentos metodológicos.</w:t>
      </w:r>
      <w:r w:rsidR="007A6BC0" w:rsidRPr="00F204BA">
        <w:rPr>
          <w:color w:val="4472C4" w:themeColor="accent1"/>
        </w:rPr>
        <w:t xml:space="preserve"> </w:t>
      </w:r>
      <w:r w:rsidR="00E86C69" w:rsidRPr="00F204BA">
        <w:rPr>
          <w:color w:val="4472C4" w:themeColor="accent1"/>
        </w:rPr>
        <w:t>Florianópolis-SC: Insular, 2013, v. 1, pp. 107-117.</w:t>
      </w:r>
    </w:p>
    <w:p w14:paraId="5DE472E6" w14:textId="77777777" w:rsidR="00E86C69" w:rsidRPr="00F204BA" w:rsidRDefault="00073975" w:rsidP="003A7C65">
      <w:pPr>
        <w:jc w:val="both"/>
        <w:rPr>
          <w:b/>
          <w:color w:val="4472C4" w:themeColor="accent1"/>
        </w:rPr>
      </w:pPr>
      <w:hyperlink r:id="rId12" w:tgtFrame="_blank" w:history="1">
        <w:r w:rsidR="007A6BC0" w:rsidRPr="00F204BA">
          <w:rPr>
            <w:rStyle w:val="Hyperlink"/>
            <w:b/>
            <w:bCs/>
            <w:color w:val="4472C4" w:themeColor="accent1"/>
            <w:u w:val="none"/>
          </w:rPr>
          <w:t>TEXTO 2</w:t>
        </w:r>
        <w:r w:rsidR="00E86C69" w:rsidRPr="00F204BA">
          <w:rPr>
            <w:rStyle w:val="Hyperlink"/>
            <w:b/>
            <w:bCs/>
            <w:color w:val="4472C4" w:themeColor="accent1"/>
            <w:u w:val="none"/>
          </w:rPr>
          <w:t>:</w:t>
        </w:r>
        <w:r w:rsidR="00E86C69" w:rsidRPr="00F204BA">
          <w:rPr>
            <w:rStyle w:val="Hyperlink"/>
            <w:bCs/>
            <w:color w:val="4472C4" w:themeColor="accent1"/>
            <w:u w:val="none"/>
          </w:rPr>
          <w:t xml:space="preserve"> LASTORIA, A. C.</w:t>
        </w:r>
      </w:hyperlink>
      <w:r w:rsidR="00E86C69" w:rsidRPr="00F204BA">
        <w:rPr>
          <w:color w:val="4472C4" w:themeColor="accent1"/>
        </w:rPr>
        <w:t xml:space="preserve"> A cartografia escolar e a concepção de Atlas escolar municipal. </w:t>
      </w:r>
      <w:proofErr w:type="spellStart"/>
      <w:r w:rsidR="00E86C69" w:rsidRPr="00F204BA">
        <w:rPr>
          <w:b/>
          <w:color w:val="4472C4" w:themeColor="accent1"/>
        </w:rPr>
        <w:t>Dialogus</w:t>
      </w:r>
      <w:proofErr w:type="spellEnd"/>
      <w:r w:rsidR="00E86C69" w:rsidRPr="00F204BA">
        <w:rPr>
          <w:color w:val="4472C4" w:themeColor="accent1"/>
        </w:rPr>
        <w:t xml:space="preserve"> (Ribeirão Preto), v. 3, pp. 111-126, 2007.</w:t>
      </w:r>
    </w:p>
    <w:p w14:paraId="2018D219" w14:textId="77777777" w:rsidR="00742102" w:rsidRPr="00F204BA" w:rsidRDefault="00742102" w:rsidP="00742102">
      <w:pPr>
        <w:jc w:val="both"/>
        <w:rPr>
          <w:color w:val="4472C4" w:themeColor="accent1"/>
        </w:rPr>
      </w:pPr>
      <w:r w:rsidRPr="00F204BA">
        <w:rPr>
          <w:b/>
          <w:color w:val="4472C4" w:themeColor="accent1"/>
        </w:rPr>
        <w:t>TEXTO 3:</w:t>
      </w:r>
      <w:r w:rsidRPr="00F204BA">
        <w:rPr>
          <w:color w:val="4472C4" w:themeColor="accent1"/>
        </w:rPr>
        <w:t xml:space="preserve"> OLIVEIRA, A. R. Geografia e Cartografia Escolar: o que sabem e como ensinam professoras das series iniciais do Ensino Fundamental? </w:t>
      </w:r>
      <w:r w:rsidRPr="00F204BA">
        <w:rPr>
          <w:b/>
          <w:color w:val="4472C4" w:themeColor="accent1"/>
        </w:rPr>
        <w:t>Educação e Pesquisa,</w:t>
      </w:r>
      <w:r w:rsidRPr="00F204BA">
        <w:rPr>
          <w:color w:val="4472C4" w:themeColor="accent1"/>
        </w:rPr>
        <w:t xml:space="preserve"> São Paulo: FEUSP, V.34, N.3, set/dez, 2008, pp. 481-494.</w:t>
      </w:r>
    </w:p>
    <w:p w14:paraId="7340DC2D" w14:textId="073E3770" w:rsidR="00363D4F" w:rsidRPr="00F204BA" w:rsidRDefault="00742102" w:rsidP="00C73947">
      <w:pPr>
        <w:jc w:val="both"/>
        <w:rPr>
          <w:bCs/>
          <w:color w:val="4472C4" w:themeColor="accent1"/>
        </w:rPr>
      </w:pPr>
      <w:r w:rsidRPr="00F204BA">
        <w:rPr>
          <w:b/>
          <w:color w:val="4472C4" w:themeColor="accent1"/>
        </w:rPr>
        <w:t>TEXTO 4</w:t>
      </w:r>
      <w:r w:rsidR="00E86C69" w:rsidRPr="00F204BA">
        <w:rPr>
          <w:b/>
          <w:color w:val="4472C4" w:themeColor="accent1"/>
        </w:rPr>
        <w:t>:</w:t>
      </w:r>
      <w:r w:rsidR="00E86C69" w:rsidRPr="00F204BA">
        <w:rPr>
          <w:color w:val="4472C4" w:themeColor="accent1"/>
        </w:rPr>
        <w:t xml:space="preserve"> </w:t>
      </w:r>
      <w:r w:rsidR="00363D4F" w:rsidRPr="00F204BA">
        <w:rPr>
          <w:color w:val="4472C4" w:themeColor="accent1"/>
        </w:rPr>
        <w:t xml:space="preserve">CASTELLAR, S. M. V. </w:t>
      </w:r>
      <w:r w:rsidR="0043504A" w:rsidRPr="00F204BA">
        <w:rPr>
          <w:bCs/>
          <w:color w:val="4472C4" w:themeColor="accent1"/>
        </w:rPr>
        <w:t>Cartografia Escolar e o pensamento espacial fortalecendo o conhecimento geográfico</w:t>
      </w:r>
      <w:r w:rsidR="00363D4F" w:rsidRPr="00F204BA">
        <w:rPr>
          <w:bCs/>
          <w:color w:val="4472C4" w:themeColor="accent1"/>
        </w:rPr>
        <w:t xml:space="preserve">. </w:t>
      </w:r>
      <w:r w:rsidR="00363D4F" w:rsidRPr="00F204BA">
        <w:rPr>
          <w:b/>
          <w:color w:val="4472C4" w:themeColor="accent1"/>
        </w:rPr>
        <w:t>Revista brasileira de Educação em Geografia</w:t>
      </w:r>
      <w:r w:rsidR="00363D4F" w:rsidRPr="00F204BA">
        <w:rPr>
          <w:bCs/>
          <w:color w:val="4472C4" w:themeColor="accent1"/>
        </w:rPr>
        <w:t xml:space="preserve">. V.7, n.13, </w:t>
      </w:r>
      <w:r w:rsidR="00C73947" w:rsidRPr="00F204BA">
        <w:rPr>
          <w:bCs/>
          <w:color w:val="4472C4" w:themeColor="accent1"/>
        </w:rPr>
        <w:t>Campinas, v. 7, n. 13, jan./jun., 2017, pp. 207-232.</w:t>
      </w:r>
    </w:p>
    <w:p w14:paraId="1A4B950C" w14:textId="223C8471" w:rsidR="00C73947" w:rsidRPr="00F204BA" w:rsidRDefault="00073975" w:rsidP="00C73947">
      <w:pPr>
        <w:jc w:val="both"/>
        <w:rPr>
          <w:bCs/>
          <w:color w:val="4472C4" w:themeColor="accent1"/>
        </w:rPr>
      </w:pPr>
      <w:hyperlink r:id="rId13" w:tgtFrame="_blank" w:history="1">
        <w:r w:rsidR="00742102" w:rsidRPr="00F204BA">
          <w:rPr>
            <w:rStyle w:val="Hyperlink"/>
            <w:b/>
            <w:bCs/>
            <w:color w:val="4472C4" w:themeColor="accent1"/>
            <w:u w:val="none"/>
          </w:rPr>
          <w:t>TEXTO 5</w:t>
        </w:r>
        <w:r w:rsidR="00E86C69" w:rsidRPr="00F204BA">
          <w:rPr>
            <w:rStyle w:val="Hyperlink"/>
            <w:b/>
            <w:bCs/>
            <w:color w:val="4472C4" w:themeColor="accent1"/>
            <w:u w:val="none"/>
          </w:rPr>
          <w:t>:</w:t>
        </w:r>
        <w:r w:rsidR="00E86C69" w:rsidRPr="00F204BA">
          <w:rPr>
            <w:rStyle w:val="Hyperlink"/>
            <w:bCs/>
            <w:color w:val="4472C4" w:themeColor="accent1"/>
            <w:u w:val="none"/>
          </w:rPr>
          <w:t xml:space="preserve"> </w:t>
        </w:r>
      </w:hyperlink>
      <w:r w:rsidR="00C73947" w:rsidRPr="00F204BA">
        <w:rPr>
          <w:rStyle w:val="Hyperlink"/>
          <w:bCs/>
          <w:color w:val="4472C4" w:themeColor="accent1"/>
          <w:u w:val="none"/>
        </w:rPr>
        <w:t>BUENO, M. A.; BUQUE, S. L.</w:t>
      </w:r>
      <w:r w:rsidR="00C73947" w:rsidRPr="00F204BA">
        <w:rPr>
          <w:rFonts w:ascii="Segoe UI" w:eastAsia="Times New Roman" w:hAnsi="Segoe UI" w:cs="Segoe UI"/>
          <w:b/>
          <w:bCs/>
          <w:color w:val="4472C4" w:themeColor="accent1"/>
          <w:kern w:val="36"/>
          <w:sz w:val="36"/>
          <w:szCs w:val="36"/>
          <w:lang w:eastAsia="pt-BR"/>
        </w:rPr>
        <w:t xml:space="preserve"> </w:t>
      </w:r>
      <w:r w:rsidR="0043504A" w:rsidRPr="00F204BA">
        <w:rPr>
          <w:bCs/>
          <w:color w:val="4472C4" w:themeColor="accent1"/>
        </w:rPr>
        <w:t>Cartografia Escolar e atlas escolares municipais Brasil/Moçambique</w:t>
      </w:r>
      <w:r w:rsidR="00C73947" w:rsidRPr="00F204BA">
        <w:rPr>
          <w:bCs/>
          <w:color w:val="4472C4" w:themeColor="accent1"/>
        </w:rPr>
        <w:t xml:space="preserve">: o estudo do espaço local e a formação de professores. </w:t>
      </w:r>
      <w:r w:rsidR="00C73947" w:rsidRPr="00F204BA">
        <w:rPr>
          <w:b/>
          <w:color w:val="4472C4" w:themeColor="accent1"/>
        </w:rPr>
        <w:t>Revista brasileira de Educação em Geografia</w:t>
      </w:r>
      <w:r w:rsidR="00C73947" w:rsidRPr="00F204BA">
        <w:rPr>
          <w:bCs/>
          <w:color w:val="4472C4" w:themeColor="accent1"/>
        </w:rPr>
        <w:t>. V.7, n.13, Campinas, v. 7, n. 13, jan./jun., 2017, pp. 233-247.</w:t>
      </w:r>
    </w:p>
    <w:p w14:paraId="1643574F" w14:textId="32FBC0FC" w:rsidR="0057408B" w:rsidRPr="006D0B88" w:rsidRDefault="00334EC0" w:rsidP="00334EC0">
      <w:pPr>
        <w:jc w:val="both"/>
        <w:rPr>
          <w:rFonts w:cstheme="minorHAnsi"/>
          <w:bCs/>
          <w:color w:val="4472C4" w:themeColor="accent1"/>
        </w:rPr>
      </w:pPr>
      <w:r w:rsidRPr="00F204BA">
        <w:rPr>
          <w:rStyle w:val="Hyperlink"/>
          <w:b/>
          <w:color w:val="4472C4" w:themeColor="accent1"/>
          <w:u w:val="none"/>
        </w:rPr>
        <w:t>TEXTO 6:</w:t>
      </w:r>
      <w:r w:rsidRPr="00F204BA">
        <w:rPr>
          <w:bCs/>
          <w:color w:val="4472C4" w:themeColor="accent1"/>
        </w:rPr>
        <w:t xml:space="preserve"> AZEVEDO, T. A. e LASTÓRIA, A. C. A presença da Cartografia nos Anos Iniciais do Ensino Fundamental: u</w:t>
      </w:r>
      <w:r w:rsidR="007C297D" w:rsidRPr="00F204BA">
        <w:rPr>
          <w:bCs/>
          <w:color w:val="4472C4" w:themeColor="accent1"/>
        </w:rPr>
        <w:t>ma análise da BNCC. In: Anais</w:t>
      </w:r>
      <w:r w:rsidRPr="00F204BA">
        <w:rPr>
          <w:bCs/>
          <w:color w:val="4472C4" w:themeColor="accent1"/>
        </w:rPr>
        <w:t xml:space="preserve"> X Colóquio de Cartografia para Crianças e Escolares e I Encontro Internacional de Cartografia Escolar e Pensamento Espacial. São Paulo: </w:t>
      </w:r>
      <w:r w:rsidR="007C297D" w:rsidRPr="00F204BA">
        <w:rPr>
          <w:bCs/>
          <w:color w:val="4472C4" w:themeColor="accent1"/>
        </w:rPr>
        <w:t>Universidade</w:t>
      </w:r>
      <w:r w:rsidRPr="00F204BA">
        <w:rPr>
          <w:bCs/>
          <w:color w:val="4472C4" w:themeColor="accent1"/>
        </w:rPr>
        <w:t xml:space="preserve"> de </w:t>
      </w:r>
      <w:r w:rsidRPr="006D0B88">
        <w:rPr>
          <w:rFonts w:cstheme="minorHAnsi"/>
          <w:bCs/>
          <w:color w:val="4472C4" w:themeColor="accent1"/>
        </w:rPr>
        <w:t>São Paulo, 2018.</w:t>
      </w:r>
    </w:p>
    <w:p w14:paraId="3769D7F6" w14:textId="5FA9083F" w:rsidR="00340095" w:rsidRPr="0007370B" w:rsidRDefault="006D0B88" w:rsidP="00340095">
      <w:pPr>
        <w:jc w:val="both"/>
      </w:pPr>
      <w:r w:rsidRPr="006D0B88">
        <w:rPr>
          <w:rStyle w:val="Hyperlink"/>
          <w:rFonts w:cstheme="minorHAnsi"/>
          <w:b/>
          <w:color w:val="4472C4" w:themeColor="accent1"/>
          <w:u w:val="none"/>
        </w:rPr>
        <w:t>TEXTO 7:</w:t>
      </w:r>
      <w:r w:rsidRPr="006D0B88">
        <w:rPr>
          <w:rFonts w:cstheme="minorHAnsi"/>
          <w:color w:val="4472C4" w:themeColor="accent1"/>
        </w:rPr>
        <w:t xml:space="preserve"> Silva, M. C. R. e, &amp; Chaves, A. P. N. (2023). Cartografando Florianópolis: experimentando as possibilidades do mapa. </w:t>
      </w:r>
      <w:r w:rsidRPr="006D0B88">
        <w:rPr>
          <w:rFonts w:cstheme="minorHAnsi"/>
          <w:b/>
          <w:iCs/>
          <w:color w:val="4472C4" w:themeColor="accent1"/>
        </w:rPr>
        <w:t>Revista Brasileira De Educação Em Geografia</w:t>
      </w:r>
      <w:r w:rsidRPr="006D0B88">
        <w:rPr>
          <w:rFonts w:cstheme="minorHAnsi"/>
          <w:b/>
          <w:color w:val="4472C4" w:themeColor="accent1"/>
        </w:rPr>
        <w:t>,</w:t>
      </w:r>
      <w:r w:rsidRPr="006D0B88">
        <w:rPr>
          <w:rFonts w:cstheme="minorHAnsi"/>
          <w:color w:val="4472C4" w:themeColor="accent1"/>
        </w:rPr>
        <w:t> </w:t>
      </w:r>
      <w:r w:rsidRPr="006D0B88">
        <w:rPr>
          <w:rFonts w:cstheme="minorHAnsi"/>
          <w:i/>
          <w:iCs/>
          <w:color w:val="4472C4" w:themeColor="accent1"/>
        </w:rPr>
        <w:t>13</w:t>
      </w:r>
      <w:r w:rsidRPr="006D0B88">
        <w:rPr>
          <w:rFonts w:cstheme="minorHAnsi"/>
          <w:color w:val="4472C4" w:themeColor="accent1"/>
        </w:rPr>
        <w:t>(23), 05–18.</w:t>
      </w:r>
      <w:r w:rsidR="0007370B" w:rsidRPr="0007370B">
        <w:t xml:space="preserve"> </w:t>
      </w:r>
    </w:p>
    <w:p w14:paraId="54D96364" w14:textId="567C0CF7" w:rsidR="006F7B16" w:rsidRPr="00FD1DEB" w:rsidRDefault="00FD1DEB" w:rsidP="007411EE">
      <w:pPr>
        <w:jc w:val="right"/>
        <w:rPr>
          <w:rFonts w:cstheme="minorHAnsi"/>
          <w:sz w:val="28"/>
          <w:szCs w:val="28"/>
          <w:lang w:val="en-US"/>
        </w:rPr>
      </w:pPr>
      <w:proofErr w:type="spellStart"/>
      <w:r w:rsidRPr="00FD1DEB">
        <w:rPr>
          <w:rFonts w:cstheme="minorHAnsi"/>
          <w:b/>
          <w:sz w:val="28"/>
          <w:szCs w:val="28"/>
          <w:lang w:val="en-US"/>
        </w:rPr>
        <w:t>Docente</w:t>
      </w:r>
      <w:proofErr w:type="spellEnd"/>
      <w:r w:rsidRPr="00FD1DEB">
        <w:rPr>
          <w:rFonts w:cstheme="minorHAnsi"/>
          <w:b/>
          <w:sz w:val="28"/>
          <w:szCs w:val="28"/>
          <w:lang w:val="en-US"/>
        </w:rPr>
        <w:t>:</w:t>
      </w:r>
      <w:r w:rsidRPr="00FD1DE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43BBB" w:rsidRPr="00FD1DEB">
        <w:rPr>
          <w:rFonts w:cstheme="minorHAnsi"/>
          <w:sz w:val="28"/>
          <w:szCs w:val="28"/>
          <w:lang w:val="en-US"/>
        </w:rPr>
        <w:t>Profa</w:t>
      </w:r>
      <w:proofErr w:type="spellEnd"/>
      <w:r w:rsidR="00E43BBB" w:rsidRPr="00FD1DEB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43BBB" w:rsidRPr="00FD1DEB">
        <w:rPr>
          <w:rFonts w:cstheme="minorHAnsi"/>
          <w:sz w:val="28"/>
          <w:szCs w:val="28"/>
          <w:lang w:val="en-US"/>
        </w:rPr>
        <w:t>Dra</w:t>
      </w:r>
      <w:proofErr w:type="spellEnd"/>
      <w:r w:rsidR="00E43BBB" w:rsidRPr="00FD1DEB">
        <w:rPr>
          <w:rFonts w:cstheme="minorHAnsi"/>
          <w:sz w:val="28"/>
          <w:szCs w:val="28"/>
          <w:lang w:val="en-US"/>
        </w:rPr>
        <w:t xml:space="preserve">. </w:t>
      </w:r>
      <w:r w:rsidR="00E86C69" w:rsidRPr="00FD1DEB">
        <w:rPr>
          <w:rFonts w:cstheme="minorHAnsi"/>
          <w:sz w:val="28"/>
          <w:szCs w:val="28"/>
          <w:lang w:val="en-US"/>
        </w:rPr>
        <w:t>Andrea</w:t>
      </w:r>
      <w:r w:rsidR="00E43BBB" w:rsidRPr="00FD1DEB">
        <w:rPr>
          <w:rFonts w:cstheme="minorHAnsi"/>
          <w:sz w:val="28"/>
          <w:szCs w:val="28"/>
          <w:lang w:val="en-US"/>
        </w:rPr>
        <w:t xml:space="preserve"> Coelho Lastória</w:t>
      </w:r>
      <w:r w:rsidR="00E86C69" w:rsidRPr="00FD1DEB">
        <w:rPr>
          <w:rFonts w:cstheme="minorHAnsi"/>
          <w:sz w:val="28"/>
          <w:szCs w:val="28"/>
          <w:lang w:val="en-US"/>
        </w:rPr>
        <w:t xml:space="preserve">: </w:t>
      </w:r>
      <w:hyperlink r:id="rId14" w:history="1">
        <w:r w:rsidR="00E86C69" w:rsidRPr="00FD1DEB">
          <w:rPr>
            <w:rStyle w:val="Hyperlink"/>
            <w:rFonts w:cstheme="minorHAnsi"/>
            <w:sz w:val="28"/>
            <w:szCs w:val="28"/>
            <w:lang w:val="en-US"/>
          </w:rPr>
          <w:t>lastoria@ffclrp.usp.br</w:t>
        </w:r>
      </w:hyperlink>
      <w:r w:rsidR="003A7C65" w:rsidRPr="00FD1DEB">
        <w:rPr>
          <w:rFonts w:cstheme="minorHAnsi"/>
          <w:sz w:val="28"/>
          <w:szCs w:val="28"/>
          <w:lang w:val="en-US"/>
        </w:rPr>
        <w:t xml:space="preserve">              </w:t>
      </w:r>
    </w:p>
    <w:p w14:paraId="23C24E5E" w14:textId="70453B0C" w:rsidR="0007370B" w:rsidRDefault="0095630D" w:rsidP="0007370B">
      <w:pPr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FD1DEB">
        <w:rPr>
          <w:rFonts w:cstheme="minorHAnsi"/>
          <w:b/>
          <w:sz w:val="28"/>
          <w:szCs w:val="28"/>
          <w:lang w:val="en-US"/>
        </w:rPr>
        <w:t>Monitora</w:t>
      </w:r>
      <w:proofErr w:type="spellEnd"/>
      <w:r w:rsidRPr="00FD1DEB">
        <w:rPr>
          <w:rFonts w:cstheme="minorHAnsi"/>
          <w:b/>
          <w:sz w:val="28"/>
          <w:szCs w:val="28"/>
          <w:lang w:val="en-US"/>
        </w:rPr>
        <w:t>:</w:t>
      </w:r>
      <w:r w:rsidRPr="00FD1DE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FD1DEB">
        <w:rPr>
          <w:rFonts w:cstheme="minorHAnsi"/>
          <w:sz w:val="28"/>
          <w:szCs w:val="28"/>
          <w:lang w:val="en-US"/>
        </w:rPr>
        <w:t>Nanci</w:t>
      </w:r>
      <w:proofErr w:type="spellEnd"/>
      <w:r w:rsidR="00FD1DEB" w:rsidRPr="00FD1DEB">
        <w:rPr>
          <w:rFonts w:cstheme="minorHAnsi"/>
          <w:sz w:val="28"/>
          <w:szCs w:val="28"/>
          <w:lang w:val="en-US"/>
        </w:rPr>
        <w:t xml:space="preserve"> </w:t>
      </w:r>
      <w:r w:rsidRPr="00FD1DEB">
        <w:rPr>
          <w:rFonts w:cstheme="minorHAnsi"/>
          <w:sz w:val="28"/>
          <w:szCs w:val="28"/>
          <w:lang w:val="en-US"/>
        </w:rPr>
        <w:t xml:space="preserve"> </w:t>
      </w:r>
      <w:r w:rsidR="00FD1DEB" w:rsidRPr="00FD1DEB">
        <w:rPr>
          <w:rFonts w:cstheme="minorHAnsi"/>
          <w:sz w:val="28"/>
          <w:szCs w:val="28"/>
        </w:rPr>
        <w:t>Regiane</w:t>
      </w:r>
      <w:proofErr w:type="gramEnd"/>
      <w:r w:rsidR="00FD1DEB" w:rsidRPr="00FD1DEB">
        <w:rPr>
          <w:rFonts w:cstheme="minorHAnsi"/>
          <w:sz w:val="28"/>
          <w:szCs w:val="28"/>
        </w:rPr>
        <w:t xml:space="preserve"> de L. Campos</w:t>
      </w:r>
      <w:r w:rsidR="00FD1DEB" w:rsidRPr="00FD1DEB">
        <w:rPr>
          <w:rFonts w:cstheme="minorHAnsi"/>
          <w:sz w:val="28"/>
          <w:szCs w:val="28"/>
          <w:lang w:val="en-US"/>
        </w:rPr>
        <w:t xml:space="preserve">: </w:t>
      </w:r>
      <w:hyperlink r:id="rId15" w:history="1">
        <w:r w:rsidR="00FD1DEB" w:rsidRPr="001B26E5">
          <w:rPr>
            <w:rStyle w:val="Hyperlink"/>
            <w:rFonts w:cstheme="minorHAnsi"/>
            <w:sz w:val="28"/>
            <w:szCs w:val="28"/>
            <w:lang w:val="en-US"/>
          </w:rPr>
          <w:t>regiananci@usp.br</w:t>
        </w:r>
      </w:hyperlink>
    </w:p>
    <w:p w14:paraId="38C66AC6" w14:textId="21A55B37" w:rsidR="00FD1DEB" w:rsidRPr="00FD1DEB" w:rsidRDefault="0007370B" w:rsidP="0007370B">
      <w:pPr>
        <w:rPr>
          <w:rFonts w:cstheme="minorHAnsi"/>
          <w:sz w:val="28"/>
          <w:szCs w:val="28"/>
          <w:lang w:val="en-US"/>
        </w:rPr>
      </w:pPr>
      <w:r w:rsidRPr="0007370B"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72861252" wp14:editId="219E4229">
            <wp:extent cx="2682794" cy="1881960"/>
            <wp:effectExtent l="0" t="0" r="3810" b="4445"/>
            <wp:docPr id="4" name="Imagem 4" descr="MAPAS MENTAIS, LUGAR E CIDADANIA: EXPERIÊNCIA A PARTIR DE ESCOLAS DA REDE  PÚBLICA DE CAMPINA GRANDE, PB Josandra Araújo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S MENTAIS, LUGAR E CIDADANIA: EXPERIÊNCIA A PARTIR DE ESCOLAS DA REDE  PÚBLICA DE CAMPINA GRANDE, PB Josandra Araújo Bar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3" cy="19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drawing>
          <wp:inline distT="0" distB="0" distL="0" distR="0" wp14:anchorId="0C35F538" wp14:editId="31E40986">
            <wp:extent cx="1401726" cy="1896110"/>
            <wp:effectExtent l="0" t="0" r="8255" b="8890"/>
            <wp:docPr id="3" name="Imagem 3" descr="DESENHOS E MAPAS: REPRESENTAÇÕES E IMAGENS DO URBANO Janaina A. M. Silva  Marandola Lívia de Oliveira Resumo: A partir de 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E MAPAS: REPRESENTAÇÕES E IMAGENS DO URBANO Janaina A. M. Silva  Marandola Lívia de Oliveira Resumo: A partir de um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35" cy="19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0B">
        <w:rPr>
          <w:noProof/>
          <w:lang w:eastAsia="pt-BR"/>
        </w:rPr>
        <w:t xml:space="preserve"> </w:t>
      </w:r>
    </w:p>
    <w:sectPr w:rsidR="00FD1DEB" w:rsidRPr="00FD1DEB" w:rsidSect="0035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9"/>
    <w:rsid w:val="000153C2"/>
    <w:rsid w:val="00071D68"/>
    <w:rsid w:val="0007370B"/>
    <w:rsid w:val="00073975"/>
    <w:rsid w:val="00073F6F"/>
    <w:rsid w:val="0007407B"/>
    <w:rsid w:val="0010234E"/>
    <w:rsid w:val="0013476D"/>
    <w:rsid w:val="001937A8"/>
    <w:rsid w:val="001B5E0F"/>
    <w:rsid w:val="001C1B4F"/>
    <w:rsid w:val="0023038E"/>
    <w:rsid w:val="002E0AB1"/>
    <w:rsid w:val="00334EC0"/>
    <w:rsid w:val="00340095"/>
    <w:rsid w:val="00345F9C"/>
    <w:rsid w:val="003525B6"/>
    <w:rsid w:val="00363D4F"/>
    <w:rsid w:val="00364779"/>
    <w:rsid w:val="00366D85"/>
    <w:rsid w:val="0037304C"/>
    <w:rsid w:val="003866A4"/>
    <w:rsid w:val="003A37F7"/>
    <w:rsid w:val="003A7C65"/>
    <w:rsid w:val="0043252C"/>
    <w:rsid w:val="0043504A"/>
    <w:rsid w:val="004C6721"/>
    <w:rsid w:val="004D0CA0"/>
    <w:rsid w:val="00510615"/>
    <w:rsid w:val="00513013"/>
    <w:rsid w:val="00521D51"/>
    <w:rsid w:val="00527C39"/>
    <w:rsid w:val="00527F86"/>
    <w:rsid w:val="005301AA"/>
    <w:rsid w:val="0057408B"/>
    <w:rsid w:val="005967AD"/>
    <w:rsid w:val="00656108"/>
    <w:rsid w:val="00686314"/>
    <w:rsid w:val="006B1FD6"/>
    <w:rsid w:val="006D0B88"/>
    <w:rsid w:val="006E4742"/>
    <w:rsid w:val="006F7B16"/>
    <w:rsid w:val="00705BEA"/>
    <w:rsid w:val="00717523"/>
    <w:rsid w:val="00724C20"/>
    <w:rsid w:val="00732F5E"/>
    <w:rsid w:val="007411EE"/>
    <w:rsid w:val="00742102"/>
    <w:rsid w:val="007A2FC4"/>
    <w:rsid w:val="007A6BC0"/>
    <w:rsid w:val="007B149D"/>
    <w:rsid w:val="007B63F1"/>
    <w:rsid w:val="007C297D"/>
    <w:rsid w:val="008D035D"/>
    <w:rsid w:val="0095630D"/>
    <w:rsid w:val="00981E7A"/>
    <w:rsid w:val="00986967"/>
    <w:rsid w:val="009E077C"/>
    <w:rsid w:val="009E7FF4"/>
    <w:rsid w:val="00A90CEA"/>
    <w:rsid w:val="00AA5A1F"/>
    <w:rsid w:val="00B50DC0"/>
    <w:rsid w:val="00B565E5"/>
    <w:rsid w:val="00B663A6"/>
    <w:rsid w:val="00B85306"/>
    <w:rsid w:val="00C373D0"/>
    <w:rsid w:val="00C431A8"/>
    <w:rsid w:val="00C73947"/>
    <w:rsid w:val="00C74379"/>
    <w:rsid w:val="00C92E20"/>
    <w:rsid w:val="00CC076A"/>
    <w:rsid w:val="00CC69B3"/>
    <w:rsid w:val="00CD5358"/>
    <w:rsid w:val="00D01F97"/>
    <w:rsid w:val="00D12F88"/>
    <w:rsid w:val="00D51DA1"/>
    <w:rsid w:val="00DF0466"/>
    <w:rsid w:val="00DF24AB"/>
    <w:rsid w:val="00E43BBB"/>
    <w:rsid w:val="00E50833"/>
    <w:rsid w:val="00E650DE"/>
    <w:rsid w:val="00E86C69"/>
    <w:rsid w:val="00EA69FD"/>
    <w:rsid w:val="00EC5112"/>
    <w:rsid w:val="00F144E4"/>
    <w:rsid w:val="00F204BA"/>
    <w:rsid w:val="00F24C70"/>
    <w:rsid w:val="00F8539D"/>
    <w:rsid w:val="00FB1D16"/>
    <w:rsid w:val="00FD1DEB"/>
    <w:rsid w:val="00FE1B28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B0EA"/>
  <w15:chartTrackingRefBased/>
  <w15:docId w15:val="{85F2B79D-1581-47D1-827A-A38EDE47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A0"/>
  </w:style>
  <w:style w:type="paragraph" w:styleId="Ttulo1">
    <w:name w:val="heading 1"/>
    <w:basedOn w:val="Normal"/>
    <w:next w:val="Normal"/>
    <w:link w:val="Ttulo1Char"/>
    <w:uiPriority w:val="9"/>
    <w:qFormat/>
    <w:rsid w:val="00363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C6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6BC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408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37F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21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862333278372584" TargetMode="External"/><Relationship Id="rId13" Type="http://schemas.openxmlformats.org/officeDocument/2006/relationships/hyperlink" Target="http://lattes.cnpq.br/65920112712488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6592011271248846" TargetMode="External"/><Relationship Id="rId12" Type="http://schemas.openxmlformats.org/officeDocument/2006/relationships/hyperlink" Target="http://lattes.cnpq.br/659201127124884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5862333278372584" TargetMode="External"/><Relationship Id="rId11" Type="http://schemas.openxmlformats.org/officeDocument/2006/relationships/hyperlink" Target="http://lattes.cnpq.br/5862333278372584" TargetMode="External"/><Relationship Id="rId5" Type="http://schemas.openxmlformats.org/officeDocument/2006/relationships/hyperlink" Target="http://lattes.cnpq.br/6592011271248846" TargetMode="External"/><Relationship Id="rId15" Type="http://schemas.openxmlformats.org/officeDocument/2006/relationships/hyperlink" Target="mailto:regiananci@usp.br" TargetMode="External"/><Relationship Id="rId10" Type="http://schemas.openxmlformats.org/officeDocument/2006/relationships/hyperlink" Target="http://lattes.cnpq.br/65920112712488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6592011271248846" TargetMode="External"/><Relationship Id="rId14" Type="http://schemas.openxmlformats.org/officeDocument/2006/relationships/hyperlink" Target="mailto:lastoria@ffclrp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AE19-2F95-4E8C-8C37-15722662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fischer</dc:creator>
  <cp:keywords/>
  <dc:description/>
  <cp:lastModifiedBy>VAIO</cp:lastModifiedBy>
  <cp:revision>3</cp:revision>
  <dcterms:created xsi:type="dcterms:W3CDTF">2023-03-21T14:19:00Z</dcterms:created>
  <dcterms:modified xsi:type="dcterms:W3CDTF">2023-03-21T14:55:00Z</dcterms:modified>
</cp:coreProperties>
</file>