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77" w:rsidRDefault="00EE3077" w:rsidP="00EE3077">
      <w:pPr>
        <w:jc w:val="center"/>
        <w:rPr>
          <w:b/>
          <w:sz w:val="32"/>
        </w:rPr>
      </w:pPr>
      <w:r>
        <w:rPr>
          <w:b/>
          <w:sz w:val="32"/>
        </w:rPr>
        <w:t>Gabarito provinha Aula 7</w:t>
      </w:r>
      <w:r w:rsidR="006408B7" w:rsidRPr="00E76E0F">
        <w:rPr>
          <w:b/>
          <w:sz w:val="32"/>
        </w:rPr>
        <w:t xml:space="preserve"> – </w:t>
      </w:r>
      <w:r>
        <w:rPr>
          <w:b/>
          <w:sz w:val="32"/>
        </w:rPr>
        <w:t>Cercas e Divisão de Pastagens</w:t>
      </w:r>
    </w:p>
    <w:p w:rsidR="00E76E0F" w:rsidRPr="00E76E0F" w:rsidRDefault="00E76E0F" w:rsidP="00EE3077">
      <w:pPr>
        <w:jc w:val="center"/>
        <w:rPr>
          <w:rFonts w:ascii="Arial Narrow" w:hAnsi="Arial Narrow" w:cs="Arial Narrow"/>
          <w:b/>
          <w:bCs/>
          <w:sz w:val="28"/>
          <w:szCs w:val="20"/>
        </w:rPr>
      </w:pPr>
      <w:r w:rsidRPr="00E76E0F">
        <w:rPr>
          <w:rFonts w:ascii="Arial Narrow" w:hAnsi="Arial Narrow" w:cs="Arial Narrow"/>
          <w:b/>
          <w:bCs/>
          <w:sz w:val="28"/>
          <w:szCs w:val="20"/>
        </w:rPr>
        <w:t>MATERIAIS USADOS NA CONSTRUÇÃO DAS CERCAS</w:t>
      </w:r>
    </w:p>
    <w:p w:rsidR="00E76E0F" w:rsidRPr="001D4607" w:rsidRDefault="00E76E0F" w:rsidP="006471AC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 Narrow"/>
          <w:b/>
          <w:bCs/>
          <w:sz w:val="28"/>
          <w:szCs w:val="20"/>
        </w:rPr>
      </w:pPr>
      <w:bookmarkStart w:id="0" w:name="_GoBack"/>
      <w:bookmarkEnd w:id="0"/>
      <w:r w:rsidRPr="001D4607">
        <w:rPr>
          <w:rFonts w:ascii="Arial Narrow" w:hAnsi="Arial Narrow" w:cs="Arial Narrow"/>
          <w:b/>
          <w:bCs/>
          <w:sz w:val="28"/>
          <w:szCs w:val="20"/>
        </w:rPr>
        <w:t>Aparelho</w:t>
      </w:r>
    </w:p>
    <w:p w:rsidR="001D4607" w:rsidRPr="00C046EB" w:rsidRDefault="001D4607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8"/>
          <w:szCs w:val="20"/>
        </w:rPr>
      </w:pPr>
      <w:r w:rsidRPr="00C046EB">
        <w:rPr>
          <w:rFonts w:ascii="Arial Narrow" w:hAnsi="Arial Narrow" w:cs="Arial Narrow"/>
          <w:bCs/>
          <w:sz w:val="28"/>
          <w:szCs w:val="20"/>
        </w:rPr>
        <w:t xml:space="preserve">O </w:t>
      </w:r>
      <w:proofErr w:type="spellStart"/>
      <w:r w:rsidRPr="00C046EB">
        <w:rPr>
          <w:rFonts w:ascii="Arial Narrow" w:hAnsi="Arial Narrow" w:cs="Arial Narrow"/>
          <w:bCs/>
          <w:sz w:val="28"/>
          <w:szCs w:val="20"/>
        </w:rPr>
        <w:t>eletrificador</w:t>
      </w:r>
      <w:proofErr w:type="spellEnd"/>
      <w:r w:rsidRPr="00C046EB">
        <w:rPr>
          <w:rFonts w:ascii="Arial Narrow" w:hAnsi="Arial Narrow" w:cs="Arial Narrow"/>
          <w:bCs/>
          <w:sz w:val="28"/>
          <w:szCs w:val="20"/>
        </w:rPr>
        <w:t xml:space="preserve"> é o constituinte mais importante do sistema. Sua função é transformar a</w:t>
      </w:r>
      <w:r w:rsidR="00C046EB">
        <w:rPr>
          <w:rFonts w:ascii="Arial Narrow" w:hAnsi="Arial Narrow" w:cs="Arial Narrow"/>
          <w:bCs/>
          <w:sz w:val="28"/>
          <w:szCs w:val="20"/>
        </w:rPr>
        <w:t xml:space="preserve"> </w:t>
      </w:r>
      <w:r w:rsidR="006471AC">
        <w:rPr>
          <w:rFonts w:ascii="Arial Narrow" w:hAnsi="Arial Narrow" w:cs="Arial Narrow"/>
          <w:bCs/>
          <w:sz w:val="28"/>
          <w:szCs w:val="20"/>
        </w:rPr>
        <w:t>energia</w:t>
      </w:r>
      <w:r w:rsidRPr="00C046EB">
        <w:rPr>
          <w:rFonts w:ascii="Arial Narrow" w:hAnsi="Arial Narrow" w:cs="Arial Narrow"/>
          <w:bCs/>
          <w:sz w:val="28"/>
          <w:szCs w:val="20"/>
        </w:rPr>
        <w:t xml:space="preserve"> de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12 V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(bateria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e/ou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painel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solar)</w:t>
      </w:r>
      <w:r w:rsidRPr="00C046EB">
        <w:rPr>
          <w:rFonts w:ascii="Arial Narrow" w:hAnsi="Arial Narrow" w:cs="Arial Narrow"/>
          <w:bCs/>
          <w:sz w:val="28"/>
          <w:szCs w:val="20"/>
        </w:rPr>
        <w:t>,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110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ou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220 V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(rede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elétrica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comum)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o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qual é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 xml:space="preserve">alimentado em um pulso elétrico de altíssima </w:t>
      </w:r>
      <w:proofErr w:type="gramStart"/>
      <w:r w:rsidRPr="00C046EB">
        <w:rPr>
          <w:rFonts w:ascii="Arial Narrow" w:hAnsi="Arial Narrow" w:cs="Arial Narrow"/>
          <w:bCs/>
          <w:sz w:val="28"/>
          <w:szCs w:val="20"/>
        </w:rPr>
        <w:t>voltagem ,</w:t>
      </w:r>
      <w:proofErr w:type="gramEnd"/>
      <w:r w:rsidRPr="00C046EB">
        <w:rPr>
          <w:rFonts w:ascii="Arial Narrow" w:hAnsi="Arial Narrow" w:cs="Arial Narrow"/>
          <w:bCs/>
          <w:sz w:val="28"/>
          <w:szCs w:val="20"/>
        </w:rPr>
        <w:t xml:space="preserve"> baixa amperagem em um curto espaço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de tempo , sem provocar danos físicos ao animal ou ao homem que recebe o choque. Também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tem a função de garantir o isolamento entre a rede elétrica (perigosa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) e a cerca elétrica (segura). Para garantir </w:t>
      </w:r>
      <w:r w:rsidRPr="00C046EB">
        <w:rPr>
          <w:rFonts w:ascii="Arial Narrow" w:hAnsi="Arial Narrow" w:cs="Arial Narrow"/>
          <w:bCs/>
          <w:sz w:val="28"/>
          <w:szCs w:val="20"/>
        </w:rPr>
        <w:t>esta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segurança,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os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 xml:space="preserve">e </w:t>
      </w:r>
      <w:proofErr w:type="spellStart"/>
      <w:r w:rsidRPr="00C046EB">
        <w:rPr>
          <w:rFonts w:ascii="Arial Narrow" w:hAnsi="Arial Narrow" w:cs="Arial Narrow"/>
          <w:bCs/>
          <w:sz w:val="28"/>
          <w:szCs w:val="20"/>
        </w:rPr>
        <w:t>letrificadores</w:t>
      </w:r>
      <w:proofErr w:type="spellEnd"/>
      <w:r w:rsidRPr="00C046EB">
        <w:rPr>
          <w:rFonts w:ascii="Arial Narrow" w:hAnsi="Arial Narrow" w:cs="Arial Narrow"/>
          <w:bCs/>
          <w:sz w:val="28"/>
          <w:szCs w:val="20"/>
        </w:rPr>
        <w:t xml:space="preserve"> são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construídos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de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acordo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com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>normas</w:t>
      </w:r>
      <w:r w:rsidR="006471AC">
        <w:rPr>
          <w:rFonts w:ascii="Arial Narrow" w:hAnsi="Arial Narrow" w:cs="Arial Narrow"/>
          <w:bCs/>
          <w:sz w:val="28"/>
          <w:szCs w:val="20"/>
        </w:rPr>
        <w:t xml:space="preserve"> </w:t>
      </w:r>
      <w:r w:rsidRPr="00C046EB">
        <w:rPr>
          <w:rFonts w:ascii="Arial Narrow" w:hAnsi="Arial Narrow" w:cs="Arial Narrow"/>
          <w:bCs/>
          <w:sz w:val="28"/>
          <w:szCs w:val="20"/>
        </w:rPr>
        <w:t xml:space="preserve">internacionais de segurança </w:t>
      </w:r>
      <w:proofErr w:type="gramStart"/>
      <w:r w:rsidRPr="00C046EB">
        <w:rPr>
          <w:rFonts w:ascii="Arial Narrow" w:hAnsi="Arial Narrow" w:cs="Arial Narrow"/>
          <w:bCs/>
          <w:sz w:val="28"/>
          <w:szCs w:val="20"/>
        </w:rPr>
        <w:t>( MACIEL</w:t>
      </w:r>
      <w:proofErr w:type="gramEnd"/>
      <w:r w:rsidRPr="00C046EB">
        <w:rPr>
          <w:rFonts w:ascii="Arial Narrow" w:hAnsi="Arial Narrow" w:cs="Arial Narrow"/>
          <w:bCs/>
          <w:sz w:val="28"/>
          <w:szCs w:val="20"/>
        </w:rPr>
        <w:t xml:space="preserve"> &amp; LOPES , 2000) .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Arial Narrow" w:hAnsi="Arial Narrow" w:cs="Arial Narrow"/>
          <w:sz w:val="28"/>
          <w:szCs w:val="20"/>
        </w:rPr>
        <w:t>Para a escolha do aparelho deve-se ter à mão a quantidade de cercas (metros lineares), existência de pontos de luz</w:t>
      </w:r>
      <w:r>
        <w:rPr>
          <w:rFonts w:ascii="Arial Narrow" w:hAnsi="Arial Narrow" w:cs="Arial Narrow"/>
          <w:sz w:val="28"/>
          <w:szCs w:val="20"/>
        </w:rPr>
        <w:t xml:space="preserve"> </w:t>
      </w:r>
      <w:r w:rsidRPr="00E76E0F">
        <w:rPr>
          <w:rFonts w:ascii="Arial Narrow" w:hAnsi="Arial Narrow" w:cs="Arial Narrow"/>
          <w:sz w:val="28"/>
          <w:szCs w:val="20"/>
        </w:rPr>
        <w:t>na área e o tipo de solo, com base nestes dados faz-se o levantamento na região de possíveis fornecedores,</w:t>
      </w:r>
      <w:r>
        <w:rPr>
          <w:rFonts w:ascii="Arial Narrow" w:hAnsi="Arial Narrow" w:cs="Arial Narrow"/>
          <w:sz w:val="28"/>
          <w:szCs w:val="20"/>
        </w:rPr>
        <w:t xml:space="preserve"> </w:t>
      </w:r>
      <w:r w:rsidRPr="00E76E0F">
        <w:rPr>
          <w:rFonts w:ascii="Arial Narrow" w:hAnsi="Arial Narrow" w:cs="Arial Narrow"/>
          <w:sz w:val="28"/>
          <w:szCs w:val="20"/>
        </w:rPr>
        <w:t>preços,</w:t>
      </w:r>
      <w:r>
        <w:rPr>
          <w:rFonts w:ascii="Arial Narrow" w:hAnsi="Arial Narrow" w:cs="Arial Narrow"/>
          <w:sz w:val="28"/>
          <w:szCs w:val="20"/>
        </w:rPr>
        <w:t xml:space="preserve"> </w:t>
      </w:r>
      <w:r w:rsidRPr="00E76E0F">
        <w:rPr>
          <w:rFonts w:ascii="Arial Narrow" w:hAnsi="Arial Narrow" w:cs="Arial Narrow"/>
          <w:sz w:val="28"/>
          <w:szCs w:val="20"/>
        </w:rPr>
        <w:t>qualidade e assistência técnica.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Arial Narrow" w:hAnsi="Arial Narrow" w:cs="Arial Narrow"/>
          <w:sz w:val="28"/>
          <w:szCs w:val="20"/>
        </w:rPr>
        <w:t>Existem três tipos de aparelhos de acordo com a fonte de energia utilizada: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Times New Roman" w:hAnsi="Times New Roman" w:cs="Times New Roman"/>
          <w:sz w:val="28"/>
          <w:szCs w:val="20"/>
        </w:rPr>
        <w:t xml:space="preserve">- </w:t>
      </w:r>
      <w:r w:rsidRPr="00E76E0F">
        <w:rPr>
          <w:rFonts w:ascii="Arial Narrow" w:hAnsi="Arial Narrow" w:cs="Arial Narrow"/>
          <w:sz w:val="28"/>
          <w:szCs w:val="20"/>
        </w:rPr>
        <w:t>Aparelhos alimentados unicamente através da energia fornecida pela rede (corrente alternada);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Times New Roman" w:hAnsi="Times New Roman" w:cs="Times New Roman"/>
          <w:sz w:val="28"/>
          <w:szCs w:val="20"/>
        </w:rPr>
        <w:t xml:space="preserve">- </w:t>
      </w:r>
      <w:r w:rsidRPr="00E76E0F">
        <w:rPr>
          <w:rFonts w:ascii="Arial Narrow" w:hAnsi="Arial Narrow" w:cs="Arial Narrow"/>
          <w:sz w:val="28"/>
          <w:szCs w:val="20"/>
        </w:rPr>
        <w:t>Aparelhos alimentados unicamente através de baterias (corrente contínua);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Times New Roman" w:hAnsi="Times New Roman" w:cs="Times New Roman"/>
          <w:sz w:val="28"/>
          <w:szCs w:val="20"/>
        </w:rPr>
        <w:t xml:space="preserve">- </w:t>
      </w:r>
      <w:r w:rsidRPr="00E76E0F">
        <w:rPr>
          <w:rFonts w:ascii="Arial Narrow" w:hAnsi="Arial Narrow" w:cs="Arial Narrow"/>
          <w:sz w:val="28"/>
          <w:szCs w:val="20"/>
        </w:rPr>
        <w:t>Aparelhos alimentados por baterias pela rede (corrente alternada) denominados “híbridos”.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Arial Narrow" w:hAnsi="Arial Narrow" w:cs="Arial Narrow"/>
          <w:sz w:val="28"/>
          <w:szCs w:val="20"/>
        </w:rPr>
        <w:t>Há ainda a opção da energia solar (painéis solares) para a manutenção da carga das baterias.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Arial Narrow" w:hAnsi="Arial Narrow" w:cs="Arial Narrow"/>
          <w:sz w:val="28"/>
          <w:szCs w:val="20"/>
        </w:rPr>
        <w:t xml:space="preserve">A eficiência ou capacidade de trabalho de </w:t>
      </w:r>
      <w:r>
        <w:rPr>
          <w:rFonts w:ascii="Arial Narrow" w:hAnsi="Arial Narrow" w:cs="Arial Narrow"/>
          <w:sz w:val="28"/>
          <w:szCs w:val="20"/>
        </w:rPr>
        <w:t xml:space="preserve">cada aparelho é mencionada pelo fabricante em Km de cerca por </w:t>
      </w:r>
      <w:r w:rsidRPr="00E76E0F">
        <w:rPr>
          <w:rFonts w:ascii="Arial Narrow" w:hAnsi="Arial Narrow" w:cs="Arial Narrow"/>
          <w:sz w:val="28"/>
          <w:szCs w:val="20"/>
        </w:rPr>
        <w:t xml:space="preserve">aparelho </w:t>
      </w:r>
      <w:r>
        <w:rPr>
          <w:rFonts w:ascii="Arial Narrow" w:hAnsi="Arial Narrow" w:cs="Arial Narrow"/>
          <w:sz w:val="28"/>
          <w:szCs w:val="20"/>
        </w:rPr>
        <w:t xml:space="preserve">ou em Joules, sendo que 1 Joule </w:t>
      </w:r>
      <w:r w:rsidRPr="00E76E0F">
        <w:rPr>
          <w:rFonts w:ascii="Arial Narrow" w:hAnsi="Arial Narrow" w:cs="Arial Narrow"/>
          <w:sz w:val="28"/>
          <w:szCs w:val="20"/>
        </w:rPr>
        <w:t>corresponde aproximadamente a 10 Km de cerca eletrificada.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Arial Narrow" w:hAnsi="Arial Narrow" w:cs="Arial Narrow"/>
          <w:sz w:val="28"/>
          <w:szCs w:val="20"/>
        </w:rPr>
        <w:t>O aparelho deve ser instalado preferencialmente no centro do sistema de p</w:t>
      </w:r>
      <w:r>
        <w:rPr>
          <w:rFonts w:ascii="Arial Narrow" w:hAnsi="Arial Narrow" w:cs="Arial Narrow"/>
          <w:sz w:val="28"/>
          <w:szCs w:val="20"/>
        </w:rPr>
        <w:t xml:space="preserve">artejo sendo que os pontos mais </w:t>
      </w:r>
      <w:r w:rsidRPr="00E76E0F">
        <w:rPr>
          <w:rFonts w:ascii="Arial Narrow" w:hAnsi="Arial Narrow" w:cs="Arial Narrow"/>
          <w:sz w:val="28"/>
          <w:szCs w:val="20"/>
        </w:rPr>
        <w:t xml:space="preserve">distantes das cercas fiquem </w:t>
      </w:r>
      <w:proofErr w:type="spellStart"/>
      <w:r w:rsidRPr="00E76E0F">
        <w:rPr>
          <w:rFonts w:ascii="Arial Narrow" w:hAnsi="Arial Narrow" w:cs="Arial Narrow"/>
          <w:sz w:val="28"/>
          <w:szCs w:val="20"/>
        </w:rPr>
        <w:t>eqüidistantes</w:t>
      </w:r>
      <w:proofErr w:type="spellEnd"/>
      <w:r w:rsidRPr="00E76E0F">
        <w:rPr>
          <w:rFonts w:ascii="Arial Narrow" w:hAnsi="Arial Narrow" w:cs="Arial Narrow"/>
          <w:sz w:val="28"/>
          <w:szCs w:val="20"/>
        </w:rPr>
        <w:t xml:space="preserve"> do aparelho. Os pontos limitantes para este procedimento são: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Times New Roman" w:hAnsi="Times New Roman" w:cs="Times New Roman"/>
          <w:sz w:val="28"/>
          <w:szCs w:val="20"/>
        </w:rPr>
        <w:t xml:space="preserve">- </w:t>
      </w:r>
      <w:r w:rsidRPr="00E76E0F">
        <w:rPr>
          <w:rFonts w:ascii="Arial Narrow" w:hAnsi="Arial Narrow" w:cs="Arial Narrow"/>
          <w:sz w:val="28"/>
          <w:szCs w:val="20"/>
        </w:rPr>
        <w:t>Fonte de energia para o aparelho (aparelhos com fonte de energia do tipo alternada);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Times New Roman" w:hAnsi="Times New Roman" w:cs="Times New Roman"/>
          <w:sz w:val="28"/>
          <w:szCs w:val="20"/>
        </w:rPr>
        <w:t xml:space="preserve">- </w:t>
      </w:r>
      <w:r w:rsidRPr="00E76E0F">
        <w:rPr>
          <w:rFonts w:ascii="Arial Narrow" w:hAnsi="Arial Narrow" w:cs="Arial Narrow"/>
          <w:sz w:val="28"/>
          <w:szCs w:val="20"/>
        </w:rPr>
        <w:t>Local impróprio para aterramento (solo seco e mau condutor);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E76E0F">
        <w:rPr>
          <w:rFonts w:ascii="Arial Narrow" w:hAnsi="Arial Narrow" w:cs="Arial Narrow"/>
          <w:sz w:val="28"/>
          <w:szCs w:val="20"/>
        </w:rPr>
        <w:t>Lay</w:t>
      </w:r>
      <w:proofErr w:type="spellEnd"/>
      <w:r w:rsidRPr="00E76E0F">
        <w:rPr>
          <w:rFonts w:ascii="Arial Narrow" w:hAnsi="Arial Narrow" w:cs="Arial Narrow"/>
          <w:sz w:val="28"/>
          <w:szCs w:val="20"/>
        </w:rPr>
        <w:t xml:space="preserve"> out adequado; etc.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20"/>
        </w:rPr>
      </w:pPr>
      <w:r>
        <w:rPr>
          <w:rFonts w:ascii="Arial Narrow" w:hAnsi="Arial Narrow" w:cs="Arial Narrow"/>
          <w:b/>
          <w:bCs/>
          <w:sz w:val="28"/>
          <w:szCs w:val="20"/>
        </w:rPr>
        <w:t>1</w:t>
      </w:r>
      <w:r w:rsidRPr="00E76E0F">
        <w:rPr>
          <w:rFonts w:ascii="Arial Narrow" w:hAnsi="Arial Narrow" w:cs="Arial Narrow"/>
          <w:b/>
          <w:bCs/>
          <w:sz w:val="28"/>
          <w:szCs w:val="20"/>
        </w:rPr>
        <w:t>.2) Aterramento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Arial Narrow" w:hAnsi="Arial Narrow" w:cs="Arial Narrow"/>
          <w:sz w:val="28"/>
          <w:szCs w:val="20"/>
        </w:rPr>
        <w:t>Deve-se seguir orientação do fabricante do aparelho; deve-se dar atenção maior às áreas de sol</w:t>
      </w:r>
      <w:r>
        <w:rPr>
          <w:rFonts w:ascii="Arial Narrow" w:hAnsi="Arial Narrow" w:cs="Arial Narrow"/>
          <w:sz w:val="28"/>
          <w:szCs w:val="20"/>
        </w:rPr>
        <w:t xml:space="preserve">o arenoso que </w:t>
      </w:r>
      <w:r w:rsidRPr="00E76E0F">
        <w:rPr>
          <w:rFonts w:ascii="Arial Narrow" w:hAnsi="Arial Narrow" w:cs="Arial Narrow"/>
          <w:sz w:val="28"/>
          <w:szCs w:val="20"/>
        </w:rPr>
        <w:t>possuem me</w:t>
      </w:r>
      <w:r>
        <w:rPr>
          <w:rFonts w:ascii="Arial Narrow" w:hAnsi="Arial Narrow" w:cs="Arial Narrow"/>
          <w:sz w:val="28"/>
          <w:szCs w:val="20"/>
        </w:rPr>
        <w:t xml:space="preserve">nor condutibilidade e às cercas </w:t>
      </w:r>
      <w:r w:rsidRPr="00E76E0F">
        <w:rPr>
          <w:rFonts w:ascii="Arial Narrow" w:hAnsi="Arial Narrow" w:cs="Arial Narrow"/>
          <w:sz w:val="28"/>
          <w:szCs w:val="20"/>
        </w:rPr>
        <w:t>instaladas distante do local do aterramento do aparelho.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20"/>
        </w:rPr>
      </w:pPr>
      <w:r>
        <w:rPr>
          <w:rFonts w:ascii="Arial Narrow" w:hAnsi="Arial Narrow" w:cs="Arial Narrow"/>
          <w:b/>
          <w:bCs/>
          <w:sz w:val="28"/>
          <w:szCs w:val="20"/>
        </w:rPr>
        <w:t>1</w:t>
      </w:r>
      <w:r w:rsidRPr="00E76E0F">
        <w:rPr>
          <w:rFonts w:ascii="Arial Narrow" w:hAnsi="Arial Narrow" w:cs="Arial Narrow"/>
          <w:b/>
          <w:bCs/>
          <w:sz w:val="28"/>
          <w:szCs w:val="20"/>
        </w:rPr>
        <w:t>.3) Isoladores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Arial Narrow" w:hAnsi="Arial Narrow" w:cs="Arial Narrow"/>
          <w:sz w:val="28"/>
          <w:szCs w:val="20"/>
        </w:rPr>
        <w:t>As castanhas são indicadas para os cantos (ou passagens em ângulo) e as extremidades, podendo ser feitas de</w:t>
      </w:r>
      <w:r>
        <w:rPr>
          <w:rFonts w:ascii="Arial Narrow" w:hAnsi="Arial Narrow" w:cs="Arial Narrow"/>
          <w:sz w:val="28"/>
          <w:szCs w:val="20"/>
        </w:rPr>
        <w:t xml:space="preserve"> </w:t>
      </w:r>
      <w:r w:rsidRPr="00E76E0F">
        <w:rPr>
          <w:rFonts w:ascii="Arial Narrow" w:hAnsi="Arial Narrow" w:cs="Arial Narrow"/>
          <w:sz w:val="28"/>
          <w:szCs w:val="20"/>
        </w:rPr>
        <w:t>plástico ou porcelana e s</w:t>
      </w:r>
      <w:r>
        <w:rPr>
          <w:rFonts w:ascii="Arial Narrow" w:hAnsi="Arial Narrow" w:cs="Arial Narrow"/>
          <w:sz w:val="28"/>
          <w:szCs w:val="20"/>
        </w:rPr>
        <w:t>ua correta instalação</w:t>
      </w:r>
      <w:r w:rsidRPr="00E76E0F">
        <w:rPr>
          <w:rFonts w:ascii="Arial Narrow" w:hAnsi="Arial Narrow" w:cs="Arial Narrow"/>
          <w:sz w:val="28"/>
          <w:szCs w:val="20"/>
        </w:rPr>
        <w:t xml:space="preserve"> permite o estiramento dos fios das cercas com grandes</w:t>
      </w:r>
      <w:r>
        <w:rPr>
          <w:rFonts w:ascii="Arial Narrow" w:hAnsi="Arial Narrow" w:cs="Arial Narrow"/>
          <w:sz w:val="28"/>
          <w:szCs w:val="20"/>
        </w:rPr>
        <w:t xml:space="preserve"> </w:t>
      </w:r>
      <w:r w:rsidRPr="00E76E0F">
        <w:rPr>
          <w:rFonts w:ascii="Arial Narrow" w:hAnsi="Arial Narrow" w:cs="Arial Narrow"/>
          <w:sz w:val="28"/>
          <w:szCs w:val="20"/>
        </w:rPr>
        <w:t>cargas sem que haja ruptura das mesmas.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Arial Narrow" w:hAnsi="Arial Narrow" w:cs="Arial Narrow"/>
          <w:sz w:val="28"/>
          <w:szCs w:val="20"/>
        </w:rPr>
        <w:lastRenderedPageBreak/>
        <w:t>Os isoladores tubulares (tipo mangueira) encontrados no mercado, podem ter suas paredes rompidas quando</w:t>
      </w:r>
      <w:r>
        <w:rPr>
          <w:rFonts w:ascii="Arial Narrow" w:hAnsi="Arial Narrow" w:cs="Arial Narrow"/>
          <w:sz w:val="28"/>
          <w:szCs w:val="20"/>
        </w:rPr>
        <w:t xml:space="preserve"> </w:t>
      </w:r>
      <w:r w:rsidRPr="00E76E0F">
        <w:rPr>
          <w:rFonts w:ascii="Arial Narrow" w:hAnsi="Arial Narrow" w:cs="Arial Narrow"/>
          <w:sz w:val="28"/>
          <w:szCs w:val="20"/>
        </w:rPr>
        <w:t>usados em s</w:t>
      </w:r>
      <w:r>
        <w:rPr>
          <w:rFonts w:ascii="Arial Narrow" w:hAnsi="Arial Narrow" w:cs="Arial Narrow"/>
          <w:sz w:val="28"/>
          <w:szCs w:val="20"/>
        </w:rPr>
        <w:t xml:space="preserve">ituação de laçada, nos cantos e </w:t>
      </w:r>
      <w:r w:rsidRPr="00E76E0F">
        <w:rPr>
          <w:rFonts w:ascii="Arial Narrow" w:hAnsi="Arial Narrow" w:cs="Arial Narrow"/>
          <w:sz w:val="28"/>
          <w:szCs w:val="20"/>
        </w:rPr>
        <w:t>extremidades divido à pre</w:t>
      </w:r>
      <w:r>
        <w:rPr>
          <w:rFonts w:ascii="Arial Narrow" w:hAnsi="Arial Narrow" w:cs="Arial Narrow"/>
          <w:sz w:val="28"/>
          <w:szCs w:val="20"/>
        </w:rPr>
        <w:t xml:space="preserve">ssão que o fio exerce sobre ela </w:t>
      </w:r>
      <w:r w:rsidRPr="00E76E0F">
        <w:rPr>
          <w:rFonts w:ascii="Arial Narrow" w:hAnsi="Arial Narrow" w:cs="Arial Narrow"/>
          <w:sz w:val="28"/>
          <w:szCs w:val="20"/>
        </w:rPr>
        <w:t>pressionando-a no mourão. Podem ser encontradas no mercado isoladores tubulares próprios para cantos e</w:t>
      </w:r>
      <w:r>
        <w:rPr>
          <w:rFonts w:ascii="Arial Narrow" w:hAnsi="Arial Narrow" w:cs="Arial Narrow"/>
          <w:sz w:val="28"/>
          <w:szCs w:val="20"/>
        </w:rPr>
        <w:t xml:space="preserve"> </w:t>
      </w:r>
      <w:r w:rsidRPr="00E76E0F">
        <w:rPr>
          <w:rFonts w:ascii="Arial Narrow" w:hAnsi="Arial Narrow" w:cs="Arial Narrow"/>
          <w:sz w:val="28"/>
          <w:szCs w:val="20"/>
        </w:rPr>
        <w:t>extremidades, estes possuem uma proteção metálica que impede a deformação pela pressão.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Arial Narrow" w:hAnsi="Arial Narrow" w:cs="Arial Narrow"/>
          <w:sz w:val="28"/>
          <w:szCs w:val="20"/>
        </w:rPr>
        <w:t>Para o isolamento dos mourões ou lascas de meio recomendamos o uso de isoladores tubulares próprios para</w:t>
      </w:r>
      <w:r>
        <w:rPr>
          <w:rFonts w:ascii="Arial Narrow" w:hAnsi="Arial Narrow" w:cs="Arial Narrow"/>
          <w:sz w:val="28"/>
          <w:szCs w:val="20"/>
        </w:rPr>
        <w:t xml:space="preserve"> </w:t>
      </w:r>
      <w:r w:rsidRPr="00E76E0F">
        <w:rPr>
          <w:rFonts w:ascii="Arial Narrow" w:hAnsi="Arial Narrow" w:cs="Arial Narrow"/>
          <w:sz w:val="28"/>
          <w:szCs w:val="20"/>
        </w:rPr>
        <w:t>cercas elétricas com proteção contra raios U.V. e capacidade de isolamento do pulso. Este material pode ser</w:t>
      </w:r>
      <w:r>
        <w:rPr>
          <w:rFonts w:ascii="Arial Narrow" w:hAnsi="Arial Narrow" w:cs="Arial Narrow"/>
          <w:sz w:val="28"/>
          <w:szCs w:val="20"/>
        </w:rPr>
        <w:t xml:space="preserve"> </w:t>
      </w:r>
      <w:r w:rsidRPr="00E76E0F">
        <w:rPr>
          <w:rFonts w:ascii="Arial Narrow" w:hAnsi="Arial Narrow" w:cs="Arial Narrow"/>
          <w:sz w:val="28"/>
          <w:szCs w:val="20"/>
        </w:rPr>
        <w:t>encontrado no</w:t>
      </w:r>
      <w:r>
        <w:rPr>
          <w:rFonts w:ascii="Arial Narrow" w:hAnsi="Arial Narrow" w:cs="Arial Narrow"/>
          <w:sz w:val="28"/>
          <w:szCs w:val="20"/>
        </w:rPr>
        <w:t xml:space="preserve"> </w:t>
      </w:r>
      <w:r w:rsidRPr="00E76E0F">
        <w:rPr>
          <w:rFonts w:ascii="Arial Narrow" w:hAnsi="Arial Narrow" w:cs="Arial Narrow"/>
          <w:sz w:val="28"/>
          <w:szCs w:val="20"/>
        </w:rPr>
        <w:t>mercado com várias marcas e modelos. Para que estes sejam</w:t>
      </w:r>
      <w:r>
        <w:rPr>
          <w:rFonts w:ascii="Arial Narrow" w:hAnsi="Arial Narrow" w:cs="Arial Narrow"/>
          <w:sz w:val="28"/>
          <w:szCs w:val="20"/>
        </w:rPr>
        <w:t xml:space="preserve"> eficientes faz-se necessária a </w:t>
      </w:r>
      <w:r w:rsidRPr="00E76E0F">
        <w:rPr>
          <w:rFonts w:ascii="Arial Narrow" w:hAnsi="Arial Narrow" w:cs="Arial Narrow"/>
          <w:sz w:val="28"/>
          <w:szCs w:val="20"/>
        </w:rPr>
        <w:t>avaliação de sua qualidade e correta instalação.</w:t>
      </w:r>
    </w:p>
    <w:p w:rsidR="00E76E0F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20"/>
        </w:rPr>
      </w:pPr>
      <w:r>
        <w:rPr>
          <w:rFonts w:ascii="Arial Narrow" w:hAnsi="Arial Narrow" w:cs="Arial Narrow"/>
          <w:b/>
          <w:bCs/>
          <w:sz w:val="28"/>
          <w:szCs w:val="20"/>
        </w:rPr>
        <w:t>1</w:t>
      </w:r>
      <w:r w:rsidRPr="00E76E0F">
        <w:rPr>
          <w:rFonts w:ascii="Arial Narrow" w:hAnsi="Arial Narrow" w:cs="Arial Narrow"/>
          <w:b/>
          <w:bCs/>
          <w:sz w:val="28"/>
          <w:szCs w:val="20"/>
        </w:rPr>
        <w:t>.4) Estacas ou Lascas</w:t>
      </w:r>
    </w:p>
    <w:p w:rsidR="002C0D66" w:rsidRPr="00E76E0F" w:rsidRDefault="00E76E0F" w:rsidP="001D4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0"/>
        </w:rPr>
      </w:pPr>
      <w:r w:rsidRPr="00E76E0F">
        <w:rPr>
          <w:rFonts w:ascii="Arial Narrow" w:hAnsi="Arial Narrow" w:cs="Arial Narrow"/>
          <w:sz w:val="28"/>
          <w:szCs w:val="20"/>
        </w:rPr>
        <w:t>As estacas ou lascas intermediárias p</w:t>
      </w:r>
      <w:r>
        <w:rPr>
          <w:rFonts w:ascii="Arial Narrow" w:hAnsi="Arial Narrow" w:cs="Arial Narrow"/>
          <w:sz w:val="28"/>
          <w:szCs w:val="20"/>
        </w:rPr>
        <w:t xml:space="preserve">odem ser espaçadas de 10 a 30m, </w:t>
      </w:r>
      <w:r w:rsidRPr="00E76E0F">
        <w:rPr>
          <w:rFonts w:ascii="Arial Narrow" w:hAnsi="Arial Narrow" w:cs="Arial Narrow"/>
          <w:sz w:val="28"/>
          <w:szCs w:val="20"/>
        </w:rPr>
        <w:t>procurando-s</w:t>
      </w:r>
      <w:r>
        <w:rPr>
          <w:rFonts w:ascii="Arial Narrow" w:hAnsi="Arial Narrow" w:cs="Arial Narrow"/>
          <w:sz w:val="28"/>
          <w:szCs w:val="20"/>
        </w:rPr>
        <w:t xml:space="preserve">e sempre manter o </w:t>
      </w:r>
      <w:r w:rsidRPr="00E76E0F">
        <w:rPr>
          <w:rFonts w:ascii="Arial Narrow" w:hAnsi="Arial Narrow" w:cs="Arial Narrow"/>
          <w:sz w:val="28"/>
          <w:szCs w:val="20"/>
        </w:rPr>
        <w:t>paralelismo entre a superfície do solo e o arme.</w:t>
      </w:r>
    </w:p>
    <w:p w:rsidR="00E76E0F" w:rsidRDefault="00E76E0F" w:rsidP="001D4607">
      <w:pPr>
        <w:jc w:val="both"/>
        <w:rPr>
          <w:rFonts w:ascii="Arial Narrow" w:hAnsi="Arial Narrow" w:cs="Arial Narrow"/>
          <w:sz w:val="20"/>
          <w:szCs w:val="20"/>
        </w:rPr>
      </w:pPr>
    </w:p>
    <w:p w:rsidR="00E76E0F" w:rsidRPr="006408B7" w:rsidRDefault="00E76E0F" w:rsidP="001D4607">
      <w:pPr>
        <w:jc w:val="both"/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5830017" cy="2457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14" cy="24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B7" w:rsidRPr="006408B7" w:rsidRDefault="006408B7" w:rsidP="001D4607">
      <w:pPr>
        <w:jc w:val="both"/>
        <w:rPr>
          <w:sz w:val="24"/>
        </w:rPr>
      </w:pPr>
    </w:p>
    <w:sectPr w:rsidR="006408B7" w:rsidRPr="00640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D58"/>
    <w:multiLevelType w:val="hybridMultilevel"/>
    <w:tmpl w:val="FE2807F4"/>
    <w:lvl w:ilvl="0" w:tplc="6E5429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5ECC"/>
    <w:multiLevelType w:val="multilevel"/>
    <w:tmpl w:val="02F250B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977D99"/>
    <w:multiLevelType w:val="hybridMultilevel"/>
    <w:tmpl w:val="85B4CD5C"/>
    <w:lvl w:ilvl="0" w:tplc="6E5429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B7"/>
    <w:rsid w:val="001D4607"/>
    <w:rsid w:val="002C0D66"/>
    <w:rsid w:val="002D71ED"/>
    <w:rsid w:val="006408B7"/>
    <w:rsid w:val="006471AC"/>
    <w:rsid w:val="00C046EB"/>
    <w:rsid w:val="00E76E0F"/>
    <w:rsid w:val="00EE3077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6795"/>
  <w15:chartTrackingRefBased/>
  <w15:docId w15:val="{B68D0562-67C9-4321-B74C-CA5945A0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Carmo</dc:creator>
  <cp:keywords/>
  <dc:description/>
  <cp:lastModifiedBy>Murilo Carmo</cp:lastModifiedBy>
  <cp:revision>5</cp:revision>
  <dcterms:created xsi:type="dcterms:W3CDTF">2018-05-16T12:58:00Z</dcterms:created>
  <dcterms:modified xsi:type="dcterms:W3CDTF">2018-05-16T13:35:00Z</dcterms:modified>
</cp:coreProperties>
</file>