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4CD2" w:rsidRPr="00904CD2" w:rsidTr="00904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4CD2" w:rsidRPr="00904CD2" w:rsidRDefault="00904CD2" w:rsidP="009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Faculdade de Educação</w:t>
            </w:r>
          </w:p>
        </w:tc>
      </w:tr>
      <w:tr w:rsidR="00904CD2" w:rsidRPr="00904CD2" w:rsidTr="00904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4CD2" w:rsidRPr="00904CD2" w:rsidRDefault="00904CD2" w:rsidP="009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do Ensino e Ed Comparada</w:t>
            </w:r>
          </w:p>
        </w:tc>
      </w:tr>
      <w:tr w:rsidR="00904CD2" w:rsidRPr="00904CD2" w:rsidTr="00904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4CD2" w:rsidRPr="00904CD2" w:rsidRDefault="00904CD2" w:rsidP="009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Disciplina: EDM0406 - Metodologia do Ensino de Português II</w:t>
            </w:r>
          </w:p>
        </w:tc>
      </w:tr>
      <w:tr w:rsidR="00904CD2" w:rsidRPr="00904CD2" w:rsidTr="00904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4CD2" w:rsidRPr="00904CD2" w:rsidRDefault="00904CD2" w:rsidP="009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4CD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t-BR"/>
              </w:rPr>
              <w:t>Methodology of the Teaching of Portuguese II</w:t>
            </w:r>
          </w:p>
        </w:tc>
      </w:tr>
    </w:tbl>
    <w:p w:rsidR="00904CD2" w:rsidRPr="00904CD2" w:rsidRDefault="00904CD2" w:rsidP="0090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0"/>
        <w:gridCol w:w="1941"/>
        <w:gridCol w:w="1245"/>
      </w:tblGrid>
      <w:tr w:rsidR="00904CD2" w:rsidRPr="00904CD2" w:rsidTr="00904CD2">
        <w:trPr>
          <w:gridAfter w:val="1"/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4</w:t>
            </w:r>
          </w:p>
        </w:tc>
      </w:tr>
      <w:tr w:rsidR="00904CD2" w:rsidRPr="00904CD2" w:rsidTr="00904CD2">
        <w:trPr>
          <w:gridAfter w:val="1"/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2</w:t>
            </w:r>
          </w:p>
        </w:tc>
      </w:tr>
      <w:tr w:rsidR="00904CD2" w:rsidRPr="00904CD2" w:rsidTr="00904CD2">
        <w:trPr>
          <w:gridAfter w:val="1"/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Total:</w:t>
            </w:r>
          </w:p>
        </w:tc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120 h </w:t>
            </w:r>
            <w:proofErr w:type="gramStart"/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( Estágio</w:t>
            </w:r>
            <w:proofErr w:type="gramEnd"/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: 90 h )</w:t>
            </w:r>
          </w:p>
        </w:tc>
      </w:tr>
      <w:tr w:rsidR="00904CD2" w:rsidRPr="00904CD2" w:rsidTr="00904CD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Semestral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Ativação:</w:t>
            </w:r>
          </w:p>
        </w:tc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01/01/2016</w:t>
            </w:r>
          </w:p>
        </w:tc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Desativação:</w:t>
            </w:r>
          </w:p>
        </w:tc>
      </w:tr>
    </w:tbl>
    <w:p w:rsidR="00904CD2" w:rsidRPr="00904CD2" w:rsidRDefault="00904CD2" w:rsidP="0090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Objetivos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bottom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1. Refletir sobre teorias e práticas do ensino de Língua Portuguesa.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2. Fornecer subsídios metodológicos para o ensino de Língua Portuguesa.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3. Aproximar ensino e pesquisa, com o objetivo de incentivar a produção e a renovação de meios e recursos para o ensino de Língua Portuguesa.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4. Viabilizar e orientar práticas de estágio.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04CD2" w:rsidRPr="00904CD2" w:rsidRDefault="00904CD2" w:rsidP="00904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</w:tblGrid>
      <w:tr w:rsidR="00904CD2" w:rsidRPr="00904CD2" w:rsidTr="00904CD2">
        <w:trPr>
          <w:tblCellSpacing w:w="15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Docente Responsável</w:t>
            </w:r>
          </w:p>
        </w:tc>
        <w:bookmarkStart w:id="0" w:name="_GoBack"/>
        <w:bookmarkEnd w:id="0"/>
      </w:tr>
      <w:tr w:rsidR="00904CD2" w:rsidRPr="00904CD2" w:rsidTr="00904CD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3"/>
            </w:tblGrid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3448631 - Valdir Heitor Barzotto</w:t>
                  </w:r>
                </w:p>
              </w:tc>
            </w:tr>
          </w:tbl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4CD2" w:rsidRPr="00904CD2" w:rsidTr="0090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04CD2" w:rsidRPr="00904CD2" w:rsidRDefault="00904CD2" w:rsidP="00904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 Resumido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Discussão e pesquisa sobre: perspectivas do ensino de língua materna e literatura adequada aos tempos contemporâneos; métodos e procedimentos, considerando as novas tecnologias de obtenção e processamento de informação; estratégias didáticas para as modalidades oral e escrita; materiais e recursos didáticos; formas de avaliação internas e externas à sala de aula; discussão, apresentação de situações de estágio na escola e orientação de propostas de estágio para desenvolvimento na sala de aula.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1. A produção do texto escrito na escola: correlação entre teorias e práticas.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2. Estratégias para desenvolvimento da produção escrita.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3. A gramática entre outras dimensões do ensino de língua materna.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4. Particularidades do ensino e aprendizagem de língua materna nos níveis fundamental e médio.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5. Teorias e práticas de leitura.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6. A literatura no ensino médio.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7. O ensino e aprendizagem de língua portuguesa no contexto das novas tecnologias.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8. Estratégias didáticas para ensino e aprendizagem de língua materna: propostas, projetos e tecnologias mobilizadas.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9. As diferentes formas de avaliação no ensino de língua portuguesa.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10. Estágio supervisionado: modalidades e problemas; </w:t>
            </w:r>
            <w:r w:rsidRPr="00904CD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11. Apresentação em sala de aula e em seminários de resultados do estágio feito nas escolas.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Avaliação</w:t>
            </w:r>
          </w:p>
        </w:tc>
      </w:tr>
    </w:tbl>
    <w:p w:rsidR="00904CD2" w:rsidRPr="00904CD2" w:rsidRDefault="00904CD2" w:rsidP="00904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204"/>
      </w:tblGrid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4"/>
            </w:tblGrid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Método</w:t>
                  </w:r>
                </w:p>
              </w:tc>
            </w:tr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 xml:space="preserve">1. Aulas expositivas e práticas.2. Utilização de recursos didáticos: vídeos, transparências, slides, </w:t>
                  </w:r>
                  <w:proofErr w:type="spellStart"/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power</w:t>
                  </w:r>
                  <w:proofErr w:type="spellEnd"/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 xml:space="preserve"> point, softwares, Internet, jogos etc.3. Discussão em grupo, apresentação de propostas dos grupos para a classe, simulações de aula e outras dinâmicas.</w:t>
                  </w:r>
                </w:p>
              </w:tc>
            </w:tr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Critério</w:t>
                  </w:r>
                </w:p>
              </w:tc>
            </w:tr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Participação, relatórios de estágio, desenvolvimento de materiais didáticos, propostas de aula, simulação de aula, trabalhos escritos.</w:t>
                  </w:r>
                </w:p>
              </w:tc>
            </w:tr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Norma de Recuperação</w:t>
                  </w:r>
                </w:p>
              </w:tc>
            </w:tr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Realização integral do estágio e apresentação de relatório. Trabalho escrito sobre os conteúdos desenvolvidos.</w:t>
                  </w:r>
                </w:p>
              </w:tc>
            </w:tr>
          </w:tbl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4CD2" w:rsidRPr="00904CD2" w:rsidRDefault="00904CD2" w:rsidP="00904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904CD2" w:rsidRPr="00904CD2" w:rsidTr="00904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Bibliografia</w:t>
            </w:r>
          </w:p>
        </w:tc>
      </w:tr>
    </w:tbl>
    <w:p w:rsidR="00904CD2" w:rsidRPr="00904CD2" w:rsidRDefault="00904CD2" w:rsidP="00904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204"/>
      </w:tblGrid>
      <w:tr w:rsidR="00904CD2" w:rsidRPr="00904CD2" w:rsidTr="00904CD2">
        <w:trPr>
          <w:tblCellSpacing w:w="0" w:type="dxa"/>
        </w:trPr>
        <w:tc>
          <w:tcPr>
            <w:tcW w:w="0" w:type="auto"/>
            <w:hideMark/>
          </w:tcPr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23"/>
            </w:tblGrid>
            <w:tr w:rsidR="00904CD2" w:rsidRPr="00904C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BOSI, Alfredo. Por um historicismo renovado. Teresa - revista de literatura brasileira, FFLCH/Ed. 34, n.1, 1o sem. 2000.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_____. "Plural, mas não caótico". In: Temas e situações da cultura brasileira. São Paulo: Ática.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CANDIDO, Antonio. "Literatura e formação do homem". Ciência e Cultura, 24(9), p.803-9, set. 1972.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_____. "O Direito à literatura". In: Vários escritos [ed. rev. e ampliada]. São Paulo: Duas Cidades, 1995.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DEMO, Pedro. Avaliação qualitativa. São Paulo: Cortez, 1987.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ECO, Umberto. "O texto, o prazer, o consumo". In: ____. Sobre os espelhos e outros ensaios. [</w:t>
                  </w:r>
                  <w:proofErr w:type="gramStart"/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trad.]</w:t>
                  </w:r>
                  <w:proofErr w:type="gramEnd"/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 xml:space="preserve"> Rio de Janeiro: Nova Fronteira, 1989.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SMITH, F. Leitura Significativa. Porto Alegre: Artes Médicas, 1999.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GERALDI, João W. Linguagem e ensino. Campina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s: Mercado de Letras-ALB, 1996.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____________. Portos de passagem. São Paulo: Martins Fontes, 1991.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 xml:space="preserve">KOCH, I. </w:t>
                  </w:r>
                  <w:proofErr w:type="gramStart"/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V. ,</w:t>
                  </w:r>
                  <w:proofErr w:type="gramEnd"/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 xml:space="preserve"> A coesão textual. São Paulo: Contexto, 1991.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KOCH, I. V., TRAVAGLIA, L. C. A coerência textual. São Paulo: Contexto, 1991.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MARCUSCHI, L. Antonio. Da fala para a escrita. Atividades de retextualização. São Paulo: Cortez, 2002.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ORLANDI, E. P. Autoria, leitura e efeitos do trabalho simbólico. Petrópolis, RJ: Vozes, 1996.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PECHEUX, M. Estrutura ou acontecimento. O discurso: estrutura ou acontecimento. Campinas, SP: Pontes, 1997.</w:t>
                  </w:r>
                </w:p>
                <w:p w:rsidR="00904CD2" w:rsidRDefault="00904CD2" w:rsidP="00904C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Revistas:1) Linha D'Água - Revista da APLL - Associação dos Professores de Língua e Literatura</w:t>
                  </w:r>
                </w:p>
                <w:p w:rsidR="00904CD2" w:rsidRPr="00904CD2" w:rsidRDefault="00904CD2" w:rsidP="00904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2) Leitura: Teoria e Prática. Revista da Associação de Leitores do Brasil. Campinas. Documentos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 xml:space="preserve"> Oficiais</w:t>
                  </w:r>
                  <w:r w:rsidRPr="00904CD2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: propostas e parâmetros curriculares.</w:t>
                  </w:r>
                </w:p>
              </w:tc>
            </w:tr>
          </w:tbl>
          <w:p w:rsidR="00904CD2" w:rsidRPr="00904CD2" w:rsidRDefault="00904CD2" w:rsidP="009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0668A" w:rsidRDefault="0060668A"/>
    <w:sectPr w:rsidR="00606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D2"/>
    <w:rsid w:val="0060668A"/>
    <w:rsid w:val="009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B4B0-69CF-4DBC-823F-C2F5A36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Viana de Moraes</dc:creator>
  <cp:keywords/>
  <dc:description/>
  <cp:lastModifiedBy>Jorge Viana de Moraes</cp:lastModifiedBy>
  <cp:revision>1</cp:revision>
  <dcterms:created xsi:type="dcterms:W3CDTF">2017-08-09T18:38:00Z</dcterms:created>
  <dcterms:modified xsi:type="dcterms:W3CDTF">2017-08-09T18:42:00Z</dcterms:modified>
</cp:coreProperties>
</file>