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95" w:rsidRPr="00333C4D" w:rsidRDefault="00333C4D">
      <w:pPr>
        <w:rPr>
          <w:b/>
        </w:rPr>
      </w:pPr>
      <w:r w:rsidRPr="00333C4D">
        <w:rPr>
          <w:b/>
        </w:rPr>
        <w:t>Pires de Oliveira. Semântica Formal.</w:t>
      </w:r>
    </w:p>
    <w:p w:rsidR="00333C4D" w:rsidRDefault="00333C4D">
      <w:pPr>
        <w:rPr>
          <w:b/>
        </w:rPr>
      </w:pPr>
      <w:r w:rsidRPr="00333C4D">
        <w:rPr>
          <w:b/>
        </w:rPr>
        <w:t>Gabarito</w:t>
      </w:r>
    </w:p>
    <w:p w:rsidR="00333C4D" w:rsidRDefault="00333C4D">
      <w:pPr>
        <w:rPr>
          <w:b/>
        </w:rPr>
      </w:pPr>
    </w:p>
    <w:p w:rsidR="00DF6C82" w:rsidRDefault="00DF6C82">
      <w:pPr>
        <w:rPr>
          <w:b/>
        </w:rPr>
        <w:sectPr w:rsidR="00DF6C82" w:rsidSect="00DF6C82">
          <w:pgSz w:w="16838" w:h="11906" w:orient="landscape"/>
          <w:pgMar w:top="568" w:right="1417" w:bottom="1701" w:left="426" w:header="708" w:footer="708" w:gutter="0"/>
          <w:cols w:space="708"/>
          <w:docGrid w:linePitch="360"/>
        </w:sectPr>
      </w:pPr>
    </w:p>
    <w:p w:rsidR="00333C4D" w:rsidRDefault="00333C4D">
      <w:pPr>
        <w:rPr>
          <w:b/>
        </w:rPr>
      </w:pPr>
      <w:r>
        <w:rPr>
          <w:b/>
        </w:rPr>
        <w:lastRenderedPageBreak/>
        <w:t>Capítulo 1</w:t>
      </w:r>
    </w:p>
    <w:p w:rsidR="00DF6C82" w:rsidRDefault="00DF6C82" w:rsidP="00333C4D">
      <w:pPr>
        <w:pStyle w:val="PargrafodaLista"/>
        <w:numPr>
          <w:ilvl w:val="0"/>
          <w:numId w:val="1"/>
        </w:numPr>
        <w:jc w:val="both"/>
      </w:pPr>
      <w:r>
        <w:t>Leia o trecho abaixo:</w:t>
      </w:r>
    </w:p>
    <w:p w:rsidR="00DF6C82" w:rsidRDefault="00DF6C82" w:rsidP="00DF6C82">
      <w:pPr>
        <w:pStyle w:val="PargrafodaLista"/>
        <w:jc w:val="both"/>
      </w:pPr>
      <w:r>
        <w:t xml:space="preserve">“O dente-de-leão é uma flor conhecida pelo seu admirável poder de renovação. Suas pétalas são na verdade sementes, que se espalham com um sopro ou com o vento e </w:t>
      </w:r>
      <w:r w:rsidRPr="00DF6C82">
        <w:rPr>
          <w:u w:val="single"/>
        </w:rPr>
        <w:t>significam</w:t>
      </w:r>
      <w:r>
        <w:t xml:space="preserve"> a vida e a renovação.”</w:t>
      </w:r>
    </w:p>
    <w:p w:rsidR="00DF6C82" w:rsidRDefault="00DF6C82" w:rsidP="00DF6C82">
      <w:pPr>
        <w:pStyle w:val="PargrafodaLista"/>
        <w:jc w:val="both"/>
      </w:pPr>
      <w:r>
        <w:t>Qual o significado de ‘significam’ nesse contexto? É esse o significado de ‘significado’ do semanticista? Justifique a sua resposta.</w:t>
      </w:r>
    </w:p>
    <w:p w:rsidR="00DF6C82" w:rsidRDefault="00DF6C82" w:rsidP="00DF6C82">
      <w:pPr>
        <w:pStyle w:val="PargrafodaLista"/>
        <w:jc w:val="both"/>
      </w:pPr>
    </w:p>
    <w:p w:rsidR="00333C4D" w:rsidRDefault="00333C4D" w:rsidP="00DF6C82">
      <w:pPr>
        <w:pStyle w:val="PargrafodaLista"/>
        <w:jc w:val="both"/>
      </w:pPr>
      <w:r w:rsidRPr="00DF6C82">
        <w:rPr>
          <w:color w:val="FF0000"/>
        </w:rPr>
        <w:t>A palavra ‘significam’ está sendo utilizada em seu sentido metafísico, pois se refere ao significado de um evento no mundo. Essa não a noção de significado empregada pelo semanticista. O semanticista está preocupado com o significado das palavras e das sentenças e não com o significado das coisas no mundo.</w:t>
      </w:r>
    </w:p>
    <w:p w:rsidR="00333C4D" w:rsidRDefault="00333C4D" w:rsidP="00333C4D">
      <w:pPr>
        <w:pStyle w:val="PargrafodaLista"/>
        <w:jc w:val="both"/>
      </w:pPr>
    </w:p>
    <w:p w:rsidR="00DF6C82" w:rsidRDefault="00DF6C82" w:rsidP="00333C4D">
      <w:pPr>
        <w:pStyle w:val="PargrafodaLista"/>
        <w:numPr>
          <w:ilvl w:val="0"/>
          <w:numId w:val="1"/>
        </w:numPr>
        <w:jc w:val="both"/>
      </w:pPr>
      <w:r>
        <w:t>Que tipo de problema as sentenças abaixo colocam para uma teoria do significado?</w:t>
      </w:r>
    </w:p>
    <w:p w:rsidR="00DF6C82" w:rsidRDefault="00DF6C82" w:rsidP="00DF6C82">
      <w:pPr>
        <w:pStyle w:val="PargrafodaLista"/>
        <w:numPr>
          <w:ilvl w:val="0"/>
          <w:numId w:val="3"/>
        </w:numPr>
        <w:jc w:val="both"/>
      </w:pPr>
      <w:r>
        <w:t>Ele saiu.</w:t>
      </w:r>
    </w:p>
    <w:p w:rsidR="00DF6C82" w:rsidRDefault="00DF6C82" w:rsidP="00DF6C82">
      <w:pPr>
        <w:pStyle w:val="PargrafodaLista"/>
        <w:numPr>
          <w:ilvl w:val="0"/>
          <w:numId w:val="3"/>
        </w:numPr>
        <w:jc w:val="both"/>
      </w:pPr>
      <w:r>
        <w:t>Isto é azul.</w:t>
      </w:r>
    </w:p>
    <w:p w:rsidR="00DF6C82" w:rsidRDefault="00DF6C82" w:rsidP="00DF6C82">
      <w:pPr>
        <w:pStyle w:val="PargrafodaLista"/>
        <w:ind w:left="1080"/>
        <w:jc w:val="both"/>
      </w:pPr>
    </w:p>
    <w:p w:rsidR="00333C4D" w:rsidRDefault="00333C4D" w:rsidP="00DF6C82">
      <w:pPr>
        <w:pStyle w:val="PargrafodaLista"/>
        <w:jc w:val="both"/>
      </w:pPr>
      <w:r w:rsidRPr="00DF6C82">
        <w:rPr>
          <w:color w:val="FF0000"/>
        </w:rPr>
        <w:t>As sentenças ‘Ele saiu’ e ‘Isto é azul’ são problemáticas, pois o significado das palavras ‘ele’ e ‘isto’ não é fixo, mas depende do contexto. Na primeira sentença, um contexto no qual o João saiu, ‘ele’ significa ‘João’, mas em outro contexto Marcio saiu, ‘ele’ significa Márcio. Da mesma forma, na segunda sentença ‘isto’ pode se referir à uma caneta, caderno, roupa dependendo do contexto. Dar conta de expressões cujo significado não é fixo constitui um problema para uma teoria do significado.</w:t>
      </w:r>
    </w:p>
    <w:p w:rsidR="00333C4D" w:rsidRDefault="00333C4D" w:rsidP="00333C4D">
      <w:pPr>
        <w:pStyle w:val="PargrafodaLista"/>
      </w:pPr>
    </w:p>
    <w:p w:rsidR="00DF6C82" w:rsidRDefault="00DF6C82" w:rsidP="00333C4D">
      <w:pPr>
        <w:pStyle w:val="PargrafodaLista"/>
        <w:numPr>
          <w:ilvl w:val="0"/>
          <w:numId w:val="1"/>
        </w:numPr>
        <w:jc w:val="both"/>
      </w:pPr>
      <w:r>
        <w:t>Faça uma análise semântica intuitiva da sentença abaixo, isto é, explicite o significado da sentença em (a):</w:t>
      </w:r>
    </w:p>
    <w:p w:rsidR="00DF6C82" w:rsidRDefault="00DF6C82" w:rsidP="00DF6C82">
      <w:pPr>
        <w:pStyle w:val="PargrafodaLista"/>
        <w:numPr>
          <w:ilvl w:val="0"/>
          <w:numId w:val="4"/>
        </w:numPr>
        <w:jc w:val="both"/>
      </w:pPr>
      <w:r>
        <w:t>Este aluno é excelente.</w:t>
      </w:r>
    </w:p>
    <w:p w:rsidR="00DF6C82" w:rsidRDefault="00DF6C82" w:rsidP="00DF6C82">
      <w:pPr>
        <w:pStyle w:val="PargrafodaLista"/>
        <w:jc w:val="both"/>
      </w:pPr>
      <w:r>
        <w:t>Em seguida, crie pelo menos dois contextos de uso que mostrem que essa sentença pode veicular diferentes significados do falante.</w:t>
      </w:r>
    </w:p>
    <w:p w:rsidR="00DF6C82" w:rsidRDefault="00DF6C82" w:rsidP="00DF6C82">
      <w:pPr>
        <w:pStyle w:val="PargrafodaLista"/>
        <w:jc w:val="both"/>
      </w:pPr>
    </w:p>
    <w:p w:rsidR="00333C4D" w:rsidRPr="00DF6C82" w:rsidRDefault="00333C4D" w:rsidP="00DF6C82">
      <w:pPr>
        <w:pStyle w:val="PargrafodaLista"/>
        <w:jc w:val="both"/>
        <w:rPr>
          <w:color w:val="FF0000"/>
        </w:rPr>
      </w:pPr>
      <w:r w:rsidRPr="00DF6C82">
        <w:rPr>
          <w:color w:val="FF0000"/>
        </w:rPr>
        <w:t xml:space="preserve">O significado da sentença ‘Este aluno é excelente’ é a de que o aluno </w:t>
      </w:r>
      <w:r w:rsidR="001A77F3" w:rsidRPr="00DF6C82">
        <w:rPr>
          <w:color w:val="FF0000"/>
        </w:rPr>
        <w:t>ao qual está se referindo possui a propriedade de ser excelente.</w:t>
      </w:r>
    </w:p>
    <w:p w:rsidR="001A77F3" w:rsidRPr="00DF6C82" w:rsidRDefault="001A77F3" w:rsidP="001A77F3">
      <w:pPr>
        <w:pStyle w:val="PargrafodaLista"/>
        <w:rPr>
          <w:color w:val="FF0000"/>
        </w:rPr>
      </w:pPr>
    </w:p>
    <w:p w:rsidR="001A77F3" w:rsidRPr="00DF6C82" w:rsidRDefault="001A77F3" w:rsidP="001A77F3">
      <w:pPr>
        <w:pStyle w:val="PargrafodaLista"/>
        <w:jc w:val="both"/>
        <w:rPr>
          <w:color w:val="FF0000"/>
        </w:rPr>
      </w:pPr>
      <w:r w:rsidRPr="00DF6C82">
        <w:rPr>
          <w:color w:val="FF0000"/>
        </w:rPr>
        <w:t>Essa sentença pode ser utilizada na sala dos professores em um contexto no qual os professores comentam a respeito do aluno que obteve a melhor nota da turma para se expressar que o aluno possui a propriedade de ser excelente.</w:t>
      </w:r>
    </w:p>
    <w:p w:rsidR="001A77F3" w:rsidRPr="00DF6C82" w:rsidRDefault="001A77F3" w:rsidP="001A77F3">
      <w:pPr>
        <w:pStyle w:val="PargrafodaLista"/>
        <w:jc w:val="both"/>
        <w:rPr>
          <w:color w:val="FF0000"/>
        </w:rPr>
      </w:pPr>
    </w:p>
    <w:p w:rsidR="001A77F3" w:rsidRDefault="001A77F3" w:rsidP="001A77F3">
      <w:pPr>
        <w:pStyle w:val="PargrafodaLista"/>
        <w:jc w:val="both"/>
      </w:pPr>
      <w:r w:rsidRPr="00DF6C82">
        <w:rPr>
          <w:color w:val="FF0000"/>
        </w:rPr>
        <w:t xml:space="preserve">A sentença também pode ter um uso irônico. Ela pode ser utilizada em um contexto no qual os professores comentam sobre um aluno que quebrou as janelas da escola para mostrar que o aluno não possui a propriedade de ser excelente, mas que ele é um aluno ruim. </w:t>
      </w:r>
    </w:p>
    <w:p w:rsidR="001A77F3" w:rsidRDefault="001A77F3" w:rsidP="001A77F3">
      <w:pPr>
        <w:pStyle w:val="PargrafodaLista"/>
        <w:jc w:val="both"/>
      </w:pPr>
    </w:p>
    <w:p w:rsidR="00DF6C82" w:rsidRDefault="00DF6C82" w:rsidP="00DF6C82">
      <w:pPr>
        <w:pStyle w:val="PargrafodaLista"/>
        <w:numPr>
          <w:ilvl w:val="0"/>
          <w:numId w:val="1"/>
        </w:numPr>
        <w:jc w:val="both"/>
      </w:pPr>
      <w:r>
        <w:t>Explique em que consiste a diferença entre as sentenças (a) e (b) nos grupos abaixo:</w:t>
      </w:r>
    </w:p>
    <w:p w:rsidR="00DF6C82" w:rsidRDefault="00721D78" w:rsidP="00721D78">
      <w:pPr>
        <w:ind w:left="360"/>
        <w:jc w:val="both"/>
      </w:pPr>
      <w:r>
        <w:t>A (a) O que significa ser casado?</w:t>
      </w:r>
    </w:p>
    <w:p w:rsidR="00721D78" w:rsidRDefault="00721D78" w:rsidP="00721D78">
      <w:pPr>
        <w:jc w:val="both"/>
      </w:pPr>
      <w:r>
        <w:t xml:space="preserve">          (b) O que significa ‘ser casado’?</w:t>
      </w:r>
    </w:p>
    <w:p w:rsidR="00721D78" w:rsidRDefault="001A77F3" w:rsidP="00721D78">
      <w:pPr>
        <w:pStyle w:val="PargrafodaLista"/>
        <w:jc w:val="both"/>
      </w:pPr>
      <w:r w:rsidRPr="00721D78">
        <w:rPr>
          <w:color w:val="FF0000"/>
        </w:rPr>
        <w:t xml:space="preserve">A primeira sentença desse grupo questiona </w:t>
      </w:r>
      <w:r w:rsidR="00694C8A" w:rsidRPr="00721D78">
        <w:rPr>
          <w:color w:val="FF0000"/>
        </w:rPr>
        <w:t>a respeito d</w:t>
      </w:r>
      <w:r w:rsidRPr="00721D78">
        <w:rPr>
          <w:color w:val="FF0000"/>
        </w:rPr>
        <w:t xml:space="preserve">o significado do evento ser casado. Essa pergunta pode ser respondida da seguinte </w:t>
      </w:r>
      <w:r w:rsidRPr="00721D78">
        <w:rPr>
          <w:color w:val="FF0000"/>
        </w:rPr>
        <w:lastRenderedPageBreak/>
        <w:t xml:space="preserve">maneira, ser casado significa ter alguém para compartilhar os bons e os maus momentos. </w:t>
      </w:r>
      <w:r w:rsidR="00694C8A" w:rsidRPr="00721D78">
        <w:rPr>
          <w:color w:val="FF0000"/>
        </w:rPr>
        <w:t xml:space="preserve">A </w:t>
      </w:r>
      <w:r w:rsidR="00721D78" w:rsidRPr="00721D78">
        <w:rPr>
          <w:color w:val="FF0000"/>
        </w:rPr>
        <w:t>segunda</w:t>
      </w:r>
      <w:r w:rsidR="00694C8A" w:rsidRPr="00721D78">
        <w:rPr>
          <w:color w:val="FF0000"/>
        </w:rPr>
        <w:t xml:space="preserve"> sentença desse grupo questiona o significado de ‘ser casado’. Essa pergunta pode ser respondida da seguinte maneira, ‘ser casado’ significa ter uma união estável com outra pessoa reconhecida formalmente pela igreja ou pelo estado. </w:t>
      </w:r>
      <w:r w:rsidR="00721D78" w:rsidRPr="00721D78">
        <w:rPr>
          <w:color w:val="FF0000"/>
        </w:rPr>
        <w:t>No primeiro caso temos um exemplo de uso de ‘ser casado’ e no segundo caso temos um exemplo de menção de ‘ser casado’.</w:t>
      </w:r>
    </w:p>
    <w:p w:rsidR="00721D78" w:rsidRDefault="00721D78" w:rsidP="00721D78">
      <w:pPr>
        <w:pStyle w:val="PargrafodaLista"/>
        <w:jc w:val="both"/>
      </w:pPr>
    </w:p>
    <w:p w:rsidR="00721D78" w:rsidRDefault="00721D78" w:rsidP="00721D78">
      <w:pPr>
        <w:pStyle w:val="PargrafodaLista"/>
        <w:jc w:val="both"/>
      </w:pPr>
      <w:r>
        <w:t>B (a) Ontem eu fui a praia.</w:t>
      </w:r>
    </w:p>
    <w:p w:rsidR="00721D78" w:rsidRDefault="00721D78" w:rsidP="00721D78">
      <w:pPr>
        <w:pStyle w:val="PargrafodaLista"/>
        <w:jc w:val="both"/>
      </w:pPr>
      <w:r>
        <w:t xml:space="preserve">    (b) ‘Ontem eu fui a praia’.</w:t>
      </w:r>
    </w:p>
    <w:p w:rsidR="00721D78" w:rsidRPr="00721D78" w:rsidRDefault="00721D78" w:rsidP="00721D78">
      <w:pPr>
        <w:pStyle w:val="PargrafodaLista"/>
        <w:jc w:val="both"/>
        <w:rPr>
          <w:color w:val="FF0000"/>
        </w:rPr>
      </w:pPr>
    </w:p>
    <w:p w:rsidR="001A77F3" w:rsidRPr="00721D78" w:rsidRDefault="00721D78" w:rsidP="00721D78">
      <w:pPr>
        <w:pStyle w:val="PargrafodaLista"/>
        <w:jc w:val="both"/>
        <w:rPr>
          <w:color w:val="FF0000"/>
        </w:rPr>
      </w:pPr>
      <w:r w:rsidRPr="00721D78">
        <w:rPr>
          <w:color w:val="FF0000"/>
        </w:rPr>
        <w:t xml:space="preserve">A primeira sentença do grupo informa o interlocutor que no dia anterior o falante foi a praia, ou seja, a sentença está sendo usada e tem um caráter informativo. Já no segundo exemplo, </w:t>
      </w:r>
      <w:r w:rsidR="00694C8A" w:rsidRPr="00721D78">
        <w:rPr>
          <w:color w:val="FF0000"/>
        </w:rPr>
        <w:t>a sentença ‘Ontem eu fui a praia’ e</w:t>
      </w:r>
      <w:r w:rsidRPr="00721D78">
        <w:rPr>
          <w:color w:val="FF0000"/>
        </w:rPr>
        <w:t>stá sendo mencionada</w:t>
      </w:r>
      <w:r w:rsidR="00694C8A" w:rsidRPr="00721D78">
        <w:rPr>
          <w:color w:val="FF0000"/>
        </w:rPr>
        <w:t xml:space="preserve"> </w:t>
      </w:r>
      <w:r w:rsidRPr="00721D78">
        <w:rPr>
          <w:color w:val="FF0000"/>
        </w:rPr>
        <w:t xml:space="preserve">e </w:t>
      </w:r>
      <w:r w:rsidR="00694C8A" w:rsidRPr="00721D78">
        <w:rPr>
          <w:color w:val="FF0000"/>
        </w:rPr>
        <w:t>ao mencionar essa sentença o falante não tem a intenção de informar o interlocutor de que esteve na praia no dia de ontem.</w:t>
      </w:r>
    </w:p>
    <w:p w:rsidR="00694C8A" w:rsidRPr="00721D78" w:rsidRDefault="00694C8A" w:rsidP="001A77F3">
      <w:pPr>
        <w:pStyle w:val="PargrafodaLista"/>
        <w:jc w:val="both"/>
        <w:rPr>
          <w:color w:val="FF0000"/>
        </w:rPr>
      </w:pPr>
    </w:p>
    <w:p w:rsidR="00694C8A" w:rsidRPr="00721D78" w:rsidRDefault="00694C8A" w:rsidP="001A77F3">
      <w:pPr>
        <w:pStyle w:val="PargrafodaLista"/>
        <w:jc w:val="both"/>
        <w:rPr>
          <w:color w:val="FF0000"/>
        </w:rPr>
      </w:pPr>
      <w:r w:rsidRPr="00721D78">
        <w:rPr>
          <w:color w:val="FF0000"/>
        </w:rPr>
        <w:t>O interesse para o semantici</w:t>
      </w:r>
      <w:r w:rsidR="00721D78" w:rsidRPr="00721D78">
        <w:rPr>
          <w:color w:val="FF0000"/>
        </w:rPr>
        <w:t>sta gira em torno da menção d</w:t>
      </w:r>
      <w:r w:rsidRPr="00721D78">
        <w:rPr>
          <w:color w:val="FF0000"/>
        </w:rPr>
        <w:t xml:space="preserve">as expressões </w:t>
      </w:r>
      <w:r w:rsidR="00721D78" w:rsidRPr="00721D78">
        <w:rPr>
          <w:color w:val="FF0000"/>
        </w:rPr>
        <w:t>como pode ser observado nas sentenças (</w:t>
      </w:r>
      <w:r w:rsidRPr="00721D78">
        <w:rPr>
          <w:color w:val="FF0000"/>
        </w:rPr>
        <w:t>b)</w:t>
      </w:r>
      <w:r w:rsidR="00721D78" w:rsidRPr="00721D78">
        <w:rPr>
          <w:color w:val="FF0000"/>
        </w:rPr>
        <w:t xml:space="preserve"> de cada grupo</w:t>
      </w:r>
      <w:r w:rsidRPr="00721D78">
        <w:rPr>
          <w:color w:val="FF0000"/>
        </w:rPr>
        <w:t>.</w:t>
      </w:r>
    </w:p>
    <w:p w:rsidR="00694C8A" w:rsidRDefault="00694C8A" w:rsidP="001A77F3">
      <w:pPr>
        <w:pStyle w:val="PargrafodaLista"/>
        <w:jc w:val="both"/>
      </w:pPr>
    </w:p>
    <w:p w:rsidR="00721D78" w:rsidRDefault="00721D78" w:rsidP="00694C8A">
      <w:pPr>
        <w:pStyle w:val="PargrafodaLista"/>
        <w:numPr>
          <w:ilvl w:val="0"/>
          <w:numId w:val="1"/>
        </w:numPr>
        <w:jc w:val="both"/>
      </w:pPr>
      <w:r>
        <w:t>Utilizando os conceitos de uso e menção e as aspas simples, reescreva as sentenças abaixo de modo a torna-las coerentes.</w:t>
      </w:r>
    </w:p>
    <w:p w:rsidR="00721D78" w:rsidRDefault="00721D78" w:rsidP="00721D78">
      <w:pPr>
        <w:pStyle w:val="PargrafodaLista"/>
        <w:jc w:val="both"/>
      </w:pPr>
    </w:p>
    <w:p w:rsidR="00694C8A" w:rsidRDefault="00694C8A" w:rsidP="00721D78">
      <w:pPr>
        <w:pStyle w:val="PargrafodaLista"/>
        <w:numPr>
          <w:ilvl w:val="0"/>
          <w:numId w:val="5"/>
        </w:numPr>
        <w:jc w:val="both"/>
      </w:pPr>
      <w:r>
        <w:t>Florianópolis é ao norte de Por</w:t>
      </w:r>
      <w:r w:rsidR="00721D78">
        <w:t>to Alegre, mas Porto Alegre não é ao sul de Florianópolis</w:t>
      </w:r>
      <w:r>
        <w:t>.</w:t>
      </w:r>
    </w:p>
    <w:p w:rsidR="00721D78" w:rsidRPr="00721D78" w:rsidRDefault="00721D78" w:rsidP="00721D78">
      <w:pPr>
        <w:ind w:left="720"/>
        <w:jc w:val="both"/>
        <w:rPr>
          <w:color w:val="FF0000"/>
        </w:rPr>
      </w:pPr>
      <w:r w:rsidRPr="00721D78">
        <w:rPr>
          <w:color w:val="FF0000"/>
        </w:rPr>
        <w:t>Florianópolis é ao norte de Porto Alegre, mas ‘Porto Alegre’ não é ao sul de ‘Florianópolis’.</w:t>
      </w:r>
    </w:p>
    <w:p w:rsidR="00694C8A" w:rsidRDefault="00694C8A" w:rsidP="00721D78">
      <w:pPr>
        <w:pStyle w:val="PargrafodaLista"/>
        <w:numPr>
          <w:ilvl w:val="0"/>
          <w:numId w:val="5"/>
        </w:numPr>
        <w:jc w:val="both"/>
      </w:pPr>
      <w:r>
        <w:t>A última palavra para a melhor solução da s</w:t>
      </w:r>
      <w:r w:rsidR="00721D78">
        <w:t>entença em (a) é Florianópolis</w:t>
      </w:r>
      <w:r>
        <w:t>.</w:t>
      </w:r>
    </w:p>
    <w:p w:rsidR="00721D78" w:rsidRPr="00721D78" w:rsidRDefault="00721D78" w:rsidP="00721D78">
      <w:pPr>
        <w:ind w:left="720"/>
        <w:jc w:val="both"/>
        <w:rPr>
          <w:color w:val="FF0000"/>
        </w:rPr>
      </w:pPr>
      <w:r w:rsidRPr="00721D78">
        <w:rPr>
          <w:color w:val="FF0000"/>
        </w:rPr>
        <w:t>A última palavra para a melhor solução da sentença em (a) é ‘Florianópolis’.</w:t>
      </w:r>
    </w:p>
    <w:p w:rsidR="00721D78" w:rsidRDefault="00721D78" w:rsidP="00721D78">
      <w:pPr>
        <w:ind w:left="720"/>
        <w:jc w:val="both"/>
      </w:pPr>
    </w:p>
    <w:p w:rsidR="00694C8A" w:rsidRDefault="00694C8A" w:rsidP="00721D78">
      <w:pPr>
        <w:pStyle w:val="PargrafodaLista"/>
        <w:numPr>
          <w:ilvl w:val="0"/>
          <w:numId w:val="5"/>
        </w:numPr>
        <w:jc w:val="both"/>
      </w:pPr>
      <w:r>
        <w:lastRenderedPageBreak/>
        <w:t>A esposa</w:t>
      </w:r>
      <w:r w:rsidR="00721D78">
        <w:t xml:space="preserve"> de Carlos chama ele de Carlos</w:t>
      </w:r>
      <w:r>
        <w:t>.</w:t>
      </w:r>
    </w:p>
    <w:p w:rsidR="00721D78" w:rsidRPr="00721D78" w:rsidRDefault="00721D78" w:rsidP="00721D78">
      <w:pPr>
        <w:ind w:left="720"/>
        <w:jc w:val="both"/>
        <w:rPr>
          <w:color w:val="FF0000"/>
        </w:rPr>
      </w:pPr>
      <w:r w:rsidRPr="00721D78">
        <w:rPr>
          <w:color w:val="FF0000"/>
        </w:rPr>
        <w:t>A esposa de Carlos chama ele de ‘Carlos’.</w:t>
      </w:r>
    </w:p>
    <w:p w:rsidR="00694C8A" w:rsidRDefault="00721D78" w:rsidP="00721D78">
      <w:pPr>
        <w:pStyle w:val="PargrafodaLista"/>
        <w:numPr>
          <w:ilvl w:val="0"/>
          <w:numId w:val="5"/>
        </w:numPr>
        <w:jc w:val="both"/>
      </w:pPr>
      <w:r>
        <w:t xml:space="preserve">Na sentença acima a palavra </w:t>
      </w:r>
      <w:r w:rsidR="00694C8A">
        <w:t>esposa está sendo usada.</w:t>
      </w:r>
    </w:p>
    <w:p w:rsidR="00721D78" w:rsidRPr="00721D78" w:rsidRDefault="00721D78" w:rsidP="00721D78">
      <w:pPr>
        <w:ind w:left="720"/>
        <w:jc w:val="both"/>
        <w:rPr>
          <w:color w:val="FF0000"/>
        </w:rPr>
      </w:pPr>
      <w:r w:rsidRPr="00721D78">
        <w:rPr>
          <w:color w:val="FF0000"/>
        </w:rPr>
        <w:t>Na sentença acima a palavra ‘esposa’ está sendo usada.</w:t>
      </w:r>
    </w:p>
    <w:p w:rsidR="00694C8A" w:rsidRDefault="00EF721B" w:rsidP="00721D78">
      <w:pPr>
        <w:pStyle w:val="PargrafodaLista"/>
        <w:numPr>
          <w:ilvl w:val="0"/>
          <w:numId w:val="5"/>
        </w:numPr>
        <w:jc w:val="both"/>
      </w:pPr>
      <w:r>
        <w:t xml:space="preserve">De acordo com </w:t>
      </w:r>
      <w:proofErr w:type="spellStart"/>
      <w:r>
        <w:t>W.V.Quine</w:t>
      </w:r>
      <w:proofErr w:type="spellEnd"/>
      <w:r>
        <w:t>, Boston nomeia Boston e Boston nomeia Boston, mas 9 não designa 9</w:t>
      </w:r>
    </w:p>
    <w:p w:rsidR="00721D78" w:rsidRPr="00EF721B" w:rsidRDefault="00721D78" w:rsidP="00721D78">
      <w:pPr>
        <w:ind w:left="720"/>
        <w:jc w:val="both"/>
        <w:rPr>
          <w:color w:val="FF0000"/>
        </w:rPr>
      </w:pPr>
      <w:r w:rsidRPr="00EF721B">
        <w:rPr>
          <w:color w:val="FF0000"/>
        </w:rPr>
        <w:t xml:space="preserve">De acordo com </w:t>
      </w:r>
      <w:proofErr w:type="spellStart"/>
      <w:r w:rsidRPr="00EF721B">
        <w:rPr>
          <w:color w:val="FF0000"/>
        </w:rPr>
        <w:t>W.V.Quine</w:t>
      </w:r>
      <w:proofErr w:type="spellEnd"/>
      <w:r w:rsidRPr="00EF721B">
        <w:rPr>
          <w:color w:val="FF0000"/>
        </w:rPr>
        <w:t>, “‘Boston’ nomeia Boston e ‘Boston’ nomeia Boston, mas ‘9’ não designa 9”</w:t>
      </w:r>
    </w:p>
    <w:p w:rsidR="00694C8A" w:rsidRDefault="00694C8A" w:rsidP="00B95B4B">
      <w:pPr>
        <w:spacing w:after="0"/>
        <w:ind w:left="720"/>
        <w:jc w:val="both"/>
      </w:pPr>
    </w:p>
    <w:p w:rsidR="00EF721B" w:rsidRDefault="00EF721B" w:rsidP="00694C8A">
      <w:pPr>
        <w:pStyle w:val="PargrafodaLista"/>
        <w:numPr>
          <w:ilvl w:val="0"/>
          <w:numId w:val="1"/>
        </w:numPr>
        <w:jc w:val="both"/>
      </w:pPr>
      <w:r>
        <w:t>A sentença abaixo é informativa? Justifique a sua resposta.</w:t>
      </w:r>
    </w:p>
    <w:p w:rsidR="00EF721B" w:rsidRDefault="00EF721B" w:rsidP="00EF721B">
      <w:pPr>
        <w:pStyle w:val="PargrafodaLista"/>
        <w:numPr>
          <w:ilvl w:val="0"/>
          <w:numId w:val="6"/>
        </w:numPr>
        <w:jc w:val="both"/>
      </w:pPr>
      <w:r>
        <w:t>‘Ser casado’ é ser casado.</w:t>
      </w:r>
    </w:p>
    <w:p w:rsidR="00694C8A" w:rsidRPr="00EF721B" w:rsidRDefault="00EF721B" w:rsidP="00EF721B">
      <w:pPr>
        <w:jc w:val="both"/>
        <w:rPr>
          <w:color w:val="FF0000"/>
        </w:rPr>
      </w:pPr>
      <w:r>
        <w:tab/>
      </w:r>
      <w:r w:rsidR="00694C8A" w:rsidRPr="00EF721B">
        <w:rPr>
          <w:color w:val="FF0000"/>
        </w:rPr>
        <w:t xml:space="preserve">A sentença é informativa, pois ela explicita o significado de ‘ser </w:t>
      </w:r>
      <w:r w:rsidRPr="00EF721B">
        <w:rPr>
          <w:color w:val="FF0000"/>
        </w:rPr>
        <w:tab/>
      </w:r>
      <w:r w:rsidR="00694C8A" w:rsidRPr="00EF721B">
        <w:rPr>
          <w:color w:val="FF0000"/>
        </w:rPr>
        <w:t xml:space="preserve">casado’. </w:t>
      </w:r>
      <w:r w:rsidR="00B95B4B" w:rsidRPr="00EF721B">
        <w:rPr>
          <w:color w:val="FF0000"/>
        </w:rPr>
        <w:t xml:space="preserve">Ela está informando que o sintagma verbal ‘ser casado’ denota </w:t>
      </w:r>
      <w:r w:rsidRPr="00EF721B">
        <w:rPr>
          <w:color w:val="FF0000"/>
        </w:rPr>
        <w:tab/>
      </w:r>
      <w:r w:rsidR="00B95B4B" w:rsidRPr="00EF721B">
        <w:rPr>
          <w:color w:val="FF0000"/>
        </w:rPr>
        <w:t>o evento de ser casado.</w:t>
      </w:r>
    </w:p>
    <w:p w:rsidR="00B95B4B" w:rsidRDefault="00B95B4B" w:rsidP="00B95B4B">
      <w:pPr>
        <w:spacing w:after="0"/>
        <w:jc w:val="both"/>
      </w:pPr>
    </w:p>
    <w:p w:rsidR="00EF721B" w:rsidRDefault="00EF721B" w:rsidP="00EF721B">
      <w:pPr>
        <w:pStyle w:val="PargrafodaLista"/>
        <w:numPr>
          <w:ilvl w:val="0"/>
          <w:numId w:val="1"/>
        </w:numPr>
        <w:jc w:val="both"/>
      </w:pPr>
      <w:r>
        <w:t>Imagine que a sentença em (a), é proferida num dia de chuva torrencial:</w:t>
      </w:r>
    </w:p>
    <w:p w:rsidR="00EF721B" w:rsidRDefault="00EF721B" w:rsidP="00EF721B">
      <w:pPr>
        <w:pStyle w:val="PargrafodaLista"/>
        <w:numPr>
          <w:ilvl w:val="0"/>
          <w:numId w:val="7"/>
        </w:numPr>
        <w:jc w:val="both"/>
      </w:pPr>
      <w:r>
        <w:t>Que dia ensolarado.</w:t>
      </w:r>
    </w:p>
    <w:p w:rsidR="00EF721B" w:rsidRDefault="00EF721B" w:rsidP="00EF721B">
      <w:pPr>
        <w:ind w:left="720"/>
        <w:jc w:val="both"/>
      </w:pPr>
      <w:r>
        <w:t>Analise a sentença do ponto de vista semântico e do ponto de vista pragmático.</w:t>
      </w:r>
    </w:p>
    <w:p w:rsidR="00B95B4B" w:rsidRPr="00EF721B" w:rsidRDefault="00B95B4B" w:rsidP="00EF721B">
      <w:pPr>
        <w:pStyle w:val="PargrafodaLista"/>
        <w:jc w:val="both"/>
        <w:rPr>
          <w:color w:val="FF0000"/>
        </w:rPr>
      </w:pPr>
      <w:r w:rsidRPr="00EF721B">
        <w:rPr>
          <w:color w:val="FF0000"/>
        </w:rPr>
        <w:t>Do ponto de vista semântico, a sentença ‘que dia ensolarado’ é analisada fora do contexto e significa que o dia ao qual o falante se refere possui bastante sol. Do ponto de vista pragmático, a sentença ‘que dia ensolarado’ é analisada dentro do contexto no qual está chovendo. Assim, temos um uso irônico da sentença, e ‘está chovendo’ significa que o dia ao qual o falante se refere não possui nenhum sol.</w:t>
      </w:r>
    </w:p>
    <w:p w:rsidR="004A6225" w:rsidRDefault="004A6225" w:rsidP="004A6225">
      <w:pPr>
        <w:pStyle w:val="PargrafodaLista"/>
      </w:pPr>
    </w:p>
    <w:p w:rsidR="00EF721B" w:rsidRDefault="00EF721B" w:rsidP="004A6225">
      <w:pPr>
        <w:pStyle w:val="PargrafodaLista"/>
      </w:pPr>
    </w:p>
    <w:p w:rsidR="00EF721B" w:rsidRDefault="00EF721B" w:rsidP="004A6225">
      <w:pPr>
        <w:pStyle w:val="PargrafodaLista"/>
      </w:pPr>
    </w:p>
    <w:p w:rsidR="00EF721B" w:rsidRDefault="00EF721B" w:rsidP="004A6225">
      <w:pPr>
        <w:pStyle w:val="PargrafodaLista"/>
      </w:pPr>
    </w:p>
    <w:p w:rsidR="00950F64" w:rsidRDefault="00950F64" w:rsidP="00950F64">
      <w:pPr>
        <w:spacing w:after="0" w:line="360" w:lineRule="auto"/>
        <w:rPr>
          <w:rFonts w:asciiTheme="minorHAnsi" w:hAnsiTheme="minorHAnsi" w:cstheme="minorHAnsi"/>
          <w:b/>
          <w:szCs w:val="24"/>
        </w:rPr>
      </w:pPr>
      <w:r>
        <w:rPr>
          <w:rFonts w:asciiTheme="minorHAnsi" w:hAnsiTheme="minorHAnsi" w:cstheme="minorHAnsi"/>
          <w:b/>
          <w:szCs w:val="24"/>
        </w:rPr>
        <w:lastRenderedPageBreak/>
        <w:t xml:space="preserve">PIRES DE OLIVEIRA. </w:t>
      </w:r>
    </w:p>
    <w:p w:rsidR="00950F64" w:rsidRDefault="00950F64" w:rsidP="00950F64">
      <w:pPr>
        <w:spacing w:after="0" w:line="360" w:lineRule="auto"/>
        <w:rPr>
          <w:rFonts w:asciiTheme="minorHAnsi" w:hAnsiTheme="minorHAnsi" w:cstheme="minorHAnsi"/>
          <w:b/>
          <w:szCs w:val="24"/>
        </w:rPr>
      </w:pPr>
      <w:r w:rsidRPr="00AD5B1F">
        <w:rPr>
          <w:rFonts w:asciiTheme="minorHAnsi" w:hAnsiTheme="minorHAnsi" w:cstheme="minorHAnsi"/>
          <w:b/>
          <w:szCs w:val="24"/>
        </w:rPr>
        <w:t>Capítulo 2</w:t>
      </w:r>
    </w:p>
    <w:p w:rsidR="00950F64" w:rsidRDefault="00950F64" w:rsidP="00950F64">
      <w:pPr>
        <w:spacing w:after="0" w:line="360" w:lineRule="auto"/>
        <w:rPr>
          <w:rFonts w:asciiTheme="minorHAnsi" w:hAnsiTheme="minorHAnsi" w:cstheme="minorHAnsi"/>
          <w:b/>
          <w:szCs w:val="24"/>
        </w:rPr>
      </w:pPr>
      <w:r>
        <w:rPr>
          <w:rFonts w:asciiTheme="minorHAnsi" w:hAnsiTheme="minorHAnsi" w:cstheme="minorHAnsi"/>
          <w:b/>
          <w:szCs w:val="24"/>
        </w:rPr>
        <w:t>Exercícios – gabarito</w:t>
      </w:r>
    </w:p>
    <w:p w:rsidR="00950F64" w:rsidRDefault="00950F64" w:rsidP="00950F64">
      <w:pPr>
        <w:spacing w:after="0" w:line="360" w:lineRule="auto"/>
        <w:rPr>
          <w:rFonts w:asciiTheme="minorHAnsi" w:hAnsiTheme="minorHAnsi" w:cstheme="minorHAnsi"/>
          <w:b/>
          <w:szCs w:val="24"/>
        </w:rPr>
      </w:pPr>
    </w:p>
    <w:p w:rsidR="00950F64" w:rsidRPr="00C43921" w:rsidRDefault="00950F64" w:rsidP="00950F64">
      <w:pPr>
        <w:pStyle w:val="PargrafodaLista"/>
        <w:numPr>
          <w:ilvl w:val="0"/>
          <w:numId w:val="22"/>
        </w:numPr>
        <w:spacing w:after="0" w:line="360" w:lineRule="auto"/>
        <w:rPr>
          <w:rFonts w:asciiTheme="minorHAnsi" w:hAnsiTheme="minorHAnsi" w:cstheme="minorHAnsi"/>
          <w:b/>
          <w:szCs w:val="24"/>
        </w:rPr>
      </w:pPr>
      <w:r w:rsidRPr="00C43921">
        <w:rPr>
          <w:rFonts w:asciiTheme="minorHAnsi" w:hAnsiTheme="minorHAnsi" w:cstheme="minorHAnsi"/>
          <w:szCs w:val="24"/>
        </w:rPr>
        <w:t>Discuta se as sentenças abaixo são sinônimas. Justifique a sua resposta.</w:t>
      </w:r>
    </w:p>
    <w:p w:rsidR="00950F64" w:rsidRDefault="00950F64" w:rsidP="00950F64">
      <w:pPr>
        <w:pStyle w:val="PargrafodaLista"/>
        <w:numPr>
          <w:ilvl w:val="0"/>
          <w:numId w:val="23"/>
        </w:numPr>
        <w:spacing w:after="0" w:line="360" w:lineRule="auto"/>
        <w:rPr>
          <w:rFonts w:asciiTheme="minorHAnsi" w:hAnsiTheme="minorHAnsi" w:cstheme="minorHAnsi"/>
          <w:szCs w:val="24"/>
        </w:rPr>
      </w:pPr>
      <w:r w:rsidRPr="00AD5B1F">
        <w:rPr>
          <w:rFonts w:asciiTheme="minorHAnsi" w:hAnsiTheme="minorHAnsi" w:cstheme="minorHAnsi"/>
          <w:szCs w:val="24"/>
        </w:rPr>
        <w:t>a. Carlos é o pai de André.</w:t>
      </w:r>
    </w:p>
    <w:p w:rsidR="00950F64" w:rsidRPr="00C43921" w:rsidRDefault="00950F64" w:rsidP="00950F64">
      <w:pPr>
        <w:pStyle w:val="PargrafodaLista"/>
        <w:spacing w:after="0" w:line="360" w:lineRule="auto"/>
        <w:rPr>
          <w:rFonts w:asciiTheme="minorHAnsi" w:hAnsiTheme="minorHAnsi" w:cstheme="minorHAnsi"/>
          <w:szCs w:val="24"/>
        </w:rPr>
      </w:pPr>
      <w:r w:rsidRPr="00C43921">
        <w:rPr>
          <w:rFonts w:asciiTheme="minorHAnsi" w:hAnsiTheme="minorHAnsi" w:cstheme="minorHAnsi"/>
          <w:szCs w:val="24"/>
        </w:rPr>
        <w:t>b. André é o filho de Carlos.</w:t>
      </w:r>
    </w:p>
    <w:p w:rsidR="00950F64" w:rsidRPr="00AD5B1F" w:rsidRDefault="00950F64" w:rsidP="00950F64">
      <w:pPr>
        <w:pStyle w:val="PargrafodaLista"/>
        <w:spacing w:after="0" w:line="360" w:lineRule="auto"/>
        <w:ind w:left="0"/>
        <w:rPr>
          <w:rFonts w:asciiTheme="minorHAnsi" w:hAnsiTheme="minorHAnsi" w:cstheme="minorHAnsi"/>
          <w:szCs w:val="24"/>
        </w:rPr>
      </w:pP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color w:val="FF0000"/>
          <w:szCs w:val="24"/>
        </w:rPr>
        <w:t>As sentenças ‘Carlos é pai de André’ e ‘André é filho de Carlos’ são sinônimas porque elas possuem as mesmas condições de verdade. Ou seja, se a primeira é verdadeira a segunda é necessariamente verdadeira e se a segunda é verdadeira, a primeira é necessariamente verdadeira.</w:t>
      </w:r>
      <w:r>
        <w:rPr>
          <w:rFonts w:asciiTheme="minorHAnsi" w:hAnsiTheme="minorHAnsi" w:cstheme="minorHAnsi"/>
          <w:color w:val="FF0000"/>
          <w:szCs w:val="24"/>
        </w:rPr>
        <w:t xml:space="preserve"> Além do mais, essa </w:t>
      </w:r>
      <w:proofErr w:type="spellStart"/>
      <w:r>
        <w:rPr>
          <w:rFonts w:asciiTheme="minorHAnsi" w:hAnsiTheme="minorHAnsi" w:cstheme="minorHAnsi"/>
          <w:color w:val="FF0000"/>
          <w:szCs w:val="24"/>
        </w:rPr>
        <w:t>sinônimia</w:t>
      </w:r>
      <w:proofErr w:type="spellEnd"/>
      <w:r>
        <w:rPr>
          <w:rFonts w:asciiTheme="minorHAnsi" w:hAnsiTheme="minorHAnsi" w:cstheme="minorHAnsi"/>
          <w:color w:val="FF0000"/>
          <w:szCs w:val="24"/>
        </w:rPr>
        <w:t xml:space="preserve"> pode ser atestada pelo teste de contradição uma vez que a negação de uma delas torna-as sentenças contraditórias como pode ser observado através das sentenças “Carlos é o pai de André, mas não é verdade que André é o filho de Carlos” e “Não é verdade que Carlos é o pai de André, mas André é o filho de Carlos.”</w:t>
      </w:r>
    </w:p>
    <w:p w:rsidR="00950F64" w:rsidRDefault="00950F64" w:rsidP="00950F64">
      <w:pPr>
        <w:pStyle w:val="PargrafodaLista"/>
        <w:spacing w:after="0" w:line="360" w:lineRule="auto"/>
        <w:ind w:left="0"/>
        <w:rPr>
          <w:rFonts w:asciiTheme="minorHAnsi" w:hAnsiTheme="minorHAnsi" w:cstheme="minorHAnsi"/>
          <w:szCs w:val="24"/>
        </w:rPr>
      </w:pPr>
    </w:p>
    <w:p w:rsidR="00950F64" w:rsidRDefault="00950F64" w:rsidP="00950F64">
      <w:pPr>
        <w:pStyle w:val="PargrafodaLista"/>
        <w:numPr>
          <w:ilvl w:val="0"/>
          <w:numId w:val="23"/>
        </w:numPr>
        <w:spacing w:after="0" w:line="360" w:lineRule="auto"/>
        <w:rPr>
          <w:rFonts w:asciiTheme="minorHAnsi" w:hAnsiTheme="minorHAnsi" w:cstheme="minorHAnsi"/>
          <w:szCs w:val="24"/>
        </w:rPr>
      </w:pPr>
      <w:r w:rsidRPr="00AD5B1F">
        <w:rPr>
          <w:rFonts w:asciiTheme="minorHAnsi" w:hAnsiTheme="minorHAnsi" w:cstheme="minorHAnsi"/>
          <w:szCs w:val="24"/>
        </w:rPr>
        <w:t>a. A Maria é aluna do Pedro.</w:t>
      </w:r>
    </w:p>
    <w:p w:rsidR="00950F64" w:rsidRPr="00C43921" w:rsidRDefault="00950F64" w:rsidP="00950F64">
      <w:pPr>
        <w:pStyle w:val="PargrafodaLista"/>
        <w:numPr>
          <w:ilvl w:val="0"/>
          <w:numId w:val="24"/>
        </w:numPr>
        <w:spacing w:after="0" w:line="360" w:lineRule="auto"/>
        <w:rPr>
          <w:rFonts w:asciiTheme="minorHAnsi" w:hAnsiTheme="minorHAnsi" w:cstheme="minorHAnsi"/>
          <w:szCs w:val="24"/>
        </w:rPr>
      </w:pPr>
      <w:r w:rsidRPr="00C43921">
        <w:rPr>
          <w:rFonts w:asciiTheme="minorHAnsi" w:hAnsiTheme="minorHAnsi" w:cstheme="minorHAnsi"/>
          <w:szCs w:val="24"/>
        </w:rPr>
        <w:t>O Pedro é professor da Maria.</w:t>
      </w:r>
    </w:p>
    <w:p w:rsidR="00950F64" w:rsidRDefault="00950F64" w:rsidP="00950F64">
      <w:pPr>
        <w:spacing w:after="0" w:line="360" w:lineRule="auto"/>
        <w:rPr>
          <w:rFonts w:asciiTheme="minorHAnsi" w:hAnsiTheme="minorHAnsi" w:cstheme="minorHAnsi"/>
          <w:szCs w:val="24"/>
        </w:rPr>
      </w:pPr>
      <w:r w:rsidRPr="00AD5B1F">
        <w:rPr>
          <w:rFonts w:asciiTheme="minorHAnsi" w:hAnsiTheme="minorHAnsi" w:cstheme="minorHAnsi"/>
          <w:szCs w:val="24"/>
        </w:rPr>
        <w:tab/>
      </w:r>
    </w:p>
    <w:p w:rsidR="00950F64" w:rsidRPr="00AD5B1F" w:rsidRDefault="00950F64" w:rsidP="00950F64">
      <w:pPr>
        <w:spacing w:after="0" w:line="360" w:lineRule="auto"/>
        <w:jc w:val="both"/>
        <w:rPr>
          <w:rFonts w:asciiTheme="minorHAnsi" w:hAnsiTheme="minorHAnsi" w:cstheme="minorHAnsi"/>
          <w:szCs w:val="24"/>
        </w:rPr>
      </w:pPr>
      <w:r w:rsidRPr="00AD5B1F">
        <w:rPr>
          <w:rFonts w:asciiTheme="minorHAnsi" w:hAnsiTheme="minorHAnsi" w:cstheme="minorHAnsi"/>
          <w:color w:val="FF0000"/>
          <w:szCs w:val="24"/>
        </w:rPr>
        <w:t>As sentenças ‘A Maria é aluna do P</w:t>
      </w:r>
      <w:r>
        <w:rPr>
          <w:rFonts w:asciiTheme="minorHAnsi" w:hAnsiTheme="minorHAnsi" w:cstheme="minorHAnsi"/>
          <w:color w:val="FF0000"/>
          <w:szCs w:val="24"/>
        </w:rPr>
        <w:t>edro’ e ‘O Pedro é professor da</w:t>
      </w:r>
      <w:r w:rsidRPr="00AD5B1F">
        <w:rPr>
          <w:rFonts w:asciiTheme="minorHAnsi" w:hAnsiTheme="minorHAnsi" w:cstheme="minorHAnsi"/>
          <w:color w:val="FF0000"/>
          <w:szCs w:val="24"/>
        </w:rPr>
        <w:tab/>
        <w:t xml:space="preserve">Maria’ são sinônimas porque elas possuem as mesmas condições de </w:t>
      </w:r>
      <w:r w:rsidRPr="00AD5B1F">
        <w:rPr>
          <w:rFonts w:asciiTheme="minorHAnsi" w:hAnsiTheme="minorHAnsi" w:cstheme="minorHAnsi"/>
          <w:color w:val="FF0000"/>
          <w:szCs w:val="24"/>
        </w:rPr>
        <w:lastRenderedPageBreak/>
        <w:tab/>
        <w:t>verdade. Ou seja, se a pr</w:t>
      </w:r>
      <w:r>
        <w:rPr>
          <w:rFonts w:asciiTheme="minorHAnsi" w:hAnsiTheme="minorHAnsi" w:cstheme="minorHAnsi"/>
          <w:color w:val="FF0000"/>
          <w:szCs w:val="24"/>
        </w:rPr>
        <w:t xml:space="preserve">imeira é verdadeira a segunda é </w:t>
      </w:r>
      <w:r w:rsidRPr="00AD5B1F">
        <w:rPr>
          <w:rFonts w:asciiTheme="minorHAnsi" w:hAnsiTheme="minorHAnsi" w:cstheme="minorHAnsi"/>
          <w:color w:val="FF0000"/>
          <w:szCs w:val="24"/>
        </w:rPr>
        <w:t>necessariamente verdadeira e se a segunda é verdadeira, a primeira é</w:t>
      </w:r>
      <w:r>
        <w:rPr>
          <w:rFonts w:asciiTheme="minorHAnsi" w:hAnsiTheme="minorHAnsi" w:cstheme="minorHAnsi"/>
          <w:color w:val="FF0000"/>
          <w:szCs w:val="24"/>
        </w:rPr>
        <w:t xml:space="preserve"> necessariamente </w:t>
      </w:r>
      <w:r w:rsidRPr="00AD5B1F">
        <w:rPr>
          <w:rFonts w:asciiTheme="minorHAnsi" w:hAnsiTheme="minorHAnsi" w:cstheme="minorHAnsi"/>
          <w:color w:val="FF0000"/>
          <w:szCs w:val="24"/>
        </w:rPr>
        <w:t>verdadeira.</w:t>
      </w:r>
      <w:r>
        <w:rPr>
          <w:rFonts w:asciiTheme="minorHAnsi" w:hAnsiTheme="minorHAnsi" w:cstheme="minorHAnsi"/>
          <w:color w:val="FF0000"/>
          <w:szCs w:val="24"/>
        </w:rPr>
        <w:t xml:space="preserve"> Além do mais, essa </w:t>
      </w:r>
      <w:proofErr w:type="spellStart"/>
      <w:r>
        <w:rPr>
          <w:rFonts w:asciiTheme="minorHAnsi" w:hAnsiTheme="minorHAnsi" w:cstheme="minorHAnsi"/>
          <w:color w:val="FF0000"/>
          <w:szCs w:val="24"/>
        </w:rPr>
        <w:t>sinônimia</w:t>
      </w:r>
      <w:proofErr w:type="spellEnd"/>
      <w:r>
        <w:rPr>
          <w:rFonts w:asciiTheme="minorHAnsi" w:hAnsiTheme="minorHAnsi" w:cstheme="minorHAnsi"/>
          <w:color w:val="FF0000"/>
          <w:szCs w:val="24"/>
        </w:rPr>
        <w:t xml:space="preserve"> pode ser atestada pelo teste de contradição uma vez que a negação de uma delas torna-as sentenças contraditórias como pode ser observado através das sentenças “A Maria é aluna do Pedro, mas não é verdade que o Pedro é professor da Maria” e “Não é verdade que A Maria é aluna do Pedro, mas Pedro é professor da Maria.”</w:t>
      </w:r>
    </w:p>
    <w:p w:rsidR="00950F64" w:rsidRPr="00AD5B1F" w:rsidRDefault="00950F64" w:rsidP="00950F64">
      <w:pPr>
        <w:pStyle w:val="PargrafodaLista"/>
        <w:spacing w:after="0" w:line="360" w:lineRule="auto"/>
        <w:ind w:left="0"/>
        <w:rPr>
          <w:rFonts w:asciiTheme="minorHAnsi" w:hAnsiTheme="minorHAnsi" w:cstheme="minorHAnsi"/>
          <w:szCs w:val="24"/>
        </w:rPr>
      </w:pPr>
    </w:p>
    <w:p w:rsidR="00950F64" w:rsidRPr="00AD5B1F" w:rsidRDefault="00950F64" w:rsidP="00950F64">
      <w:pPr>
        <w:pStyle w:val="PargrafodaLista"/>
        <w:numPr>
          <w:ilvl w:val="0"/>
          <w:numId w:val="22"/>
        </w:numPr>
        <w:spacing w:after="0" w:line="360" w:lineRule="auto"/>
        <w:rPr>
          <w:rFonts w:asciiTheme="minorHAnsi" w:hAnsiTheme="minorHAnsi" w:cstheme="minorHAnsi"/>
          <w:szCs w:val="24"/>
        </w:rPr>
      </w:pPr>
      <w:r w:rsidRPr="00AD5B1F">
        <w:rPr>
          <w:rFonts w:asciiTheme="minorHAnsi" w:hAnsiTheme="minorHAnsi" w:cstheme="minorHAnsi"/>
          <w:szCs w:val="24"/>
        </w:rPr>
        <w:t>Justifique se há acarretamento entre as sentenças abaixo. Justifique.</w:t>
      </w:r>
    </w:p>
    <w:p w:rsidR="00950F64" w:rsidRDefault="00950F64" w:rsidP="00950F64">
      <w:pPr>
        <w:pStyle w:val="PargrafodaLista"/>
        <w:spacing w:after="0" w:line="360" w:lineRule="auto"/>
        <w:ind w:left="0" w:firstLine="360"/>
        <w:rPr>
          <w:rFonts w:asciiTheme="minorHAnsi" w:hAnsiTheme="minorHAnsi" w:cstheme="minorHAnsi"/>
          <w:szCs w:val="24"/>
        </w:rPr>
      </w:pPr>
    </w:p>
    <w:p w:rsidR="00950F64" w:rsidRDefault="00950F64" w:rsidP="00950F64">
      <w:pPr>
        <w:pStyle w:val="PargrafodaLista"/>
        <w:numPr>
          <w:ilvl w:val="0"/>
          <w:numId w:val="25"/>
        </w:numPr>
        <w:spacing w:after="0" w:line="360" w:lineRule="auto"/>
        <w:rPr>
          <w:rFonts w:asciiTheme="minorHAnsi" w:hAnsiTheme="minorHAnsi" w:cstheme="minorHAnsi"/>
          <w:szCs w:val="24"/>
        </w:rPr>
      </w:pPr>
      <w:r w:rsidRPr="00AD5B1F">
        <w:rPr>
          <w:rFonts w:asciiTheme="minorHAnsi" w:hAnsiTheme="minorHAnsi" w:cstheme="minorHAnsi"/>
          <w:szCs w:val="24"/>
        </w:rPr>
        <w:t>a. Oscar e Maria são velhos.</w:t>
      </w:r>
    </w:p>
    <w:p w:rsidR="00950F64" w:rsidRPr="006D5724" w:rsidRDefault="00950F64" w:rsidP="00950F64">
      <w:pPr>
        <w:pStyle w:val="PargrafodaLista"/>
        <w:numPr>
          <w:ilvl w:val="0"/>
          <w:numId w:val="26"/>
        </w:numPr>
        <w:spacing w:after="0" w:line="360" w:lineRule="auto"/>
        <w:rPr>
          <w:rFonts w:asciiTheme="minorHAnsi" w:hAnsiTheme="minorHAnsi" w:cstheme="minorHAnsi"/>
          <w:szCs w:val="24"/>
        </w:rPr>
      </w:pPr>
      <w:r w:rsidRPr="006D5724">
        <w:rPr>
          <w:rFonts w:asciiTheme="minorHAnsi" w:hAnsiTheme="minorHAnsi" w:cstheme="minorHAnsi"/>
          <w:szCs w:val="24"/>
        </w:rPr>
        <w:t>Maria é velha.</w:t>
      </w:r>
    </w:p>
    <w:p w:rsidR="00950F64" w:rsidRDefault="00950F64" w:rsidP="00950F64">
      <w:pPr>
        <w:spacing w:after="0" w:line="360" w:lineRule="auto"/>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Há acarretamento de (a) para (b) por</w:t>
      </w:r>
      <w:r>
        <w:rPr>
          <w:rFonts w:asciiTheme="minorHAnsi" w:hAnsiTheme="minorHAnsi" w:cstheme="minorHAnsi"/>
          <w:color w:val="FF0000"/>
          <w:szCs w:val="24"/>
        </w:rPr>
        <w:t xml:space="preserve">que se (a) é verdadeira, (b) é </w:t>
      </w:r>
      <w:r w:rsidRPr="00AD5B1F">
        <w:rPr>
          <w:rFonts w:asciiTheme="minorHAnsi" w:hAnsiTheme="minorHAnsi" w:cstheme="minorHAnsi"/>
          <w:color w:val="FF0000"/>
          <w:szCs w:val="24"/>
        </w:rPr>
        <w:t xml:space="preserve">necessariamente verdadeira. </w:t>
      </w: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Não há</w:t>
      </w:r>
      <w:r>
        <w:rPr>
          <w:rFonts w:asciiTheme="minorHAnsi" w:hAnsiTheme="minorHAnsi" w:cstheme="minorHAnsi"/>
          <w:color w:val="FF0000"/>
          <w:szCs w:val="24"/>
        </w:rPr>
        <w:t xml:space="preserve"> acarretamento de (b) para (a) </w:t>
      </w:r>
      <w:r w:rsidRPr="00AD5B1F">
        <w:rPr>
          <w:rFonts w:asciiTheme="minorHAnsi" w:hAnsiTheme="minorHAnsi" w:cstheme="minorHAnsi"/>
          <w:color w:val="FF0000"/>
          <w:szCs w:val="24"/>
        </w:rPr>
        <w:t xml:space="preserve">porque se (b) é verdadeira, (a) não é necessariamente verdadeira. </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O fato </w:t>
      </w:r>
      <w:r w:rsidRPr="00AD5B1F">
        <w:rPr>
          <w:rFonts w:asciiTheme="minorHAnsi" w:hAnsiTheme="minorHAnsi" w:cstheme="minorHAnsi"/>
          <w:color w:val="FF0000"/>
          <w:szCs w:val="24"/>
        </w:rPr>
        <w:tab/>
        <w:t>da sentença “</w:t>
      </w:r>
      <w:r w:rsidRPr="00AD5B1F">
        <w:rPr>
          <w:rFonts w:asciiTheme="minorHAnsi" w:hAnsiTheme="minorHAnsi" w:cstheme="minorHAnsi"/>
          <w:i/>
          <w:color w:val="FF0000"/>
          <w:szCs w:val="24"/>
        </w:rPr>
        <w:t>Oscar e Maria são velho</w:t>
      </w:r>
      <w:r>
        <w:rPr>
          <w:rFonts w:asciiTheme="minorHAnsi" w:hAnsiTheme="minorHAnsi" w:cstheme="minorHAnsi"/>
          <w:i/>
          <w:color w:val="FF0000"/>
          <w:szCs w:val="24"/>
        </w:rPr>
        <w:t xml:space="preserve">s, mas não é verdade que Maria </w:t>
      </w:r>
      <w:r w:rsidRPr="00AD5B1F">
        <w:rPr>
          <w:rFonts w:asciiTheme="minorHAnsi" w:hAnsiTheme="minorHAnsi" w:cstheme="minorHAnsi"/>
          <w:i/>
          <w:color w:val="FF0000"/>
          <w:szCs w:val="24"/>
        </w:rPr>
        <w:t>é velha</w:t>
      </w:r>
      <w:r w:rsidRPr="00AD5B1F">
        <w:rPr>
          <w:rFonts w:asciiTheme="minorHAnsi" w:hAnsiTheme="minorHAnsi" w:cstheme="minorHAnsi"/>
          <w:color w:val="FF0000"/>
          <w:szCs w:val="24"/>
        </w:rPr>
        <w:t xml:space="preserve">” é uma sentença contraditória prova o acarretamento de (a) para (b). </w:t>
      </w:r>
    </w:p>
    <w:p w:rsidR="00950F64" w:rsidRDefault="00950F64" w:rsidP="00950F64">
      <w:pPr>
        <w:spacing w:after="0" w:line="360" w:lineRule="auto"/>
        <w:jc w:val="both"/>
        <w:rPr>
          <w:rFonts w:asciiTheme="minorHAnsi" w:hAnsiTheme="minorHAnsi" w:cstheme="minorHAnsi"/>
          <w:color w:val="FF0000"/>
          <w:szCs w:val="24"/>
        </w:rPr>
      </w:pPr>
    </w:p>
    <w:p w:rsidR="00950F64" w:rsidRDefault="00950F64" w:rsidP="00950F64">
      <w:pPr>
        <w:spacing w:after="0" w:line="360" w:lineRule="auto"/>
        <w:jc w:val="both"/>
        <w:rPr>
          <w:rFonts w:asciiTheme="minorHAnsi" w:hAnsiTheme="minorHAnsi" w:cstheme="minorHAnsi"/>
          <w:color w:val="FF0000"/>
          <w:szCs w:val="24"/>
        </w:rPr>
      </w:pPr>
      <w:r>
        <w:rPr>
          <w:rFonts w:asciiTheme="minorHAnsi" w:hAnsiTheme="minorHAnsi" w:cstheme="minorHAnsi"/>
          <w:color w:val="FF0000"/>
          <w:szCs w:val="24"/>
        </w:rPr>
        <w:t xml:space="preserve">O fato da sentença </w:t>
      </w:r>
      <w:r w:rsidRPr="006D5724">
        <w:rPr>
          <w:rFonts w:asciiTheme="minorHAnsi" w:hAnsiTheme="minorHAnsi" w:cstheme="minorHAnsi"/>
          <w:i/>
          <w:color w:val="FF0000"/>
          <w:szCs w:val="24"/>
        </w:rPr>
        <w:t>Maria é velha, mas não é verdade que Oscar e Maria são velhos</w:t>
      </w:r>
      <w:r w:rsidRPr="00AD5B1F">
        <w:rPr>
          <w:rFonts w:asciiTheme="minorHAnsi" w:hAnsiTheme="minorHAnsi" w:cstheme="minorHAnsi"/>
          <w:color w:val="FF0000"/>
          <w:szCs w:val="24"/>
        </w:rPr>
        <w:t xml:space="preserve"> não é contraditória prova que não há acarretamento.</w:t>
      </w:r>
    </w:p>
    <w:p w:rsidR="00950F64" w:rsidRPr="00AD5B1F" w:rsidRDefault="00950F64" w:rsidP="00950F64">
      <w:pPr>
        <w:spacing w:after="0" w:line="360" w:lineRule="auto"/>
        <w:jc w:val="both"/>
        <w:rPr>
          <w:rFonts w:asciiTheme="minorHAnsi" w:hAnsiTheme="minorHAnsi" w:cstheme="minorHAnsi"/>
          <w:szCs w:val="24"/>
        </w:rPr>
      </w:pPr>
    </w:p>
    <w:p w:rsidR="00950F64" w:rsidRDefault="00950F64" w:rsidP="00950F64">
      <w:pPr>
        <w:pStyle w:val="PargrafodaLista"/>
        <w:numPr>
          <w:ilvl w:val="0"/>
          <w:numId w:val="25"/>
        </w:numPr>
        <w:spacing w:after="0" w:line="360" w:lineRule="auto"/>
        <w:jc w:val="both"/>
        <w:rPr>
          <w:rFonts w:asciiTheme="minorHAnsi" w:hAnsiTheme="minorHAnsi" w:cstheme="minorHAnsi"/>
          <w:szCs w:val="24"/>
        </w:rPr>
      </w:pPr>
      <w:r w:rsidRPr="00AD5B1F">
        <w:rPr>
          <w:rFonts w:asciiTheme="minorHAnsi" w:hAnsiTheme="minorHAnsi" w:cstheme="minorHAnsi"/>
          <w:szCs w:val="24"/>
        </w:rPr>
        <w:t>a. Oscar e Maria são ricos.</w:t>
      </w:r>
    </w:p>
    <w:p w:rsidR="00950F64" w:rsidRPr="006D5724" w:rsidRDefault="00950F64" w:rsidP="00950F64">
      <w:pPr>
        <w:pStyle w:val="PargrafodaLista"/>
        <w:numPr>
          <w:ilvl w:val="0"/>
          <w:numId w:val="27"/>
        </w:numPr>
        <w:spacing w:after="0" w:line="360" w:lineRule="auto"/>
        <w:jc w:val="both"/>
        <w:rPr>
          <w:rFonts w:asciiTheme="minorHAnsi" w:hAnsiTheme="minorHAnsi" w:cstheme="minorHAnsi"/>
          <w:szCs w:val="24"/>
        </w:rPr>
      </w:pPr>
      <w:r w:rsidRPr="006D5724">
        <w:rPr>
          <w:rFonts w:asciiTheme="minorHAnsi" w:hAnsiTheme="minorHAnsi" w:cstheme="minorHAnsi"/>
          <w:szCs w:val="24"/>
        </w:rPr>
        <w:t>Maria é rica.</w:t>
      </w:r>
    </w:p>
    <w:p w:rsidR="00950F64" w:rsidRDefault="00950F64" w:rsidP="00950F64">
      <w:pPr>
        <w:spacing w:after="0" w:line="360" w:lineRule="auto"/>
        <w:jc w:val="both"/>
        <w:rPr>
          <w:rFonts w:asciiTheme="minorHAnsi" w:hAnsiTheme="minorHAnsi" w:cstheme="minorHAnsi"/>
          <w:color w:val="FF0000"/>
          <w:szCs w:val="24"/>
        </w:rPr>
      </w:pP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Essa sentença é ambígua possuindo duas leitura. </w:t>
      </w:r>
    </w:p>
    <w:p w:rsidR="00950F64" w:rsidRDefault="00950F64" w:rsidP="00950F64">
      <w:pPr>
        <w:pStyle w:val="PargrafodaLista"/>
        <w:numPr>
          <w:ilvl w:val="0"/>
          <w:numId w:val="28"/>
        </w:numPr>
        <w:spacing w:after="0" w:line="360" w:lineRule="auto"/>
        <w:jc w:val="both"/>
        <w:rPr>
          <w:rFonts w:asciiTheme="minorHAnsi" w:hAnsiTheme="minorHAnsi" w:cstheme="minorHAnsi"/>
          <w:color w:val="FF0000"/>
          <w:szCs w:val="24"/>
        </w:rPr>
      </w:pPr>
      <w:r w:rsidRPr="00BA23BF">
        <w:rPr>
          <w:rFonts w:asciiTheme="minorHAnsi" w:hAnsiTheme="minorHAnsi" w:cstheme="minorHAnsi"/>
          <w:color w:val="FF0000"/>
          <w:szCs w:val="24"/>
        </w:rPr>
        <w:t xml:space="preserve">A primeira leitura é a de que Oscar e Maria são ricos juntos. </w:t>
      </w:r>
    </w:p>
    <w:p w:rsidR="00950F64" w:rsidRPr="00BA23BF" w:rsidRDefault="00950F64" w:rsidP="00950F64">
      <w:pPr>
        <w:pStyle w:val="PargrafodaLista"/>
        <w:numPr>
          <w:ilvl w:val="0"/>
          <w:numId w:val="28"/>
        </w:numPr>
        <w:spacing w:after="0" w:line="360" w:lineRule="auto"/>
        <w:jc w:val="both"/>
        <w:rPr>
          <w:rFonts w:asciiTheme="minorHAnsi" w:hAnsiTheme="minorHAnsi" w:cstheme="minorHAnsi"/>
          <w:color w:val="FF0000"/>
          <w:szCs w:val="24"/>
        </w:rPr>
      </w:pPr>
      <w:r w:rsidRPr="00BA23BF">
        <w:rPr>
          <w:rFonts w:asciiTheme="minorHAnsi" w:hAnsiTheme="minorHAnsi" w:cstheme="minorHAnsi"/>
          <w:color w:val="FF0000"/>
          <w:szCs w:val="24"/>
        </w:rPr>
        <w:t xml:space="preserve">A segunda leitura é distributiva. Nessa leitura, eles são ricos separadamente. </w:t>
      </w:r>
    </w:p>
    <w:p w:rsidR="00950F64"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color w:val="FF0000"/>
          <w:szCs w:val="24"/>
        </w:rPr>
      </w:pPr>
      <w:r>
        <w:rPr>
          <w:rFonts w:asciiTheme="minorHAnsi" w:hAnsiTheme="minorHAnsi" w:cstheme="minorHAnsi"/>
          <w:color w:val="FF0000"/>
          <w:szCs w:val="24"/>
        </w:rPr>
        <w:t xml:space="preserve">O acarretamento pode ou não </w:t>
      </w:r>
      <w:r w:rsidRPr="00AD5B1F">
        <w:rPr>
          <w:rFonts w:asciiTheme="minorHAnsi" w:hAnsiTheme="minorHAnsi" w:cstheme="minorHAnsi"/>
          <w:color w:val="FF0000"/>
          <w:szCs w:val="24"/>
        </w:rPr>
        <w:t>ocorrer dependendo de qual leitura é assumida para a</w:t>
      </w:r>
      <w:r>
        <w:rPr>
          <w:rFonts w:asciiTheme="minorHAnsi" w:hAnsiTheme="minorHAnsi" w:cstheme="minorHAnsi"/>
          <w:color w:val="FF0000"/>
          <w:szCs w:val="24"/>
        </w:rPr>
        <w:t xml:space="preserve"> sentença como </w:t>
      </w:r>
      <w:r w:rsidRPr="00AD5B1F">
        <w:rPr>
          <w:rFonts w:asciiTheme="minorHAnsi" w:hAnsiTheme="minorHAnsi" w:cstheme="minorHAnsi"/>
          <w:color w:val="FF0000"/>
          <w:szCs w:val="24"/>
        </w:rPr>
        <w:t xml:space="preserve">será demonstrado abaixo. </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r>
    </w:p>
    <w:p w:rsidR="00950F64" w:rsidRPr="00AD5B1F" w:rsidRDefault="00950F64" w:rsidP="00950F64">
      <w:pPr>
        <w:spacing w:after="0" w:line="360" w:lineRule="auto"/>
        <w:ind w:firstLine="708"/>
        <w:jc w:val="both"/>
        <w:rPr>
          <w:rFonts w:asciiTheme="minorHAnsi" w:hAnsiTheme="minorHAnsi" w:cstheme="minorHAnsi"/>
          <w:b/>
          <w:color w:val="FF0000"/>
          <w:szCs w:val="24"/>
          <w:u w:val="single"/>
        </w:rPr>
      </w:pPr>
      <w:r w:rsidRPr="00AD5B1F">
        <w:rPr>
          <w:rFonts w:asciiTheme="minorHAnsi" w:hAnsiTheme="minorHAnsi" w:cstheme="minorHAnsi"/>
          <w:b/>
          <w:color w:val="FF0000"/>
          <w:szCs w:val="24"/>
          <w:u w:val="single"/>
        </w:rPr>
        <w:t>Leitura I</w:t>
      </w: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Não há acarretamento entre as sentenças. O dinheiro de Oscar e Maria possuem juntos os tornam ricos, mas</w:t>
      </w:r>
      <w:r>
        <w:rPr>
          <w:rFonts w:asciiTheme="minorHAnsi" w:hAnsiTheme="minorHAnsi" w:cstheme="minorHAnsi"/>
          <w:color w:val="FF0000"/>
          <w:szCs w:val="24"/>
        </w:rPr>
        <w:t xml:space="preserve"> apenas o dinheiro de Maria pode </w:t>
      </w:r>
      <w:r w:rsidRPr="00AD5B1F">
        <w:rPr>
          <w:rFonts w:asciiTheme="minorHAnsi" w:hAnsiTheme="minorHAnsi" w:cstheme="minorHAnsi"/>
          <w:color w:val="FF0000"/>
          <w:szCs w:val="24"/>
        </w:rPr>
        <w:t xml:space="preserve">não ser o suficiente para que ela seja considerada rica. Dessa maneira, não ocorre acarretamento de (a) para (b) porque se (a) é verdadeira, (b) não é necessariamente verdadeira. </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Pr>
          <w:rFonts w:asciiTheme="minorHAnsi" w:hAnsiTheme="minorHAnsi" w:cstheme="minorHAnsi"/>
          <w:color w:val="FF0000"/>
          <w:szCs w:val="24"/>
        </w:rPr>
        <w:t xml:space="preserve">O fato da sentença </w:t>
      </w:r>
      <w:r w:rsidRPr="00BA23BF">
        <w:rPr>
          <w:rFonts w:asciiTheme="minorHAnsi" w:hAnsiTheme="minorHAnsi" w:cstheme="minorHAnsi"/>
          <w:i/>
          <w:color w:val="FF0000"/>
          <w:szCs w:val="24"/>
        </w:rPr>
        <w:t>Oscar e Maria são ricos, mas não é verdade que Maria é rica</w:t>
      </w:r>
      <w:r w:rsidRPr="00AD5B1F">
        <w:rPr>
          <w:rFonts w:asciiTheme="minorHAnsi" w:hAnsiTheme="minorHAnsi" w:cstheme="minorHAnsi"/>
          <w:color w:val="FF0000"/>
          <w:szCs w:val="24"/>
        </w:rPr>
        <w:t xml:space="preserve"> nessa leitura não ser uma s</w:t>
      </w:r>
      <w:r>
        <w:rPr>
          <w:rFonts w:asciiTheme="minorHAnsi" w:hAnsiTheme="minorHAnsi" w:cstheme="minorHAnsi"/>
          <w:color w:val="FF0000"/>
          <w:szCs w:val="24"/>
        </w:rPr>
        <w:t xml:space="preserve">entença contraditória comprova </w:t>
      </w:r>
      <w:r w:rsidRPr="00AD5B1F">
        <w:rPr>
          <w:rFonts w:asciiTheme="minorHAnsi" w:hAnsiTheme="minorHAnsi" w:cstheme="minorHAnsi"/>
          <w:color w:val="FF0000"/>
          <w:szCs w:val="24"/>
        </w:rPr>
        <w:t>que não há acarretamento de (a) para (b).</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lastRenderedPageBreak/>
        <w:t xml:space="preserve">Também não ocorre acarretamento </w:t>
      </w:r>
      <w:r w:rsidRPr="00AD5B1F">
        <w:rPr>
          <w:rFonts w:asciiTheme="minorHAnsi" w:hAnsiTheme="minorHAnsi" w:cstheme="minorHAnsi"/>
          <w:color w:val="FF0000"/>
          <w:szCs w:val="24"/>
        </w:rPr>
        <w:tab/>
        <w:t>de (b) para (a) porque se (b) é verdadeira, (a) não é necessariamente verdadeira.</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spacing w:after="0" w:line="360" w:lineRule="auto"/>
        <w:ind w:firstLine="705"/>
        <w:jc w:val="both"/>
        <w:rPr>
          <w:rFonts w:asciiTheme="minorHAnsi" w:hAnsiTheme="minorHAnsi" w:cstheme="minorHAnsi"/>
          <w:b/>
          <w:color w:val="FF0000"/>
          <w:szCs w:val="24"/>
          <w:u w:val="single"/>
        </w:rPr>
      </w:pPr>
      <w:r w:rsidRPr="00AD5B1F">
        <w:rPr>
          <w:rFonts w:asciiTheme="minorHAnsi" w:hAnsiTheme="minorHAnsi" w:cstheme="minorHAnsi"/>
          <w:b/>
          <w:color w:val="FF0000"/>
          <w:szCs w:val="24"/>
          <w:u w:val="single"/>
        </w:rPr>
        <w:t>Leitura II (distributiva)</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Há acarretamento. Na leitura eles são ri</w:t>
      </w:r>
      <w:r>
        <w:rPr>
          <w:rFonts w:asciiTheme="minorHAnsi" w:hAnsiTheme="minorHAnsi" w:cstheme="minorHAnsi"/>
          <w:color w:val="FF0000"/>
          <w:szCs w:val="24"/>
        </w:rPr>
        <w:t xml:space="preserve">cos separadamente, os dois são </w:t>
      </w:r>
      <w:r w:rsidRPr="00AD5B1F">
        <w:rPr>
          <w:rFonts w:asciiTheme="minorHAnsi" w:hAnsiTheme="minorHAnsi" w:cstheme="minorHAnsi"/>
          <w:color w:val="FF0000"/>
          <w:szCs w:val="24"/>
        </w:rPr>
        <w:t>ricos porque cada um é rico. Dessa maneira, ocorre acarretamento de</w:t>
      </w:r>
      <w:r>
        <w:rPr>
          <w:rFonts w:asciiTheme="minorHAnsi" w:hAnsiTheme="minorHAnsi" w:cstheme="minorHAnsi"/>
          <w:color w:val="FF0000"/>
          <w:szCs w:val="24"/>
        </w:rPr>
        <w:t xml:space="preserve"> </w:t>
      </w:r>
      <w:r w:rsidRPr="00AD5B1F">
        <w:rPr>
          <w:rFonts w:asciiTheme="minorHAnsi" w:hAnsiTheme="minorHAnsi" w:cstheme="minorHAnsi"/>
          <w:color w:val="FF0000"/>
          <w:szCs w:val="24"/>
        </w:rPr>
        <w:t>(a) para (b) porque se (a) é ver</w:t>
      </w:r>
      <w:r>
        <w:rPr>
          <w:rFonts w:asciiTheme="minorHAnsi" w:hAnsiTheme="minorHAnsi" w:cstheme="minorHAnsi"/>
          <w:color w:val="FF0000"/>
          <w:szCs w:val="24"/>
        </w:rPr>
        <w:t xml:space="preserve">dadeira, (b) é necessariamente </w:t>
      </w:r>
      <w:r w:rsidRPr="00AD5B1F">
        <w:rPr>
          <w:rFonts w:asciiTheme="minorHAnsi" w:hAnsiTheme="minorHAnsi" w:cstheme="minorHAnsi"/>
          <w:color w:val="FF0000"/>
          <w:szCs w:val="24"/>
        </w:rPr>
        <w:t xml:space="preserve">verdadeira. </w:t>
      </w:r>
    </w:p>
    <w:p w:rsidR="00950F64" w:rsidRDefault="00950F64" w:rsidP="00950F64">
      <w:pPr>
        <w:spacing w:after="0" w:line="360" w:lineRule="auto"/>
        <w:jc w:val="both"/>
        <w:rPr>
          <w:rFonts w:asciiTheme="minorHAnsi" w:hAnsiTheme="minorHAnsi" w:cstheme="minorHAnsi"/>
          <w:color w:val="FF0000"/>
          <w:szCs w:val="24"/>
        </w:rPr>
      </w:pP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Não ocorre acarretamento de (b) para (a) porque se (b) é</w:t>
      </w:r>
      <w:r>
        <w:rPr>
          <w:rFonts w:asciiTheme="minorHAnsi" w:hAnsiTheme="minorHAnsi" w:cstheme="minorHAnsi"/>
          <w:color w:val="FF0000"/>
          <w:szCs w:val="24"/>
        </w:rPr>
        <w:t xml:space="preserve"> </w:t>
      </w:r>
      <w:r>
        <w:rPr>
          <w:rFonts w:asciiTheme="minorHAnsi" w:hAnsiTheme="minorHAnsi" w:cstheme="minorHAnsi"/>
          <w:color w:val="FF0000"/>
          <w:szCs w:val="24"/>
        </w:rPr>
        <w:tab/>
        <w:t xml:space="preserve">verdadeira, </w:t>
      </w:r>
      <w:r w:rsidRPr="00AD5B1F">
        <w:rPr>
          <w:rFonts w:asciiTheme="minorHAnsi" w:hAnsiTheme="minorHAnsi" w:cstheme="minorHAnsi"/>
          <w:color w:val="FF0000"/>
          <w:szCs w:val="24"/>
        </w:rPr>
        <w:t>(a) não é necessariamente verdadeira.</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O fato da sentença </w:t>
      </w:r>
      <w:r w:rsidRPr="00F953C1">
        <w:rPr>
          <w:rFonts w:asciiTheme="minorHAnsi" w:hAnsiTheme="minorHAnsi" w:cstheme="minorHAnsi"/>
          <w:i/>
          <w:color w:val="FF0000"/>
          <w:szCs w:val="24"/>
        </w:rPr>
        <w:t>Oscar e Maria s</w:t>
      </w:r>
      <w:r>
        <w:rPr>
          <w:rFonts w:asciiTheme="minorHAnsi" w:hAnsiTheme="minorHAnsi" w:cstheme="minorHAnsi"/>
          <w:i/>
          <w:color w:val="FF0000"/>
          <w:szCs w:val="24"/>
        </w:rPr>
        <w:t xml:space="preserve">ão ricos, mas não é verdade que </w:t>
      </w:r>
      <w:r w:rsidRPr="00F953C1">
        <w:rPr>
          <w:rFonts w:asciiTheme="minorHAnsi" w:hAnsiTheme="minorHAnsi" w:cstheme="minorHAnsi"/>
          <w:i/>
          <w:color w:val="FF0000"/>
          <w:szCs w:val="24"/>
        </w:rPr>
        <w:t>Maria é rica</w:t>
      </w:r>
      <w:r w:rsidRPr="00AD5B1F">
        <w:rPr>
          <w:rFonts w:asciiTheme="minorHAnsi" w:hAnsiTheme="minorHAnsi" w:cstheme="minorHAnsi"/>
          <w:color w:val="FF0000"/>
          <w:szCs w:val="24"/>
        </w:rPr>
        <w:t xml:space="preserve"> nessa leitura ser uma sen</w:t>
      </w:r>
      <w:r>
        <w:rPr>
          <w:rFonts w:asciiTheme="minorHAnsi" w:hAnsiTheme="minorHAnsi" w:cstheme="minorHAnsi"/>
          <w:color w:val="FF0000"/>
          <w:szCs w:val="24"/>
        </w:rPr>
        <w:t xml:space="preserve">tença contraditória comprova o </w:t>
      </w:r>
      <w:r w:rsidRPr="00AD5B1F">
        <w:rPr>
          <w:rFonts w:asciiTheme="minorHAnsi" w:hAnsiTheme="minorHAnsi" w:cstheme="minorHAnsi"/>
          <w:color w:val="FF0000"/>
          <w:szCs w:val="24"/>
        </w:rPr>
        <w:t>acarretamento de (a) para (b).</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szCs w:val="24"/>
        </w:rPr>
      </w:pPr>
      <w:r w:rsidRPr="00AD5B1F">
        <w:rPr>
          <w:rFonts w:asciiTheme="minorHAnsi" w:hAnsiTheme="minorHAnsi" w:cstheme="minorHAnsi"/>
          <w:color w:val="FF0000"/>
          <w:szCs w:val="24"/>
        </w:rPr>
        <w:tab/>
      </w:r>
      <w:r w:rsidRPr="00AD5B1F">
        <w:rPr>
          <w:rFonts w:asciiTheme="minorHAnsi" w:hAnsiTheme="minorHAnsi" w:cstheme="minorHAnsi"/>
          <w:szCs w:val="24"/>
        </w:rPr>
        <w:t>(C)</w:t>
      </w:r>
      <w:r w:rsidRPr="00AD5B1F">
        <w:rPr>
          <w:rFonts w:asciiTheme="minorHAnsi" w:hAnsiTheme="minorHAnsi" w:cstheme="minorHAnsi"/>
          <w:szCs w:val="24"/>
        </w:rPr>
        <w:tab/>
        <w:t xml:space="preserve">a. Hoje está ensolarado. </w:t>
      </w:r>
    </w:p>
    <w:p w:rsidR="00950F64" w:rsidRPr="00AD5B1F" w:rsidRDefault="00950F64" w:rsidP="00950F64">
      <w:pPr>
        <w:spacing w:after="0" w:line="360" w:lineRule="auto"/>
        <w:ind w:left="720" w:firstLine="720"/>
        <w:jc w:val="both"/>
        <w:rPr>
          <w:rFonts w:asciiTheme="minorHAnsi" w:hAnsiTheme="minorHAnsi" w:cstheme="minorHAnsi"/>
          <w:szCs w:val="24"/>
        </w:rPr>
      </w:pPr>
      <w:r w:rsidRPr="00AD5B1F">
        <w:rPr>
          <w:rFonts w:asciiTheme="minorHAnsi" w:hAnsiTheme="minorHAnsi" w:cstheme="minorHAnsi"/>
          <w:szCs w:val="24"/>
        </w:rPr>
        <w:t>b. Hoje está quente.</w:t>
      </w:r>
    </w:p>
    <w:p w:rsidR="00950F64"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Não há acarretamento. Um dia p</w:t>
      </w:r>
      <w:r>
        <w:rPr>
          <w:rFonts w:asciiTheme="minorHAnsi" w:hAnsiTheme="minorHAnsi" w:cstheme="minorHAnsi"/>
          <w:color w:val="FF0000"/>
          <w:szCs w:val="24"/>
        </w:rPr>
        <w:t xml:space="preserve">ode estar ensolarado sem estar </w:t>
      </w:r>
      <w:r w:rsidRPr="00AD5B1F">
        <w:rPr>
          <w:rFonts w:asciiTheme="minorHAnsi" w:hAnsiTheme="minorHAnsi" w:cstheme="minorHAnsi"/>
          <w:color w:val="FF0000"/>
          <w:szCs w:val="24"/>
        </w:rPr>
        <w:t xml:space="preserve">necessariamente quente. Assim, não </w:t>
      </w:r>
      <w:r>
        <w:rPr>
          <w:rFonts w:asciiTheme="minorHAnsi" w:hAnsiTheme="minorHAnsi" w:cstheme="minorHAnsi"/>
          <w:color w:val="FF0000"/>
          <w:szCs w:val="24"/>
        </w:rPr>
        <w:t xml:space="preserve">há acarretamento de (a) para (b) </w:t>
      </w:r>
      <w:r w:rsidRPr="00AD5B1F">
        <w:rPr>
          <w:rFonts w:asciiTheme="minorHAnsi" w:hAnsiTheme="minorHAnsi" w:cstheme="minorHAnsi"/>
          <w:color w:val="FF0000"/>
          <w:szCs w:val="24"/>
        </w:rPr>
        <w:t>porque se (a) é verdadeira, (b) não é</w:t>
      </w:r>
      <w:r>
        <w:rPr>
          <w:rFonts w:asciiTheme="minorHAnsi" w:hAnsiTheme="minorHAnsi" w:cstheme="minorHAnsi"/>
          <w:color w:val="FF0000"/>
          <w:szCs w:val="24"/>
        </w:rPr>
        <w:t xml:space="preserve"> necessariamente verdadeira e </w:t>
      </w:r>
      <w:r w:rsidRPr="00AD5B1F">
        <w:rPr>
          <w:rFonts w:asciiTheme="minorHAnsi" w:hAnsiTheme="minorHAnsi" w:cstheme="minorHAnsi"/>
          <w:color w:val="FF0000"/>
          <w:szCs w:val="24"/>
        </w:rPr>
        <w:t>também não há acarretamento de (b) para (a) porque se (b) é verdadeira,</w:t>
      </w:r>
      <w:r>
        <w:rPr>
          <w:rFonts w:asciiTheme="minorHAnsi" w:hAnsiTheme="minorHAnsi" w:cstheme="minorHAnsi"/>
          <w:color w:val="FF0000"/>
          <w:szCs w:val="24"/>
        </w:rPr>
        <w:t xml:space="preserve"> </w:t>
      </w:r>
      <w:r w:rsidRPr="00AD5B1F">
        <w:rPr>
          <w:rFonts w:asciiTheme="minorHAnsi" w:hAnsiTheme="minorHAnsi" w:cstheme="minorHAnsi"/>
          <w:color w:val="FF0000"/>
          <w:szCs w:val="24"/>
        </w:rPr>
        <w:t xml:space="preserve">(a) não é necessariamente verdadeira. </w:t>
      </w:r>
    </w:p>
    <w:p w:rsidR="00950F64" w:rsidRDefault="00950F64" w:rsidP="00950F64">
      <w:pPr>
        <w:spacing w:after="0" w:line="360" w:lineRule="auto"/>
        <w:jc w:val="both"/>
        <w:rPr>
          <w:rFonts w:asciiTheme="minorHAnsi" w:hAnsiTheme="minorHAnsi" w:cstheme="minorHAnsi"/>
          <w:color w:val="FF0000"/>
          <w:szCs w:val="24"/>
        </w:rPr>
      </w:pP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O fato das sentenças </w:t>
      </w:r>
      <w:r>
        <w:rPr>
          <w:rFonts w:asciiTheme="minorHAnsi" w:hAnsiTheme="minorHAnsi" w:cstheme="minorHAnsi"/>
          <w:i/>
          <w:color w:val="FF0000"/>
          <w:szCs w:val="24"/>
        </w:rPr>
        <w:t xml:space="preserve">Hoje está </w:t>
      </w:r>
      <w:r w:rsidRPr="00F953C1">
        <w:rPr>
          <w:rFonts w:asciiTheme="minorHAnsi" w:hAnsiTheme="minorHAnsi" w:cstheme="minorHAnsi"/>
          <w:i/>
          <w:color w:val="FF0000"/>
          <w:szCs w:val="24"/>
        </w:rPr>
        <w:t>ensolarado, mas não é verdade que hoje está quente</w:t>
      </w:r>
      <w:r w:rsidRPr="00AD5B1F">
        <w:rPr>
          <w:rFonts w:asciiTheme="minorHAnsi" w:hAnsiTheme="minorHAnsi" w:cstheme="minorHAnsi"/>
          <w:color w:val="FF0000"/>
          <w:szCs w:val="24"/>
        </w:rPr>
        <w:t xml:space="preserve"> e </w:t>
      </w:r>
      <w:r>
        <w:rPr>
          <w:rFonts w:asciiTheme="minorHAnsi" w:hAnsiTheme="minorHAnsi" w:cstheme="minorHAnsi"/>
          <w:i/>
          <w:color w:val="FF0000"/>
          <w:szCs w:val="24"/>
        </w:rPr>
        <w:t xml:space="preserve">Hoje está </w:t>
      </w:r>
      <w:r w:rsidRPr="00F953C1">
        <w:rPr>
          <w:rFonts w:asciiTheme="minorHAnsi" w:hAnsiTheme="minorHAnsi" w:cstheme="minorHAnsi"/>
          <w:i/>
          <w:color w:val="FF0000"/>
          <w:szCs w:val="24"/>
        </w:rPr>
        <w:t>quente, mas não é verdade que hoje está ensolarado</w:t>
      </w:r>
      <w:r>
        <w:rPr>
          <w:rFonts w:asciiTheme="minorHAnsi" w:hAnsiTheme="minorHAnsi" w:cstheme="minorHAnsi"/>
          <w:color w:val="FF0000"/>
          <w:szCs w:val="24"/>
        </w:rPr>
        <w:t xml:space="preserve"> não serem </w:t>
      </w:r>
      <w:r w:rsidRPr="00AD5B1F">
        <w:rPr>
          <w:rFonts w:asciiTheme="minorHAnsi" w:hAnsiTheme="minorHAnsi" w:cstheme="minorHAnsi"/>
          <w:color w:val="FF0000"/>
          <w:szCs w:val="24"/>
        </w:rPr>
        <w:t>contraditórias comprova que não há acarretamento de (a) para (b) ou de</w:t>
      </w:r>
      <w:r>
        <w:rPr>
          <w:rFonts w:asciiTheme="minorHAnsi" w:hAnsiTheme="minorHAnsi" w:cstheme="minorHAnsi"/>
          <w:color w:val="FF0000"/>
          <w:szCs w:val="24"/>
        </w:rPr>
        <w:t xml:space="preserve"> </w:t>
      </w:r>
      <w:r w:rsidRPr="00AD5B1F">
        <w:rPr>
          <w:rFonts w:asciiTheme="minorHAnsi" w:hAnsiTheme="minorHAnsi" w:cstheme="minorHAnsi"/>
          <w:color w:val="FF0000"/>
          <w:szCs w:val="24"/>
        </w:rPr>
        <w:t>(b) para (a).</w:t>
      </w:r>
    </w:p>
    <w:p w:rsidR="00950F64" w:rsidRPr="00AD5B1F" w:rsidRDefault="00950F64" w:rsidP="00950F64">
      <w:pPr>
        <w:spacing w:after="0" w:line="360" w:lineRule="auto"/>
        <w:jc w:val="both"/>
        <w:rPr>
          <w:rFonts w:asciiTheme="minorHAnsi" w:hAnsiTheme="minorHAnsi" w:cstheme="minorHAnsi"/>
          <w:szCs w:val="24"/>
        </w:rPr>
      </w:pPr>
    </w:p>
    <w:p w:rsidR="00950F64" w:rsidRPr="00F953C1" w:rsidRDefault="00950F64" w:rsidP="00950F64">
      <w:pPr>
        <w:pStyle w:val="PargrafodaLista"/>
        <w:spacing w:after="0" w:line="360" w:lineRule="auto"/>
        <w:jc w:val="both"/>
        <w:rPr>
          <w:rFonts w:asciiTheme="minorHAnsi" w:hAnsiTheme="minorHAnsi" w:cstheme="minorHAnsi"/>
          <w:szCs w:val="24"/>
        </w:rPr>
      </w:pPr>
      <w:r>
        <w:t xml:space="preserve">(D) </w:t>
      </w:r>
      <w:r w:rsidRPr="00F953C1">
        <w:rPr>
          <w:rFonts w:asciiTheme="minorHAnsi" w:hAnsiTheme="minorHAnsi" w:cstheme="minorHAnsi"/>
          <w:szCs w:val="24"/>
        </w:rPr>
        <w:t>a. A Maria comeu pão com manteiga no café da manhã hoje cedo.</w:t>
      </w:r>
    </w:p>
    <w:p w:rsidR="00950F64" w:rsidRPr="00F953C1" w:rsidRDefault="00950F64" w:rsidP="00950F64">
      <w:pPr>
        <w:pStyle w:val="PargrafodaLista"/>
        <w:numPr>
          <w:ilvl w:val="0"/>
          <w:numId w:val="29"/>
        </w:numPr>
        <w:spacing w:after="0" w:line="360" w:lineRule="auto"/>
        <w:jc w:val="both"/>
        <w:rPr>
          <w:rFonts w:asciiTheme="minorHAnsi" w:hAnsiTheme="minorHAnsi" w:cstheme="minorHAnsi"/>
          <w:szCs w:val="24"/>
        </w:rPr>
      </w:pPr>
      <w:r w:rsidRPr="00F953C1">
        <w:rPr>
          <w:rFonts w:asciiTheme="minorHAnsi" w:hAnsiTheme="minorHAnsi" w:cstheme="minorHAnsi"/>
          <w:szCs w:val="24"/>
        </w:rPr>
        <w:t>A Maria comeu pão com manteiga hoje cedo.</w:t>
      </w:r>
    </w:p>
    <w:p w:rsidR="00950F64" w:rsidRDefault="00950F64" w:rsidP="00950F64">
      <w:pPr>
        <w:spacing w:after="0" w:line="360" w:lineRule="auto"/>
        <w:jc w:val="both"/>
        <w:rPr>
          <w:rFonts w:asciiTheme="minorHAnsi" w:hAnsiTheme="minorHAnsi" w:cstheme="minorHAnsi"/>
          <w:szCs w:val="24"/>
        </w:rPr>
      </w:pPr>
      <w:r w:rsidRPr="00AD5B1F">
        <w:rPr>
          <w:rFonts w:asciiTheme="minorHAnsi" w:hAnsiTheme="minorHAnsi" w:cstheme="minorHAnsi"/>
          <w:szCs w:val="24"/>
        </w:rPr>
        <w:tab/>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Há acarretamento de (a) para (b) porque se (a) é verdadeira </w:t>
      </w:r>
      <w:r>
        <w:rPr>
          <w:rFonts w:asciiTheme="minorHAnsi" w:hAnsiTheme="minorHAnsi" w:cstheme="minorHAnsi"/>
          <w:color w:val="FF0000"/>
          <w:szCs w:val="24"/>
        </w:rPr>
        <w:t xml:space="preserve">(b) é </w:t>
      </w:r>
      <w:r w:rsidRPr="00AD5B1F">
        <w:rPr>
          <w:rFonts w:asciiTheme="minorHAnsi" w:hAnsiTheme="minorHAnsi" w:cstheme="minorHAnsi"/>
          <w:color w:val="FF0000"/>
          <w:szCs w:val="24"/>
        </w:rPr>
        <w:t xml:space="preserve">necessariamente verdadeira. </w:t>
      </w: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O fato da sentença </w:t>
      </w:r>
      <w:r>
        <w:rPr>
          <w:rFonts w:asciiTheme="minorHAnsi" w:hAnsiTheme="minorHAnsi" w:cstheme="minorHAnsi"/>
          <w:i/>
          <w:color w:val="FF0000"/>
          <w:szCs w:val="24"/>
        </w:rPr>
        <w:t xml:space="preserve">A Maria comeu pão </w:t>
      </w:r>
      <w:r w:rsidRPr="00F953C1">
        <w:rPr>
          <w:rFonts w:asciiTheme="minorHAnsi" w:hAnsiTheme="minorHAnsi" w:cstheme="minorHAnsi"/>
          <w:i/>
          <w:color w:val="FF0000"/>
          <w:szCs w:val="24"/>
        </w:rPr>
        <w:t xml:space="preserve">com manteiga no café da manhã hoje cedo, mas não é verdade que a </w:t>
      </w:r>
      <w:r w:rsidRPr="00F953C1">
        <w:rPr>
          <w:rFonts w:asciiTheme="minorHAnsi" w:hAnsiTheme="minorHAnsi" w:cstheme="minorHAnsi"/>
          <w:i/>
          <w:color w:val="FF0000"/>
          <w:szCs w:val="24"/>
        </w:rPr>
        <w:tab/>
        <w:t>Maria comeu pão com manteiga hoje cedo</w:t>
      </w:r>
      <w:r w:rsidRPr="00AD5B1F">
        <w:rPr>
          <w:rFonts w:asciiTheme="minorHAnsi" w:hAnsiTheme="minorHAnsi" w:cstheme="minorHAnsi"/>
          <w:color w:val="FF0000"/>
          <w:szCs w:val="24"/>
        </w:rPr>
        <w:t xml:space="preserve"> ser uma sentença contraditória comprova o acarretamento. </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Não há acarretamento de (b) para (a) porque se (b) é verdadeira, (a) não </w:t>
      </w:r>
      <w:r w:rsidRPr="00AD5B1F">
        <w:rPr>
          <w:rFonts w:asciiTheme="minorHAnsi" w:hAnsiTheme="minorHAnsi" w:cstheme="minorHAnsi"/>
          <w:color w:val="FF0000"/>
          <w:szCs w:val="24"/>
        </w:rPr>
        <w:tab/>
        <w:t xml:space="preserve">é necessariamente verdadeira. </w:t>
      </w:r>
      <w:r>
        <w:rPr>
          <w:rFonts w:asciiTheme="minorHAnsi" w:hAnsiTheme="minorHAnsi" w:cstheme="minorHAnsi"/>
          <w:color w:val="FF0000"/>
          <w:szCs w:val="24"/>
        </w:rPr>
        <w:t xml:space="preserve">O fato da sentença </w:t>
      </w:r>
      <w:r w:rsidRPr="00F953C1">
        <w:rPr>
          <w:rFonts w:asciiTheme="minorHAnsi" w:hAnsiTheme="minorHAnsi" w:cstheme="minorHAnsi"/>
          <w:i/>
          <w:color w:val="FF0000"/>
          <w:szCs w:val="24"/>
        </w:rPr>
        <w:t>A Maria comeu pão com manteiga hoje cedo, mas não é verdade que a Maria comeu pão com mant</w:t>
      </w:r>
      <w:r>
        <w:rPr>
          <w:rFonts w:asciiTheme="minorHAnsi" w:hAnsiTheme="minorHAnsi" w:cstheme="minorHAnsi"/>
          <w:i/>
          <w:color w:val="FF0000"/>
          <w:szCs w:val="24"/>
        </w:rPr>
        <w:t>eiga no café da manhã hoje cedo</w:t>
      </w:r>
      <w:r w:rsidRPr="00AD5B1F">
        <w:rPr>
          <w:rFonts w:asciiTheme="minorHAnsi" w:hAnsiTheme="minorHAnsi" w:cstheme="minorHAnsi"/>
          <w:color w:val="FF0000"/>
          <w:szCs w:val="24"/>
        </w:rPr>
        <w:t xml:space="preserve"> não ser uma sentença contraditória comprova que não há acarretamento.</w:t>
      </w:r>
    </w:p>
    <w:p w:rsidR="00950F64" w:rsidRPr="00F953C1" w:rsidRDefault="00950F64" w:rsidP="00950F64">
      <w:pPr>
        <w:spacing w:after="0" w:line="360" w:lineRule="auto"/>
        <w:jc w:val="both"/>
        <w:rPr>
          <w:rFonts w:asciiTheme="minorHAnsi" w:hAnsiTheme="minorHAnsi" w:cstheme="minorHAnsi"/>
          <w:color w:val="FF0000"/>
          <w:szCs w:val="24"/>
        </w:rPr>
      </w:pPr>
    </w:p>
    <w:p w:rsidR="00950F64" w:rsidRDefault="00950F64" w:rsidP="00950F64">
      <w:pPr>
        <w:pStyle w:val="PargrafodaLista"/>
        <w:numPr>
          <w:ilvl w:val="0"/>
          <w:numId w:val="30"/>
        </w:numPr>
        <w:spacing w:after="0" w:line="360" w:lineRule="auto"/>
        <w:jc w:val="both"/>
        <w:rPr>
          <w:rFonts w:asciiTheme="minorHAnsi" w:hAnsiTheme="minorHAnsi" w:cstheme="minorHAnsi"/>
          <w:szCs w:val="24"/>
        </w:rPr>
      </w:pPr>
      <w:r w:rsidRPr="00AD5B1F">
        <w:rPr>
          <w:rFonts w:asciiTheme="minorHAnsi" w:hAnsiTheme="minorHAnsi" w:cstheme="minorHAnsi"/>
          <w:szCs w:val="24"/>
        </w:rPr>
        <w:t>a. Maria e Carlos são casados.</w:t>
      </w:r>
    </w:p>
    <w:p w:rsidR="00950F64" w:rsidRPr="00F953C1" w:rsidRDefault="00950F64" w:rsidP="00950F64">
      <w:pPr>
        <w:pStyle w:val="PargrafodaLista"/>
        <w:spacing w:after="0" w:line="360" w:lineRule="auto"/>
        <w:jc w:val="both"/>
        <w:rPr>
          <w:rFonts w:asciiTheme="minorHAnsi" w:hAnsiTheme="minorHAnsi" w:cstheme="minorHAnsi"/>
          <w:szCs w:val="24"/>
        </w:rPr>
      </w:pPr>
      <w:r w:rsidRPr="00F953C1">
        <w:rPr>
          <w:rFonts w:asciiTheme="minorHAnsi" w:hAnsiTheme="minorHAnsi" w:cstheme="minorHAnsi"/>
          <w:szCs w:val="24"/>
        </w:rPr>
        <w:t>b. Maria e Carlos são casados um com o outro.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lastRenderedPageBreak/>
        <w:t>Não há acarretamento de (a) para (b). Maria e Carlos podem ser casados, sem ser um com o outro, assim, se (a) é verdadeira, (b) não é necessariamente verdadeira. Há acarretamento de (b) para (a), se (b) é verdadeira, (a) é necessariamente verdadeira.</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Default="00950F64" w:rsidP="00950F64">
      <w:pPr>
        <w:pStyle w:val="PargrafodaLista"/>
        <w:numPr>
          <w:ilvl w:val="0"/>
          <w:numId w:val="30"/>
        </w:numPr>
        <w:spacing w:after="0" w:line="360" w:lineRule="auto"/>
        <w:jc w:val="both"/>
        <w:rPr>
          <w:rFonts w:asciiTheme="minorHAnsi" w:hAnsiTheme="minorHAnsi" w:cstheme="minorHAnsi"/>
          <w:szCs w:val="24"/>
        </w:rPr>
      </w:pPr>
      <w:r w:rsidRPr="00AD5B1F">
        <w:rPr>
          <w:rFonts w:asciiTheme="minorHAnsi" w:hAnsiTheme="minorHAnsi" w:cstheme="minorHAnsi"/>
          <w:szCs w:val="24"/>
        </w:rPr>
        <w:t>a. Todo mundo diz que João é um bom jogador.</w:t>
      </w:r>
    </w:p>
    <w:p w:rsidR="00950F64" w:rsidRPr="00F953C1" w:rsidRDefault="00950F64" w:rsidP="00950F64">
      <w:pPr>
        <w:pStyle w:val="PargrafodaLista"/>
        <w:spacing w:after="0" w:line="360" w:lineRule="auto"/>
        <w:jc w:val="both"/>
        <w:rPr>
          <w:rFonts w:asciiTheme="minorHAnsi" w:hAnsiTheme="minorHAnsi" w:cstheme="minorHAnsi"/>
          <w:szCs w:val="24"/>
        </w:rPr>
      </w:pPr>
      <w:r w:rsidRPr="00F953C1">
        <w:rPr>
          <w:rFonts w:asciiTheme="minorHAnsi" w:hAnsiTheme="minorHAnsi" w:cstheme="minorHAnsi"/>
          <w:szCs w:val="24"/>
        </w:rPr>
        <w:t>b. João é um bom jogador.</w:t>
      </w: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szCs w:val="24"/>
        </w:rPr>
        <w:tab/>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Não há acarretamento. Todo mundo pode falar que João é um bom jogador sem necessariamente isso ser verdade, assim, não há acarretamento de (a) para (b) porque se (a) é verdadeira, (b) não é necessariamente verdadeira e não há acarretamento de (b) para (a) porque se (b) é verdadeira, (a) não é necessariamente verdadeira. </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O fato d</w:t>
      </w:r>
      <w:r>
        <w:rPr>
          <w:rFonts w:asciiTheme="minorHAnsi" w:hAnsiTheme="minorHAnsi" w:cstheme="minorHAnsi"/>
          <w:color w:val="FF0000"/>
          <w:szCs w:val="24"/>
        </w:rPr>
        <w:t xml:space="preserve">e </w:t>
      </w:r>
      <w:r w:rsidRPr="00AD5B1F">
        <w:rPr>
          <w:rFonts w:asciiTheme="minorHAnsi" w:hAnsiTheme="minorHAnsi" w:cstheme="minorHAnsi"/>
          <w:color w:val="FF0000"/>
          <w:szCs w:val="24"/>
        </w:rPr>
        <w:t xml:space="preserve">as sentenças </w:t>
      </w:r>
      <w:r w:rsidRPr="00F953C1">
        <w:rPr>
          <w:rFonts w:asciiTheme="minorHAnsi" w:hAnsiTheme="minorHAnsi" w:cstheme="minorHAnsi"/>
          <w:i/>
          <w:color w:val="FF0000"/>
          <w:szCs w:val="24"/>
        </w:rPr>
        <w:t>Todo mundo diz que João é um bom jogador, mas não é verdade que João é um bom jogador</w:t>
      </w:r>
      <w:r w:rsidRPr="00AD5B1F">
        <w:rPr>
          <w:rFonts w:asciiTheme="minorHAnsi" w:hAnsiTheme="minorHAnsi" w:cstheme="minorHAnsi"/>
          <w:color w:val="FF0000"/>
          <w:szCs w:val="24"/>
        </w:rPr>
        <w:t xml:space="preserve"> e </w:t>
      </w:r>
      <w:r w:rsidRPr="00F953C1">
        <w:rPr>
          <w:rFonts w:asciiTheme="minorHAnsi" w:hAnsiTheme="minorHAnsi" w:cstheme="minorHAnsi"/>
          <w:i/>
          <w:color w:val="FF0000"/>
          <w:szCs w:val="24"/>
        </w:rPr>
        <w:t>João é um bom jogador, mas não é verdade que todo mundo diz que ele é um bom jogador</w:t>
      </w:r>
      <w:r w:rsidRPr="00AD5B1F">
        <w:rPr>
          <w:rFonts w:asciiTheme="minorHAnsi" w:hAnsiTheme="minorHAnsi" w:cstheme="minorHAnsi"/>
          <w:color w:val="FF0000"/>
          <w:szCs w:val="24"/>
        </w:rPr>
        <w:t xml:space="preserve"> não serem contraditórias mostra que não ocorre acarretamento de (a) para (b) e nem de (b) para (a).</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Default="00950F64" w:rsidP="00950F64">
      <w:pPr>
        <w:pStyle w:val="PargrafodaLista"/>
        <w:numPr>
          <w:ilvl w:val="0"/>
          <w:numId w:val="30"/>
        </w:numPr>
        <w:spacing w:after="0" w:line="360" w:lineRule="auto"/>
        <w:jc w:val="both"/>
        <w:rPr>
          <w:rFonts w:asciiTheme="minorHAnsi" w:hAnsiTheme="minorHAnsi" w:cstheme="minorHAnsi"/>
          <w:szCs w:val="24"/>
        </w:rPr>
      </w:pPr>
      <w:r w:rsidRPr="00AD5B1F">
        <w:rPr>
          <w:rFonts w:asciiTheme="minorHAnsi" w:hAnsiTheme="minorHAnsi" w:cstheme="minorHAnsi"/>
          <w:szCs w:val="24"/>
        </w:rPr>
        <w:t>a. João acredita que a Terra não é redonda.</w:t>
      </w:r>
    </w:p>
    <w:p w:rsidR="00950F64" w:rsidRPr="00222A1F" w:rsidRDefault="00950F64" w:rsidP="00950F64">
      <w:pPr>
        <w:pStyle w:val="PargrafodaLista"/>
        <w:spacing w:after="0" w:line="360" w:lineRule="auto"/>
        <w:jc w:val="both"/>
        <w:rPr>
          <w:rFonts w:asciiTheme="minorHAnsi" w:hAnsiTheme="minorHAnsi" w:cstheme="minorHAnsi"/>
          <w:szCs w:val="24"/>
        </w:rPr>
      </w:pPr>
      <w:r w:rsidRPr="00222A1F">
        <w:rPr>
          <w:rFonts w:asciiTheme="minorHAnsi" w:hAnsiTheme="minorHAnsi" w:cstheme="minorHAnsi"/>
          <w:szCs w:val="24"/>
        </w:rPr>
        <w:t>b. A Terra não é redonda.</w:t>
      </w: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szCs w:val="24"/>
        </w:rPr>
        <w:tab/>
      </w:r>
    </w:p>
    <w:p w:rsidR="00950F64"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lastRenderedPageBreak/>
        <w:t xml:space="preserve">Não há acarretamento. As crenças de João não interferem nas condições de verdade da sentença </w:t>
      </w:r>
      <w:r>
        <w:rPr>
          <w:rFonts w:asciiTheme="minorHAnsi" w:hAnsiTheme="minorHAnsi" w:cstheme="minorHAnsi"/>
          <w:i/>
          <w:color w:val="FF0000"/>
          <w:szCs w:val="24"/>
        </w:rPr>
        <w:t>A terra é redonda</w:t>
      </w:r>
      <w:r w:rsidRPr="00E27C7B">
        <w:rPr>
          <w:rFonts w:asciiTheme="minorHAnsi" w:hAnsiTheme="minorHAnsi" w:cstheme="minorHAnsi"/>
          <w:i/>
          <w:color w:val="FF0000"/>
          <w:szCs w:val="24"/>
        </w:rPr>
        <w:t xml:space="preserve">. </w:t>
      </w:r>
      <w:r w:rsidRPr="00AD5B1F">
        <w:rPr>
          <w:rFonts w:asciiTheme="minorHAnsi" w:hAnsiTheme="minorHAnsi" w:cstheme="minorHAnsi"/>
          <w:color w:val="FF0000"/>
          <w:szCs w:val="24"/>
        </w:rPr>
        <w:t xml:space="preserve">Assim, não há acarretamento de (a) para (b) porque se (a) é verdadeira, (b) não é necessariamente verdadeira e não há acarretamento de (b) para (a) porque se (b) é verdadeira, (a) não é necessariamente verdadeira. </w:t>
      </w:r>
    </w:p>
    <w:p w:rsidR="00950F64"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O fato de as sentenças </w:t>
      </w:r>
      <w:r w:rsidRPr="00E27C7B">
        <w:rPr>
          <w:rFonts w:asciiTheme="minorHAnsi" w:hAnsiTheme="minorHAnsi" w:cstheme="minorHAnsi"/>
          <w:i/>
          <w:color w:val="FF0000"/>
          <w:szCs w:val="24"/>
        </w:rPr>
        <w:t>João acredita que a Terra não é redonda, mas não é verdade que a Terra não é redonda</w:t>
      </w:r>
      <w:r w:rsidRPr="00AD5B1F">
        <w:rPr>
          <w:rFonts w:asciiTheme="minorHAnsi" w:hAnsiTheme="minorHAnsi" w:cstheme="minorHAnsi"/>
          <w:color w:val="FF0000"/>
          <w:szCs w:val="24"/>
        </w:rPr>
        <w:t xml:space="preserve"> e </w:t>
      </w:r>
      <w:r w:rsidRPr="00E27C7B">
        <w:rPr>
          <w:rFonts w:asciiTheme="minorHAnsi" w:hAnsiTheme="minorHAnsi" w:cstheme="minorHAnsi"/>
          <w:i/>
          <w:color w:val="FF0000"/>
          <w:szCs w:val="24"/>
        </w:rPr>
        <w:t>A Terra não é redonda, mas não é verdade que João acredita que a Terra não é redonda</w:t>
      </w:r>
      <w:r w:rsidRPr="00AD5B1F">
        <w:rPr>
          <w:rFonts w:asciiTheme="minorHAnsi" w:hAnsiTheme="minorHAnsi" w:cstheme="minorHAnsi"/>
          <w:color w:val="FF0000"/>
          <w:szCs w:val="24"/>
        </w:rPr>
        <w:t xml:space="preserve"> não serem sentenças contraditórias comprova que não há acarretamento.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Default="00950F64" w:rsidP="00950F64">
      <w:pPr>
        <w:pStyle w:val="PargrafodaLista"/>
        <w:numPr>
          <w:ilvl w:val="0"/>
          <w:numId w:val="30"/>
        </w:numPr>
        <w:spacing w:after="0" w:line="360" w:lineRule="auto"/>
        <w:jc w:val="both"/>
        <w:rPr>
          <w:rFonts w:asciiTheme="minorHAnsi" w:hAnsiTheme="minorHAnsi" w:cstheme="minorHAnsi"/>
          <w:szCs w:val="24"/>
        </w:rPr>
      </w:pPr>
      <w:r w:rsidRPr="00AD5B1F">
        <w:rPr>
          <w:rFonts w:asciiTheme="minorHAnsi" w:hAnsiTheme="minorHAnsi" w:cstheme="minorHAnsi"/>
          <w:szCs w:val="24"/>
        </w:rPr>
        <w:t>a. João falou.</w:t>
      </w:r>
    </w:p>
    <w:p w:rsidR="00950F64" w:rsidRPr="00E27C7B" w:rsidRDefault="00950F64" w:rsidP="00950F64">
      <w:pPr>
        <w:pStyle w:val="PargrafodaLista"/>
        <w:numPr>
          <w:ilvl w:val="0"/>
          <w:numId w:val="31"/>
        </w:numPr>
        <w:spacing w:after="0" w:line="360" w:lineRule="auto"/>
        <w:jc w:val="both"/>
        <w:rPr>
          <w:rFonts w:asciiTheme="minorHAnsi" w:hAnsiTheme="minorHAnsi" w:cstheme="minorHAnsi"/>
          <w:szCs w:val="24"/>
        </w:rPr>
      </w:pPr>
      <w:r w:rsidRPr="00E27C7B">
        <w:rPr>
          <w:rFonts w:asciiTheme="minorHAnsi" w:hAnsiTheme="minorHAnsi" w:cstheme="minorHAnsi"/>
          <w:szCs w:val="24"/>
        </w:rPr>
        <w:t>Alguém falou.</w:t>
      </w:r>
    </w:p>
    <w:p w:rsidR="00950F64" w:rsidRDefault="00950F64" w:rsidP="00950F64">
      <w:pPr>
        <w:spacing w:after="0" w:line="360" w:lineRule="auto"/>
        <w:jc w:val="both"/>
        <w:rPr>
          <w:rFonts w:asciiTheme="minorHAnsi" w:hAnsiTheme="minorHAnsi" w:cstheme="minorHAnsi"/>
          <w:color w:val="FF0000"/>
          <w:szCs w:val="24"/>
        </w:rPr>
      </w:pP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Há acarretamento de (a) para (b) porque se (a) é verdadeira, (b) é necessariamente verdadeira. O fato da sentença </w:t>
      </w:r>
      <w:r w:rsidRPr="00E27C7B">
        <w:rPr>
          <w:rFonts w:asciiTheme="minorHAnsi" w:hAnsiTheme="minorHAnsi" w:cstheme="minorHAnsi"/>
          <w:i/>
          <w:color w:val="FF0000"/>
          <w:szCs w:val="24"/>
        </w:rPr>
        <w:t>João falou, mas não é verdade que alguém falou</w:t>
      </w:r>
      <w:r w:rsidRPr="00AD5B1F">
        <w:rPr>
          <w:rFonts w:asciiTheme="minorHAnsi" w:hAnsiTheme="minorHAnsi" w:cstheme="minorHAnsi"/>
          <w:color w:val="FF0000"/>
          <w:szCs w:val="24"/>
        </w:rPr>
        <w:t xml:space="preserve"> ser uma sentença contraditória comprova o acarretamento de (a) para (b).</w:t>
      </w:r>
    </w:p>
    <w:p w:rsidR="00950F64" w:rsidRPr="00AD5B1F"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Não há acarretamento de (b) para (a) porque se (b) é verdadeira, (a) não é necessariamente verdadeira. O fato da sentença </w:t>
      </w:r>
      <w:r w:rsidRPr="00E27C7B">
        <w:rPr>
          <w:rFonts w:asciiTheme="minorHAnsi" w:hAnsiTheme="minorHAnsi" w:cstheme="minorHAnsi"/>
          <w:i/>
          <w:color w:val="FF0000"/>
          <w:szCs w:val="24"/>
        </w:rPr>
        <w:t>Alguém falou, mas não é verdade que João falou</w:t>
      </w:r>
      <w:r>
        <w:rPr>
          <w:rFonts w:asciiTheme="minorHAnsi" w:hAnsiTheme="minorHAnsi" w:cstheme="minorHAnsi"/>
          <w:color w:val="FF0000"/>
          <w:szCs w:val="24"/>
        </w:rPr>
        <w:t xml:space="preserve"> n</w:t>
      </w:r>
      <w:r w:rsidRPr="00AD5B1F">
        <w:rPr>
          <w:rFonts w:asciiTheme="minorHAnsi" w:hAnsiTheme="minorHAnsi" w:cstheme="minorHAnsi"/>
          <w:color w:val="FF0000"/>
          <w:szCs w:val="24"/>
        </w:rPr>
        <w:t>ão ser uma sentença contraditória comprova que não há acarretamento.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22"/>
        </w:numPr>
        <w:spacing w:after="0" w:line="360" w:lineRule="auto"/>
        <w:jc w:val="both"/>
        <w:rPr>
          <w:rFonts w:asciiTheme="minorHAnsi" w:hAnsiTheme="minorHAnsi" w:cstheme="minorHAnsi"/>
          <w:szCs w:val="24"/>
        </w:rPr>
      </w:pPr>
      <w:r w:rsidRPr="00AD5B1F">
        <w:rPr>
          <w:rFonts w:asciiTheme="minorHAnsi" w:hAnsiTheme="minorHAnsi" w:cstheme="minorHAnsi"/>
          <w:szCs w:val="24"/>
        </w:rPr>
        <w:lastRenderedPageBreak/>
        <w:t>Diga se há pressuposição nas sentenças abaixo. Caso haja pressuposição, explicite-a, mostre como você chegou a essa conclusão e diga a expressão linguística que a produz:</w:t>
      </w:r>
    </w:p>
    <w:p w:rsidR="00950F64" w:rsidRDefault="00950F64" w:rsidP="00950F64">
      <w:pPr>
        <w:spacing w:after="0" w:line="360" w:lineRule="auto"/>
        <w:ind w:left="720"/>
        <w:jc w:val="both"/>
        <w:rPr>
          <w:rFonts w:asciiTheme="minorHAnsi" w:hAnsiTheme="minorHAnsi" w:cstheme="minorHAnsi"/>
          <w:szCs w:val="24"/>
        </w:rPr>
      </w:pPr>
    </w:p>
    <w:p w:rsidR="00950F64" w:rsidRPr="00E27C7B" w:rsidRDefault="00950F64" w:rsidP="00950F64">
      <w:pPr>
        <w:pStyle w:val="PargrafodaLista"/>
        <w:numPr>
          <w:ilvl w:val="0"/>
          <w:numId w:val="32"/>
        </w:numPr>
        <w:spacing w:after="0" w:line="360" w:lineRule="auto"/>
        <w:jc w:val="both"/>
        <w:rPr>
          <w:rFonts w:asciiTheme="minorHAnsi" w:hAnsiTheme="minorHAnsi" w:cstheme="minorHAnsi"/>
          <w:szCs w:val="24"/>
        </w:rPr>
      </w:pPr>
      <w:r w:rsidRPr="00E27C7B">
        <w:rPr>
          <w:rFonts w:asciiTheme="minorHAnsi" w:hAnsiTheme="minorHAnsi" w:cstheme="minorHAnsi"/>
          <w:szCs w:val="24"/>
        </w:rPr>
        <w:t>Não foi a Maria que tirou dez na prova.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 sentença ‘Não foi a Maria que tirou d</w:t>
      </w:r>
      <w:r>
        <w:rPr>
          <w:rFonts w:asciiTheme="minorHAnsi" w:hAnsiTheme="minorHAnsi" w:cstheme="minorHAnsi"/>
          <w:color w:val="FF0000"/>
          <w:szCs w:val="24"/>
        </w:rPr>
        <w:t xml:space="preserve">ez na prova’ pressupõe ‘Alguém </w:t>
      </w:r>
      <w:r w:rsidRPr="00AD5B1F">
        <w:rPr>
          <w:rFonts w:asciiTheme="minorHAnsi" w:hAnsiTheme="minorHAnsi" w:cstheme="minorHAnsi"/>
          <w:color w:val="FF0000"/>
          <w:szCs w:val="24"/>
        </w:rPr>
        <w:t>tirou dez na prova’. Essa pressuposição é co</w:t>
      </w:r>
      <w:r>
        <w:rPr>
          <w:rFonts w:asciiTheme="minorHAnsi" w:hAnsiTheme="minorHAnsi" w:cstheme="minorHAnsi"/>
          <w:color w:val="FF0000"/>
          <w:szCs w:val="24"/>
        </w:rPr>
        <w:t xml:space="preserve">mprovada pelo fato de que </w:t>
      </w:r>
      <w:r>
        <w:rPr>
          <w:rFonts w:asciiTheme="minorHAnsi" w:hAnsiTheme="minorHAnsi" w:cstheme="minorHAnsi"/>
          <w:color w:val="FF0000"/>
          <w:szCs w:val="24"/>
        </w:rPr>
        <w:tab/>
        <w:t xml:space="preserve">toda a </w:t>
      </w:r>
      <w:r w:rsidRPr="00AD5B1F">
        <w:rPr>
          <w:rFonts w:asciiTheme="minorHAnsi" w:hAnsiTheme="minorHAnsi" w:cstheme="minorHAnsi"/>
          <w:color w:val="FF0000"/>
          <w:szCs w:val="24"/>
        </w:rPr>
        <w:t>família da primeira sentença acarreta na v</w:t>
      </w:r>
      <w:r>
        <w:rPr>
          <w:rFonts w:asciiTheme="minorHAnsi" w:hAnsiTheme="minorHAnsi" w:cstheme="minorHAnsi"/>
          <w:color w:val="FF0000"/>
          <w:szCs w:val="24"/>
        </w:rPr>
        <w:t xml:space="preserve">erdade de ‘alguém tirou dez na </w:t>
      </w:r>
      <w:r w:rsidRPr="00AD5B1F">
        <w:rPr>
          <w:rFonts w:asciiTheme="minorHAnsi" w:hAnsiTheme="minorHAnsi" w:cstheme="minorHAnsi"/>
          <w:color w:val="FF0000"/>
          <w:szCs w:val="24"/>
        </w:rPr>
        <w:t>prova’, como pode ser observado abaixo: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‘Não foi a Maria que tirou dez na prova’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‘Foi a Maria que tirou dez na prova’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‘Foi a Maria que tirou dez na prova?’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‘Se foi a Maria que tirou dez na prova’</w:t>
      </w:r>
    </w:p>
    <w:p w:rsidR="00950F64" w:rsidRPr="00AD5B1F" w:rsidRDefault="00950F64" w:rsidP="00950F64">
      <w:pPr>
        <w:pStyle w:val="PargrafodaLista"/>
        <w:spacing w:after="0" w:line="360" w:lineRule="auto"/>
        <w:ind w:left="0"/>
        <w:jc w:val="both"/>
        <w:rPr>
          <w:rFonts w:asciiTheme="minorHAnsi" w:hAnsiTheme="minorHAnsi" w:cstheme="minorHAnsi"/>
          <w:szCs w:val="24"/>
        </w:rPr>
      </w:pPr>
      <w:r>
        <w:rPr>
          <w:rFonts w:asciiTheme="minorHAnsi" w:hAnsiTheme="minorHAnsi" w:cstheme="minorHAnsi"/>
          <w:color w:val="FF0000"/>
          <w:szCs w:val="24"/>
        </w:rPr>
        <w:t xml:space="preserve">   </w:t>
      </w:r>
      <w:r w:rsidRPr="00AD5B1F">
        <w:rPr>
          <w:rFonts w:asciiTheme="minorHAnsi" w:hAnsiTheme="minorHAnsi" w:cstheme="minorHAnsi"/>
          <w:color w:val="FF0000"/>
          <w:szCs w:val="24"/>
        </w:rPr>
        <w:t>A expressão linguística ‘foi’ é a que produz essa pressuposição.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2"/>
        </w:numPr>
        <w:spacing w:after="0" w:line="360" w:lineRule="auto"/>
        <w:jc w:val="both"/>
        <w:rPr>
          <w:rFonts w:asciiTheme="minorHAnsi" w:hAnsiTheme="minorHAnsi" w:cstheme="minorHAnsi"/>
          <w:szCs w:val="24"/>
        </w:rPr>
      </w:pPr>
      <w:r w:rsidRPr="00AD5B1F">
        <w:rPr>
          <w:rFonts w:asciiTheme="minorHAnsi" w:hAnsiTheme="minorHAnsi" w:cstheme="minorHAnsi"/>
          <w:szCs w:val="24"/>
        </w:rPr>
        <w:t xml:space="preserve">Pedro adivinhou que a mulher o traía. (Retirado de </w:t>
      </w:r>
      <w:proofErr w:type="spellStart"/>
      <w:r w:rsidRPr="00AD5B1F">
        <w:rPr>
          <w:rFonts w:asciiTheme="minorHAnsi" w:hAnsiTheme="minorHAnsi" w:cstheme="minorHAnsi"/>
          <w:szCs w:val="24"/>
        </w:rPr>
        <w:t>Ilari</w:t>
      </w:r>
      <w:proofErr w:type="spellEnd"/>
      <w:r w:rsidRPr="00AD5B1F">
        <w:rPr>
          <w:rFonts w:asciiTheme="minorHAnsi" w:hAnsiTheme="minorHAnsi" w:cstheme="minorHAnsi"/>
          <w:szCs w:val="24"/>
        </w:rPr>
        <w:t xml:space="preserve"> e </w:t>
      </w:r>
      <w:proofErr w:type="spellStart"/>
      <w:r w:rsidRPr="00AD5B1F">
        <w:rPr>
          <w:rFonts w:asciiTheme="minorHAnsi" w:hAnsiTheme="minorHAnsi" w:cstheme="minorHAnsi"/>
          <w:szCs w:val="24"/>
        </w:rPr>
        <w:t>Geraldi</w:t>
      </w:r>
      <w:proofErr w:type="spellEnd"/>
      <w:r w:rsidRPr="00AD5B1F">
        <w:rPr>
          <w:rFonts w:asciiTheme="minorHAnsi" w:hAnsiTheme="minorHAnsi" w:cstheme="minorHAnsi"/>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A sentença ‘Pedro adivinhou que a mulher </w:t>
      </w:r>
      <w:r>
        <w:rPr>
          <w:rFonts w:asciiTheme="minorHAnsi" w:hAnsiTheme="minorHAnsi" w:cstheme="minorHAnsi"/>
          <w:color w:val="FF0000"/>
          <w:szCs w:val="24"/>
        </w:rPr>
        <w:t xml:space="preserve">o traía’ pressupõe ‘A mulher o </w:t>
      </w:r>
      <w:r w:rsidRPr="00AD5B1F">
        <w:rPr>
          <w:rFonts w:asciiTheme="minorHAnsi" w:hAnsiTheme="minorHAnsi" w:cstheme="minorHAnsi"/>
          <w:color w:val="FF0000"/>
          <w:szCs w:val="24"/>
        </w:rPr>
        <w:t>traía’. Essa pressuposição é comprovada pelo</w:t>
      </w:r>
      <w:r>
        <w:rPr>
          <w:rFonts w:asciiTheme="minorHAnsi" w:hAnsiTheme="minorHAnsi" w:cstheme="minorHAnsi"/>
          <w:color w:val="FF0000"/>
          <w:szCs w:val="24"/>
        </w:rPr>
        <w:t xml:space="preserve"> fato de que toda a família da </w:t>
      </w:r>
      <w:r w:rsidRPr="00AD5B1F">
        <w:rPr>
          <w:rFonts w:asciiTheme="minorHAnsi" w:hAnsiTheme="minorHAnsi" w:cstheme="minorHAnsi"/>
          <w:color w:val="FF0000"/>
          <w:szCs w:val="24"/>
        </w:rPr>
        <w:t xml:space="preserve">primeira sentença acarreta na verdade de ‘A mulher o traía’, como pode </w:t>
      </w:r>
      <w:r w:rsidRPr="00AD5B1F">
        <w:rPr>
          <w:rFonts w:asciiTheme="minorHAnsi" w:hAnsiTheme="minorHAnsi" w:cstheme="minorHAnsi"/>
          <w:color w:val="FF0000"/>
          <w:szCs w:val="24"/>
        </w:rPr>
        <w:tab/>
        <w:t>ser observado abaixo: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‘Pedro adivinhou que a mulher o traía’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‘Pedro não adivinhou que a mulher o traía’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‘Pedro adivinhou que a mulher o traía?’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‘Se Pedro adivinhou que a mulher o traía...’</w:t>
      </w:r>
    </w:p>
    <w:p w:rsidR="00950F64" w:rsidRPr="00AD5B1F" w:rsidRDefault="00950F64" w:rsidP="00950F64">
      <w:pPr>
        <w:spacing w:after="0" w:line="360" w:lineRule="auto"/>
        <w:jc w:val="both"/>
        <w:rPr>
          <w:rFonts w:asciiTheme="minorHAnsi" w:hAnsiTheme="minorHAnsi" w:cstheme="minorHAnsi"/>
          <w:szCs w:val="24"/>
        </w:rPr>
      </w:pPr>
      <w:r w:rsidRPr="00AD5B1F">
        <w:rPr>
          <w:rFonts w:asciiTheme="minorHAnsi" w:hAnsiTheme="minorHAnsi" w:cstheme="minorHAnsi"/>
          <w:color w:val="FF0000"/>
          <w:szCs w:val="24"/>
        </w:rPr>
        <w:lastRenderedPageBreak/>
        <w:tab/>
        <w:t>A expressão linguística ‘adivinhou’ é a que produz essa pressuposição.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2"/>
        </w:numPr>
        <w:spacing w:after="0" w:line="360" w:lineRule="auto"/>
        <w:jc w:val="both"/>
        <w:rPr>
          <w:rFonts w:asciiTheme="minorHAnsi" w:hAnsiTheme="minorHAnsi" w:cstheme="minorHAnsi"/>
          <w:szCs w:val="24"/>
        </w:rPr>
      </w:pPr>
      <w:r w:rsidRPr="00AD5B1F">
        <w:rPr>
          <w:rFonts w:asciiTheme="minorHAnsi" w:hAnsiTheme="minorHAnsi" w:cstheme="minorHAnsi"/>
          <w:szCs w:val="24"/>
        </w:rPr>
        <w:t xml:space="preserve">Pedro gosta principalmente de mulheres. (Retirado de </w:t>
      </w:r>
      <w:proofErr w:type="spellStart"/>
      <w:r w:rsidRPr="00AD5B1F">
        <w:rPr>
          <w:rFonts w:asciiTheme="minorHAnsi" w:hAnsiTheme="minorHAnsi" w:cstheme="minorHAnsi"/>
          <w:szCs w:val="24"/>
        </w:rPr>
        <w:t>Ilari</w:t>
      </w:r>
      <w:proofErr w:type="spellEnd"/>
      <w:r w:rsidRPr="00AD5B1F">
        <w:rPr>
          <w:rFonts w:asciiTheme="minorHAnsi" w:hAnsiTheme="minorHAnsi" w:cstheme="minorHAnsi"/>
          <w:szCs w:val="24"/>
        </w:rPr>
        <w:t xml:space="preserve"> e </w:t>
      </w:r>
      <w:proofErr w:type="spellStart"/>
      <w:r w:rsidRPr="00AD5B1F">
        <w:rPr>
          <w:rFonts w:asciiTheme="minorHAnsi" w:hAnsiTheme="minorHAnsi" w:cstheme="minorHAnsi"/>
          <w:szCs w:val="24"/>
        </w:rPr>
        <w:t>Geraldi</w:t>
      </w:r>
      <w:proofErr w:type="spellEnd"/>
      <w:r w:rsidRPr="00AD5B1F">
        <w:rPr>
          <w:rFonts w:asciiTheme="minorHAnsi" w:hAnsiTheme="minorHAnsi" w:cstheme="minorHAnsi"/>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 sentença ‘Pedro gosta principalmente de mulheres’ pressupõe ‘Pedro não gosta só de mulheres’. Essa pressuposição é comprovad</w:t>
      </w:r>
      <w:r>
        <w:rPr>
          <w:rFonts w:asciiTheme="minorHAnsi" w:hAnsiTheme="minorHAnsi" w:cstheme="minorHAnsi"/>
          <w:color w:val="FF0000"/>
          <w:szCs w:val="24"/>
        </w:rPr>
        <w:t xml:space="preserve">a pelo fato de </w:t>
      </w:r>
      <w:r w:rsidRPr="00AD5B1F">
        <w:rPr>
          <w:rFonts w:asciiTheme="minorHAnsi" w:hAnsiTheme="minorHAnsi" w:cstheme="minorHAnsi"/>
          <w:color w:val="FF0000"/>
          <w:szCs w:val="24"/>
        </w:rPr>
        <w:t>que toda a família da primeira sentença aca</w:t>
      </w:r>
      <w:r>
        <w:rPr>
          <w:rFonts w:asciiTheme="minorHAnsi" w:hAnsiTheme="minorHAnsi" w:cstheme="minorHAnsi"/>
          <w:color w:val="FF0000"/>
          <w:szCs w:val="24"/>
        </w:rPr>
        <w:t xml:space="preserve">rreta na verdade de ‘Pedro não </w:t>
      </w:r>
      <w:r w:rsidRPr="00AD5B1F">
        <w:rPr>
          <w:rFonts w:asciiTheme="minorHAnsi" w:hAnsiTheme="minorHAnsi" w:cstheme="minorHAnsi"/>
          <w:color w:val="FF0000"/>
          <w:szCs w:val="24"/>
        </w:rPr>
        <w:t>gosta só de mulheres’, como pode ser observado abaixo: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‘Pedro gosta principalmente de mulheres’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‘Pedro não gosta principalmente de mulheres’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‘Pedro gosta principalmente de mulheres?’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b/>
        <w:t>‘Se Pedro gosta principalmente de mulheres...’</w:t>
      </w: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color w:val="FF0000"/>
          <w:szCs w:val="24"/>
        </w:rPr>
        <w:tab/>
        <w:t xml:space="preserve">A expressão linguística ‘principalmente’ é a que produz essa </w:t>
      </w:r>
      <w:r w:rsidRPr="00AD5B1F">
        <w:rPr>
          <w:rFonts w:asciiTheme="minorHAnsi" w:hAnsiTheme="minorHAnsi" w:cstheme="minorHAnsi"/>
          <w:color w:val="FF0000"/>
          <w:szCs w:val="24"/>
        </w:rPr>
        <w:tab/>
        <w:t>pressuposição.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2"/>
        </w:numPr>
        <w:spacing w:after="0" w:line="360" w:lineRule="auto"/>
        <w:jc w:val="both"/>
        <w:rPr>
          <w:rFonts w:asciiTheme="minorHAnsi" w:hAnsiTheme="minorHAnsi" w:cstheme="minorHAnsi"/>
          <w:szCs w:val="24"/>
        </w:rPr>
      </w:pPr>
      <w:proofErr w:type="spellStart"/>
      <w:r w:rsidRPr="00AD5B1F">
        <w:rPr>
          <w:rFonts w:asciiTheme="minorHAnsi" w:hAnsiTheme="minorHAnsi" w:cstheme="minorHAnsi"/>
          <w:szCs w:val="24"/>
        </w:rPr>
        <w:t>Maria</w:t>
      </w:r>
      <w:r w:rsidRPr="00AD5B1F">
        <w:rPr>
          <w:rFonts w:asciiTheme="minorHAnsi" w:hAnsiTheme="minorHAnsi" w:cstheme="minorHAnsi"/>
          <w:szCs w:val="24"/>
          <w:vertAlign w:val="subscript"/>
        </w:rPr>
        <w:t>i</w:t>
      </w:r>
      <w:proofErr w:type="spellEnd"/>
      <w:r w:rsidRPr="00AD5B1F">
        <w:rPr>
          <w:rFonts w:asciiTheme="minorHAnsi" w:hAnsiTheme="minorHAnsi" w:cstheme="minorHAnsi"/>
          <w:szCs w:val="24"/>
        </w:rPr>
        <w:t xml:space="preserve"> só arrumou as </w:t>
      </w:r>
      <w:proofErr w:type="spellStart"/>
      <w:r w:rsidRPr="00AD5B1F">
        <w:rPr>
          <w:rFonts w:asciiTheme="minorHAnsi" w:hAnsiTheme="minorHAnsi" w:cstheme="minorHAnsi"/>
          <w:szCs w:val="24"/>
        </w:rPr>
        <w:t>suas</w:t>
      </w:r>
      <w:r w:rsidRPr="00AD5B1F">
        <w:rPr>
          <w:rFonts w:asciiTheme="minorHAnsi" w:hAnsiTheme="minorHAnsi" w:cstheme="minorHAnsi"/>
          <w:szCs w:val="24"/>
          <w:vertAlign w:val="subscript"/>
        </w:rPr>
        <w:t>i</w:t>
      </w:r>
      <w:proofErr w:type="spellEnd"/>
      <w:r w:rsidRPr="00AD5B1F">
        <w:rPr>
          <w:rFonts w:asciiTheme="minorHAnsi" w:hAnsiTheme="minorHAnsi" w:cstheme="minorHAnsi"/>
          <w:szCs w:val="24"/>
        </w:rPr>
        <w:t xml:space="preserve"> roupas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 sentença ‘</w:t>
      </w:r>
      <w:proofErr w:type="spellStart"/>
      <w:r w:rsidRPr="00AD5B1F">
        <w:rPr>
          <w:rFonts w:asciiTheme="minorHAnsi" w:hAnsiTheme="minorHAnsi" w:cstheme="minorHAnsi"/>
          <w:color w:val="FF0000"/>
          <w:szCs w:val="24"/>
        </w:rPr>
        <w:t>Maria</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só arrumou as </w:t>
      </w:r>
      <w:proofErr w:type="spellStart"/>
      <w:r w:rsidRPr="00AD5B1F">
        <w:rPr>
          <w:rFonts w:asciiTheme="minorHAnsi" w:hAnsiTheme="minorHAnsi" w:cstheme="minorHAnsi"/>
          <w:color w:val="FF0000"/>
          <w:szCs w:val="24"/>
        </w:rPr>
        <w:t>suas</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roupas’ pressupõe que ‘havia mais coisas para serem feitas’. Essa pressuposição é comprovada pelo fato de que toda a família da primeira sentença acarreta na verdade de ‘havia mais coisas para serem feitas’, como pode ser observado abaixo:</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w:t>
      </w:r>
      <w:proofErr w:type="spellStart"/>
      <w:r w:rsidRPr="00AD5B1F">
        <w:rPr>
          <w:rFonts w:asciiTheme="minorHAnsi" w:hAnsiTheme="minorHAnsi" w:cstheme="minorHAnsi"/>
          <w:color w:val="FF0000"/>
          <w:szCs w:val="24"/>
        </w:rPr>
        <w:t>Maria</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só arrumou as </w:t>
      </w:r>
      <w:proofErr w:type="spellStart"/>
      <w:r w:rsidRPr="00AD5B1F">
        <w:rPr>
          <w:rFonts w:asciiTheme="minorHAnsi" w:hAnsiTheme="minorHAnsi" w:cstheme="minorHAnsi"/>
          <w:color w:val="FF0000"/>
          <w:szCs w:val="24"/>
        </w:rPr>
        <w:t>suas</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roupas’</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w:t>
      </w:r>
      <w:proofErr w:type="spellStart"/>
      <w:r w:rsidRPr="00AD5B1F">
        <w:rPr>
          <w:rFonts w:asciiTheme="minorHAnsi" w:hAnsiTheme="minorHAnsi" w:cstheme="minorHAnsi"/>
          <w:color w:val="FF0000"/>
          <w:szCs w:val="24"/>
        </w:rPr>
        <w:t>Maria</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só não arrumou as </w:t>
      </w:r>
      <w:proofErr w:type="spellStart"/>
      <w:r w:rsidRPr="00AD5B1F">
        <w:rPr>
          <w:rFonts w:asciiTheme="minorHAnsi" w:hAnsiTheme="minorHAnsi" w:cstheme="minorHAnsi"/>
          <w:color w:val="FF0000"/>
          <w:szCs w:val="24"/>
        </w:rPr>
        <w:t>suas</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roupas’</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w:t>
      </w:r>
      <w:proofErr w:type="spellStart"/>
      <w:r w:rsidRPr="00AD5B1F">
        <w:rPr>
          <w:rFonts w:asciiTheme="minorHAnsi" w:hAnsiTheme="minorHAnsi" w:cstheme="minorHAnsi"/>
          <w:color w:val="FF0000"/>
          <w:szCs w:val="24"/>
        </w:rPr>
        <w:t>Maria</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só arrumou as </w:t>
      </w:r>
      <w:proofErr w:type="spellStart"/>
      <w:r w:rsidRPr="00AD5B1F">
        <w:rPr>
          <w:rFonts w:asciiTheme="minorHAnsi" w:hAnsiTheme="minorHAnsi" w:cstheme="minorHAnsi"/>
          <w:color w:val="FF0000"/>
          <w:szCs w:val="24"/>
        </w:rPr>
        <w:t>suas</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roupas?’</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 xml:space="preserve">‘Se </w:t>
      </w:r>
      <w:proofErr w:type="spellStart"/>
      <w:r w:rsidRPr="00AD5B1F">
        <w:rPr>
          <w:rFonts w:asciiTheme="minorHAnsi" w:hAnsiTheme="minorHAnsi" w:cstheme="minorHAnsi"/>
          <w:color w:val="FF0000"/>
          <w:szCs w:val="24"/>
        </w:rPr>
        <w:t>Maria</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só arrumou as </w:t>
      </w:r>
      <w:proofErr w:type="spellStart"/>
      <w:r w:rsidRPr="00AD5B1F">
        <w:rPr>
          <w:rFonts w:asciiTheme="minorHAnsi" w:hAnsiTheme="minorHAnsi" w:cstheme="minorHAnsi"/>
          <w:color w:val="FF0000"/>
          <w:szCs w:val="24"/>
        </w:rPr>
        <w:t>suas</w:t>
      </w:r>
      <w:r w:rsidRPr="00AD5B1F">
        <w:rPr>
          <w:rFonts w:asciiTheme="minorHAnsi" w:hAnsiTheme="minorHAnsi" w:cstheme="minorHAnsi"/>
          <w:color w:val="FF0000"/>
          <w:szCs w:val="24"/>
          <w:vertAlign w:val="subscript"/>
        </w:rPr>
        <w:t>i</w:t>
      </w:r>
      <w:proofErr w:type="spellEnd"/>
      <w:r w:rsidRPr="00AD5B1F">
        <w:rPr>
          <w:rFonts w:asciiTheme="minorHAnsi" w:hAnsiTheme="minorHAnsi" w:cstheme="minorHAnsi"/>
          <w:color w:val="FF0000"/>
          <w:szCs w:val="24"/>
        </w:rPr>
        <w:t xml:space="preserve"> roupas’</w:t>
      </w:r>
    </w:p>
    <w:p w:rsidR="00950F64" w:rsidRPr="00AD5B1F" w:rsidRDefault="00950F64" w:rsidP="00950F64">
      <w:pPr>
        <w:pStyle w:val="PargrafodaLista"/>
        <w:spacing w:after="0" w:line="360" w:lineRule="auto"/>
        <w:ind w:left="0" w:hanging="705"/>
        <w:jc w:val="both"/>
        <w:rPr>
          <w:rFonts w:asciiTheme="minorHAnsi" w:hAnsiTheme="minorHAnsi" w:cstheme="minorHAnsi"/>
          <w:szCs w:val="24"/>
        </w:rPr>
      </w:pPr>
      <w:r w:rsidRPr="00AD5B1F">
        <w:rPr>
          <w:rFonts w:asciiTheme="minorHAnsi" w:hAnsiTheme="minorHAnsi" w:cstheme="minorHAnsi"/>
          <w:color w:val="FF0000"/>
          <w:szCs w:val="24"/>
        </w:rPr>
        <w:lastRenderedPageBreak/>
        <w:tab/>
        <w:t>Essa pressuposição é causada pela expressão linguística ‘só’.</w:t>
      </w:r>
    </w:p>
    <w:p w:rsidR="00950F64" w:rsidRPr="00AD5B1F" w:rsidRDefault="00950F64" w:rsidP="00950F64">
      <w:pPr>
        <w:pStyle w:val="PargrafodaLista"/>
        <w:spacing w:after="0" w:line="360" w:lineRule="auto"/>
        <w:ind w:left="0" w:hanging="705"/>
        <w:jc w:val="both"/>
        <w:rPr>
          <w:rFonts w:asciiTheme="minorHAnsi" w:hAnsiTheme="minorHAnsi" w:cstheme="minorHAnsi"/>
          <w:szCs w:val="24"/>
        </w:rPr>
      </w:pPr>
    </w:p>
    <w:p w:rsidR="00950F64" w:rsidRPr="00AD5B1F" w:rsidRDefault="00950F64" w:rsidP="00950F64">
      <w:pPr>
        <w:pStyle w:val="PargrafodaLista"/>
        <w:numPr>
          <w:ilvl w:val="0"/>
          <w:numId w:val="32"/>
        </w:numPr>
        <w:spacing w:after="0" w:line="360" w:lineRule="auto"/>
        <w:jc w:val="both"/>
        <w:rPr>
          <w:rFonts w:asciiTheme="minorHAnsi" w:hAnsiTheme="minorHAnsi" w:cstheme="minorHAnsi"/>
          <w:szCs w:val="24"/>
        </w:rPr>
      </w:pPr>
      <w:r w:rsidRPr="00AD5B1F">
        <w:rPr>
          <w:rFonts w:asciiTheme="minorHAnsi" w:hAnsiTheme="minorHAnsi" w:cstheme="minorHAnsi"/>
          <w:szCs w:val="24"/>
        </w:rPr>
        <w:t>César parou de bater na mulher.</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 sentença ‘César parou de bater na mulher’ pressupõe que ‘Cesar batia na mulher’. Essa pressuposição é comprovada pelo fato de que toda a família da primeira sentença acarreta na verdade de ‘César batia na mulher’, como pode ser observado abaixo:</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‘César parou de bater na mulher’</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‘César não parou de bater na mulher’</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‘César parou de bater na mulher?’</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‘Se César parou de bater na mulher...’</w:t>
      </w:r>
    </w:p>
    <w:p w:rsidR="00950F64" w:rsidRPr="00AD5B1F" w:rsidRDefault="00950F64" w:rsidP="00950F64">
      <w:pPr>
        <w:pStyle w:val="PargrafodaLista"/>
        <w:spacing w:after="0" w:line="360" w:lineRule="auto"/>
        <w:ind w:left="0" w:hanging="705"/>
        <w:jc w:val="both"/>
        <w:rPr>
          <w:rFonts w:asciiTheme="minorHAnsi" w:hAnsiTheme="minorHAnsi" w:cstheme="minorHAnsi"/>
          <w:szCs w:val="24"/>
        </w:rPr>
      </w:pPr>
      <w:r w:rsidRPr="00AD5B1F">
        <w:rPr>
          <w:rFonts w:asciiTheme="minorHAnsi" w:hAnsiTheme="minorHAnsi" w:cstheme="minorHAnsi"/>
          <w:color w:val="FF0000"/>
          <w:szCs w:val="24"/>
        </w:rPr>
        <w:tab/>
        <w:t>Essa pressuposição é causada pela expressão linguística ‘parou’.</w:t>
      </w:r>
    </w:p>
    <w:p w:rsidR="00950F64" w:rsidRPr="00AD5B1F" w:rsidRDefault="00950F64" w:rsidP="00950F64">
      <w:pPr>
        <w:pStyle w:val="PargrafodaLista"/>
        <w:spacing w:after="0" w:line="360" w:lineRule="auto"/>
        <w:ind w:left="0" w:hanging="705"/>
        <w:jc w:val="both"/>
        <w:rPr>
          <w:rFonts w:asciiTheme="minorHAnsi" w:hAnsiTheme="minorHAnsi" w:cstheme="minorHAnsi"/>
          <w:szCs w:val="24"/>
        </w:rPr>
      </w:pPr>
    </w:p>
    <w:p w:rsidR="00950F64" w:rsidRPr="00AD5B1F" w:rsidRDefault="00950F64" w:rsidP="00950F64">
      <w:pPr>
        <w:pStyle w:val="PargrafodaLista"/>
        <w:numPr>
          <w:ilvl w:val="0"/>
          <w:numId w:val="32"/>
        </w:numPr>
        <w:spacing w:after="0" w:line="360" w:lineRule="auto"/>
        <w:jc w:val="both"/>
        <w:rPr>
          <w:rFonts w:asciiTheme="minorHAnsi" w:hAnsiTheme="minorHAnsi" w:cstheme="minorHAnsi"/>
          <w:szCs w:val="24"/>
        </w:rPr>
      </w:pPr>
      <w:r w:rsidRPr="00AD5B1F">
        <w:rPr>
          <w:rFonts w:asciiTheme="minorHAnsi" w:hAnsiTheme="minorHAnsi" w:cstheme="minorHAnsi"/>
          <w:szCs w:val="24"/>
        </w:rPr>
        <w:t>Carlos continua a fabricar carros.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A sentença ‘Carlos continua a fabricar carros’ pressupõe que ‘Carlos fabricava carros’. Essa pressuposição é comprovada pelo fato de que toda a família da primeira sentença acarreta na verdade de ‘Carlos fabricava carros’, como pode ser observado abaixo:</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‘Carlos continua a fabricar carros’</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‘Carlos não continua a fabricar carros’</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‘Carlos continua a fabricar carros?’</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‘Se Carlos continua a fabricar carros...’</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r w:rsidRPr="00AD5B1F">
        <w:rPr>
          <w:rFonts w:asciiTheme="minorHAnsi" w:hAnsiTheme="minorHAnsi" w:cstheme="minorHAnsi"/>
          <w:color w:val="FF0000"/>
          <w:szCs w:val="24"/>
        </w:rPr>
        <w:tab/>
        <w:t>Essa pressuposição é causada pela expressão linguística ‘continua’.</w:t>
      </w:r>
    </w:p>
    <w:p w:rsidR="00950F64" w:rsidRPr="00AD5B1F" w:rsidRDefault="00950F64" w:rsidP="00950F64">
      <w:pPr>
        <w:pStyle w:val="PargrafodaLista"/>
        <w:spacing w:after="0" w:line="360" w:lineRule="auto"/>
        <w:ind w:left="0" w:hanging="705"/>
        <w:jc w:val="both"/>
        <w:rPr>
          <w:rFonts w:asciiTheme="minorHAnsi" w:hAnsiTheme="minorHAnsi" w:cstheme="minorHAnsi"/>
          <w:color w:val="FF0000"/>
          <w:szCs w:val="24"/>
        </w:rPr>
      </w:pPr>
    </w:p>
    <w:p w:rsidR="00950F64" w:rsidRPr="00E27C7B" w:rsidRDefault="00950F64" w:rsidP="00950F64">
      <w:pPr>
        <w:pStyle w:val="PargrafodaLista"/>
        <w:numPr>
          <w:ilvl w:val="0"/>
          <w:numId w:val="22"/>
        </w:numPr>
        <w:spacing w:after="0" w:line="360" w:lineRule="auto"/>
        <w:jc w:val="both"/>
        <w:rPr>
          <w:rFonts w:asciiTheme="minorHAnsi" w:hAnsiTheme="minorHAnsi" w:cstheme="minorHAnsi"/>
          <w:szCs w:val="24"/>
        </w:rPr>
      </w:pPr>
      <w:r w:rsidRPr="00E27C7B">
        <w:rPr>
          <w:rFonts w:asciiTheme="minorHAnsi" w:hAnsiTheme="minorHAnsi" w:cstheme="minorHAnsi"/>
          <w:szCs w:val="24"/>
        </w:rPr>
        <w:lastRenderedPageBreak/>
        <w:t>Há ambiguidade nas sentenças abaixo? Caso haja, descreva as interpretações.</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3"/>
        </w:numPr>
        <w:spacing w:after="0" w:line="360" w:lineRule="auto"/>
        <w:jc w:val="both"/>
        <w:rPr>
          <w:rFonts w:asciiTheme="minorHAnsi" w:hAnsiTheme="minorHAnsi" w:cstheme="minorHAnsi"/>
          <w:szCs w:val="24"/>
        </w:rPr>
      </w:pPr>
      <w:r w:rsidRPr="00AD5B1F">
        <w:rPr>
          <w:rFonts w:asciiTheme="minorHAnsi" w:hAnsiTheme="minorHAnsi" w:cstheme="minorHAnsi"/>
          <w:szCs w:val="24"/>
        </w:rPr>
        <w:t>Maria não convidou só o João.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Há ambiguidade nessa sentença. A primeira leitura é a de que João não foi a única pessoa que Maria convidou. A segunda leitura é de que João foi a única pessoa que Maria não convidou.</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numPr>
          <w:ilvl w:val="0"/>
          <w:numId w:val="33"/>
        </w:numPr>
        <w:spacing w:after="0" w:line="360" w:lineRule="auto"/>
        <w:jc w:val="both"/>
        <w:rPr>
          <w:rFonts w:asciiTheme="minorHAnsi" w:hAnsiTheme="minorHAnsi" w:cstheme="minorHAnsi"/>
          <w:szCs w:val="24"/>
        </w:rPr>
      </w:pPr>
      <w:r w:rsidRPr="00AD5B1F">
        <w:rPr>
          <w:rFonts w:asciiTheme="minorHAnsi" w:hAnsiTheme="minorHAnsi" w:cstheme="minorHAnsi"/>
          <w:szCs w:val="24"/>
        </w:rPr>
        <w:t>Carlos foi ao banco.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Há ambiguidade nessa sentença. A primeira leitura é a de que Carlos foi a uma instituição bancária. A segunda leitura é a de que Carlos foi a um lugar onde pode-se sentar.</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3"/>
        </w:numPr>
        <w:spacing w:after="0" w:line="360" w:lineRule="auto"/>
        <w:jc w:val="both"/>
        <w:rPr>
          <w:rFonts w:asciiTheme="minorHAnsi" w:hAnsiTheme="minorHAnsi" w:cstheme="minorHAnsi"/>
          <w:szCs w:val="24"/>
        </w:rPr>
      </w:pPr>
      <w:r w:rsidRPr="00AD5B1F">
        <w:rPr>
          <w:rFonts w:asciiTheme="minorHAnsi" w:hAnsiTheme="minorHAnsi" w:cstheme="minorHAnsi"/>
          <w:szCs w:val="24"/>
        </w:rPr>
        <w:t>A Maria não terminou a sua tese para agradar o João.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Há ambiguidade. A primeira leitura é que a Maria terminou a sua tese por outro motivo que não foi agradar o João. A segunda leitura é que Maria não finalizou a tese dela com o intuito de agradar o João.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numPr>
          <w:ilvl w:val="0"/>
          <w:numId w:val="33"/>
        </w:numPr>
        <w:spacing w:after="0" w:line="360" w:lineRule="auto"/>
        <w:jc w:val="both"/>
        <w:rPr>
          <w:rFonts w:asciiTheme="minorHAnsi" w:hAnsiTheme="minorHAnsi" w:cstheme="minorHAnsi"/>
          <w:szCs w:val="24"/>
        </w:rPr>
      </w:pPr>
      <w:r w:rsidRPr="00AD5B1F">
        <w:rPr>
          <w:rFonts w:asciiTheme="minorHAnsi" w:hAnsiTheme="minorHAnsi" w:cstheme="minorHAnsi"/>
          <w:szCs w:val="24"/>
        </w:rPr>
        <w:t>Todos os professores foram entrevistados por dois alunos.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Há ambiguidade. A primeira leitura é a de que todos os professores foram entrevistados pela mesma dupla de alunos. A segunda leitura é a de que todos os professores foram entrevistados por diferentes duplas de alunos.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E27C7B" w:rsidRDefault="00950F64" w:rsidP="00950F64">
      <w:pPr>
        <w:pStyle w:val="PargrafodaLista"/>
        <w:numPr>
          <w:ilvl w:val="0"/>
          <w:numId w:val="33"/>
        </w:numPr>
        <w:spacing w:after="0" w:line="360" w:lineRule="auto"/>
        <w:jc w:val="both"/>
        <w:rPr>
          <w:rFonts w:asciiTheme="minorHAnsi" w:hAnsiTheme="minorHAnsi" w:cstheme="minorHAnsi"/>
          <w:szCs w:val="24"/>
        </w:rPr>
      </w:pPr>
      <w:r w:rsidRPr="00E27C7B">
        <w:rPr>
          <w:rFonts w:asciiTheme="minorHAnsi" w:hAnsiTheme="minorHAnsi" w:cstheme="minorHAnsi"/>
          <w:szCs w:val="24"/>
        </w:rPr>
        <w:t>Todas as crianças dormem num quarto.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lastRenderedPageBreak/>
        <w:t>Há ambiguidade. A primeira leitura é a de que todas as crianças dormem em um mesmo quarto. A segunda leitura é a de que todas as crianças possuem cada uma um quarto que não é necessariamente o mesmo.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numPr>
          <w:ilvl w:val="0"/>
          <w:numId w:val="33"/>
        </w:numPr>
        <w:spacing w:after="0" w:line="360" w:lineRule="auto"/>
        <w:jc w:val="both"/>
        <w:rPr>
          <w:rFonts w:asciiTheme="minorHAnsi" w:hAnsiTheme="minorHAnsi" w:cstheme="minorHAnsi"/>
          <w:szCs w:val="24"/>
        </w:rPr>
      </w:pPr>
      <w:r w:rsidRPr="00AD5B1F">
        <w:rPr>
          <w:rFonts w:asciiTheme="minorHAnsi" w:hAnsiTheme="minorHAnsi" w:cstheme="minorHAnsi"/>
          <w:szCs w:val="24"/>
        </w:rPr>
        <w:t>A Maria falou com todos os alunos.</w:t>
      </w:r>
    </w:p>
    <w:p w:rsidR="00950F64"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Há ambiguidade. A primeira leitura é a de que a Maria falou com todos os alunos de uma só vez. A segunda leitura é a de que Maria falou com todos os alunos, mas não no mesmo momento.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numPr>
          <w:ilvl w:val="0"/>
          <w:numId w:val="22"/>
        </w:numPr>
        <w:spacing w:after="0" w:line="360" w:lineRule="auto"/>
        <w:jc w:val="both"/>
        <w:rPr>
          <w:rFonts w:asciiTheme="minorHAnsi" w:hAnsiTheme="minorHAnsi" w:cstheme="minorHAnsi"/>
          <w:szCs w:val="24"/>
        </w:rPr>
      </w:pPr>
      <w:r w:rsidRPr="00AD5B1F">
        <w:rPr>
          <w:rFonts w:asciiTheme="minorHAnsi" w:hAnsiTheme="minorHAnsi" w:cstheme="minorHAnsi"/>
          <w:szCs w:val="24"/>
        </w:rPr>
        <w:t>Há acarretamento entre as sentenças abaixo? Que tipo de adjetivo é ‘boa’?</w:t>
      </w:r>
    </w:p>
    <w:p w:rsidR="00950F64" w:rsidRPr="00AD5B1F" w:rsidRDefault="00950F64" w:rsidP="00950F64">
      <w:pPr>
        <w:pStyle w:val="PargrafodaLista"/>
        <w:numPr>
          <w:ilvl w:val="0"/>
          <w:numId w:val="17"/>
        </w:numPr>
        <w:spacing w:after="0" w:line="360" w:lineRule="auto"/>
        <w:ind w:left="426"/>
        <w:jc w:val="both"/>
        <w:rPr>
          <w:rFonts w:asciiTheme="minorHAnsi" w:hAnsiTheme="minorHAnsi" w:cstheme="minorHAnsi"/>
          <w:szCs w:val="24"/>
        </w:rPr>
      </w:pPr>
      <w:r w:rsidRPr="00AD5B1F">
        <w:rPr>
          <w:rFonts w:asciiTheme="minorHAnsi" w:hAnsiTheme="minorHAnsi" w:cstheme="minorHAnsi"/>
          <w:szCs w:val="24"/>
        </w:rPr>
        <w:t>Maria é boa.</w:t>
      </w:r>
    </w:p>
    <w:p w:rsidR="00950F64" w:rsidRPr="00AD5B1F" w:rsidRDefault="00950F64" w:rsidP="00950F64">
      <w:pPr>
        <w:pStyle w:val="PargrafodaLista"/>
        <w:numPr>
          <w:ilvl w:val="0"/>
          <w:numId w:val="17"/>
        </w:numPr>
        <w:spacing w:after="0" w:line="360" w:lineRule="auto"/>
        <w:ind w:left="426"/>
        <w:jc w:val="both"/>
        <w:rPr>
          <w:rFonts w:asciiTheme="minorHAnsi" w:hAnsiTheme="minorHAnsi" w:cstheme="minorHAnsi"/>
          <w:szCs w:val="24"/>
        </w:rPr>
      </w:pPr>
      <w:r w:rsidRPr="00AD5B1F">
        <w:rPr>
          <w:rFonts w:asciiTheme="minorHAnsi" w:hAnsiTheme="minorHAnsi" w:cstheme="minorHAnsi"/>
          <w:szCs w:val="24"/>
        </w:rPr>
        <w:t>Maria é secretária.</w:t>
      </w:r>
    </w:p>
    <w:p w:rsidR="00950F64" w:rsidRPr="00AD5B1F" w:rsidRDefault="00950F64" w:rsidP="00950F64">
      <w:pPr>
        <w:pStyle w:val="PargrafodaLista"/>
        <w:numPr>
          <w:ilvl w:val="0"/>
          <w:numId w:val="17"/>
        </w:numPr>
        <w:spacing w:after="0" w:line="360" w:lineRule="auto"/>
        <w:ind w:left="426"/>
        <w:jc w:val="both"/>
        <w:rPr>
          <w:rFonts w:asciiTheme="minorHAnsi" w:hAnsiTheme="minorHAnsi" w:cstheme="minorHAnsi"/>
          <w:szCs w:val="24"/>
        </w:rPr>
      </w:pPr>
      <w:r w:rsidRPr="00AD5B1F">
        <w:rPr>
          <w:rFonts w:asciiTheme="minorHAnsi" w:hAnsiTheme="minorHAnsi" w:cstheme="minorHAnsi"/>
          <w:szCs w:val="24"/>
        </w:rPr>
        <w:t>Maria é uma secretária boa.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Não há acarretamento. Se (a) e</w:t>
      </w:r>
      <w:r>
        <w:rPr>
          <w:rFonts w:asciiTheme="minorHAnsi" w:hAnsiTheme="minorHAnsi" w:cstheme="minorHAnsi"/>
          <w:color w:val="FF0000"/>
          <w:szCs w:val="24"/>
        </w:rPr>
        <w:t xml:space="preserve"> (b) são verdadeira, (c) não é </w:t>
      </w:r>
      <w:r w:rsidRPr="00AD5B1F">
        <w:rPr>
          <w:rFonts w:asciiTheme="minorHAnsi" w:hAnsiTheme="minorHAnsi" w:cstheme="minorHAnsi"/>
          <w:color w:val="FF0000"/>
          <w:szCs w:val="24"/>
        </w:rPr>
        <w:t>necessariamente verdadeira. Maria pod</w:t>
      </w:r>
      <w:r>
        <w:rPr>
          <w:rFonts w:asciiTheme="minorHAnsi" w:hAnsiTheme="minorHAnsi" w:cstheme="minorHAnsi"/>
          <w:color w:val="FF0000"/>
          <w:szCs w:val="24"/>
        </w:rPr>
        <w:t xml:space="preserve">e ser uma secretária e ser boa </w:t>
      </w:r>
      <w:r w:rsidRPr="00AD5B1F">
        <w:rPr>
          <w:rFonts w:asciiTheme="minorHAnsi" w:hAnsiTheme="minorHAnsi" w:cstheme="minorHAnsi"/>
          <w:color w:val="FF0000"/>
          <w:szCs w:val="24"/>
        </w:rPr>
        <w:t>como pessoa, mas isso não acarret</w:t>
      </w:r>
      <w:r>
        <w:rPr>
          <w:rFonts w:asciiTheme="minorHAnsi" w:hAnsiTheme="minorHAnsi" w:cstheme="minorHAnsi"/>
          <w:color w:val="FF0000"/>
          <w:szCs w:val="24"/>
        </w:rPr>
        <w:t xml:space="preserve">a no fato de que ela é uma boa </w:t>
      </w:r>
      <w:r w:rsidRPr="00AD5B1F">
        <w:rPr>
          <w:rFonts w:asciiTheme="minorHAnsi" w:hAnsiTheme="minorHAnsi" w:cstheme="minorHAnsi"/>
          <w:color w:val="FF0000"/>
          <w:szCs w:val="24"/>
        </w:rPr>
        <w:t xml:space="preserve">secretária. Isso ocorre porque ‘boa’ é um adjetivo relativo, em (a) ‘boa’ é relativo ao padrão das pessoas. Em (c) ‘boa’ é relativo ao padrão das secretárias. Observe que a sentença “Maria é boa e Maria é secretária, </w:t>
      </w:r>
      <w:r w:rsidRPr="00AD5B1F">
        <w:rPr>
          <w:rFonts w:asciiTheme="minorHAnsi" w:hAnsiTheme="minorHAnsi" w:cstheme="minorHAnsi"/>
          <w:color w:val="FF0000"/>
          <w:szCs w:val="24"/>
        </w:rPr>
        <w:tab/>
        <w:t xml:space="preserve">mas não é verdade que Maria é uma secretária boa” não é contraditória o que comprova que não há acarretamento. </w:t>
      </w:r>
    </w:p>
    <w:p w:rsidR="00950F64"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22"/>
        </w:numPr>
        <w:spacing w:after="0" w:line="360" w:lineRule="auto"/>
        <w:jc w:val="both"/>
        <w:rPr>
          <w:rFonts w:asciiTheme="minorHAnsi" w:hAnsiTheme="minorHAnsi" w:cstheme="minorHAnsi"/>
          <w:szCs w:val="24"/>
        </w:rPr>
      </w:pPr>
      <w:r w:rsidRPr="00AD5B1F">
        <w:rPr>
          <w:rFonts w:asciiTheme="minorHAnsi" w:hAnsiTheme="minorHAnsi" w:cstheme="minorHAnsi"/>
          <w:szCs w:val="24"/>
        </w:rPr>
        <w:lastRenderedPageBreak/>
        <w:t>Descreva detalhadamente o problema que a sentença abaixo coloca e uma possível solução para ele:</w:t>
      </w:r>
    </w:p>
    <w:p w:rsidR="00950F64" w:rsidRPr="00AD5B1F" w:rsidRDefault="00950F64" w:rsidP="00950F64">
      <w:pPr>
        <w:pStyle w:val="PargrafodaLista"/>
        <w:numPr>
          <w:ilvl w:val="0"/>
          <w:numId w:val="34"/>
        </w:numPr>
        <w:spacing w:after="0" w:line="360" w:lineRule="auto"/>
        <w:jc w:val="both"/>
        <w:rPr>
          <w:rFonts w:asciiTheme="minorHAnsi" w:hAnsiTheme="minorHAnsi" w:cstheme="minorHAnsi"/>
          <w:szCs w:val="24"/>
        </w:rPr>
      </w:pPr>
      <w:r w:rsidRPr="00AD5B1F">
        <w:rPr>
          <w:rFonts w:asciiTheme="minorHAnsi" w:hAnsiTheme="minorHAnsi" w:cstheme="minorHAnsi"/>
          <w:szCs w:val="24"/>
        </w:rPr>
        <w:t>A minhoca grande não é um bicho grande.</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O problema da sentença em (a) é que ela parece postular uma contradição ao afirmar que a minhoca é e não é grande. A solução é tratar o adjetivo ‘grande’ como um adjetivo relativo e cada um dos usos assume um padrão diferente na avaliação da minhoca. Em ‘a minhoca grande’, a minhoca é grande quando comparada ao tamanho de outras minhocas. Em ‘não é um bicho grande’, o padrão de avaliação passar a ser o tamanho geral dos bichos, sendo possível afirmar que a minhoca não pode ser considerada grande nesse novo padrão. Essa mudança de padrão permite avaliar a minhoca ao mesmo tempo como sendo e não sendo grande. Dessa maneira a sentença não pode ser considerada contraditória e deixa de ser um problema.</w:t>
      </w:r>
    </w:p>
    <w:p w:rsidR="00950F64"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22"/>
        </w:numPr>
        <w:spacing w:after="0" w:line="360" w:lineRule="auto"/>
        <w:jc w:val="both"/>
        <w:rPr>
          <w:rFonts w:asciiTheme="minorHAnsi" w:hAnsiTheme="minorHAnsi" w:cstheme="minorHAnsi"/>
          <w:szCs w:val="24"/>
        </w:rPr>
      </w:pPr>
      <w:r w:rsidRPr="00AD5B1F">
        <w:rPr>
          <w:rFonts w:asciiTheme="minorHAnsi" w:hAnsiTheme="minorHAnsi" w:cstheme="minorHAnsi"/>
          <w:szCs w:val="24"/>
        </w:rPr>
        <w:t>As sentenças abaixo são sinônimas? Justifique a sua resposta.</w:t>
      </w:r>
    </w:p>
    <w:p w:rsidR="00950F64" w:rsidRDefault="00950F64" w:rsidP="00950F64">
      <w:pPr>
        <w:pStyle w:val="PargrafodaLista"/>
        <w:numPr>
          <w:ilvl w:val="0"/>
          <w:numId w:val="19"/>
        </w:numPr>
        <w:spacing w:after="0" w:line="360" w:lineRule="auto"/>
        <w:jc w:val="both"/>
        <w:rPr>
          <w:rFonts w:asciiTheme="minorHAnsi" w:hAnsiTheme="minorHAnsi" w:cstheme="minorHAnsi"/>
          <w:szCs w:val="24"/>
        </w:rPr>
      </w:pPr>
      <w:r w:rsidRPr="00AD5B1F">
        <w:rPr>
          <w:rFonts w:asciiTheme="minorHAnsi" w:hAnsiTheme="minorHAnsi" w:cstheme="minorHAnsi"/>
          <w:szCs w:val="24"/>
        </w:rPr>
        <w:t>O Brasil é uma república.</w:t>
      </w:r>
    </w:p>
    <w:p w:rsidR="00950F64" w:rsidRPr="00E27C7B" w:rsidRDefault="00950F64" w:rsidP="00950F64">
      <w:pPr>
        <w:pStyle w:val="PargrafodaLista"/>
        <w:numPr>
          <w:ilvl w:val="0"/>
          <w:numId w:val="19"/>
        </w:numPr>
        <w:spacing w:after="0" w:line="360" w:lineRule="auto"/>
        <w:jc w:val="both"/>
        <w:rPr>
          <w:rFonts w:asciiTheme="minorHAnsi" w:hAnsiTheme="minorHAnsi" w:cstheme="minorHAnsi"/>
          <w:szCs w:val="24"/>
        </w:rPr>
      </w:pPr>
      <w:r w:rsidRPr="00E27C7B">
        <w:rPr>
          <w:rFonts w:asciiTheme="minorHAnsi" w:hAnsiTheme="minorHAnsi" w:cstheme="minorHAnsi"/>
          <w:szCs w:val="24"/>
        </w:rPr>
        <w:t>O único país que fala português na América Latina é uma república.</w:t>
      </w:r>
    </w:p>
    <w:p w:rsidR="00950F64"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As sentenças acima são sinônimas porque elas possuem as mesmas condições de verdade. Se (a) é verdadeira, (b) é necessariamente verdadeira e se (b) é verdadeira, (a) é necessariamente verdadeira.</w:t>
      </w:r>
    </w:p>
    <w:p w:rsidR="00950F64" w:rsidRDefault="00950F64" w:rsidP="00950F64">
      <w:pPr>
        <w:spacing w:after="0" w:line="360" w:lineRule="auto"/>
        <w:jc w:val="both"/>
        <w:rPr>
          <w:rFonts w:asciiTheme="minorHAnsi" w:hAnsiTheme="minorHAnsi" w:cstheme="minorHAnsi"/>
          <w:color w:val="FF0000"/>
          <w:szCs w:val="24"/>
        </w:rPr>
      </w:pPr>
    </w:p>
    <w:p w:rsidR="00950F64" w:rsidRPr="00E27C7B" w:rsidRDefault="00950F64" w:rsidP="00950F64">
      <w:pPr>
        <w:pStyle w:val="PargrafodaLista"/>
        <w:numPr>
          <w:ilvl w:val="0"/>
          <w:numId w:val="22"/>
        </w:numPr>
        <w:spacing w:after="0" w:line="360" w:lineRule="auto"/>
        <w:jc w:val="both"/>
        <w:rPr>
          <w:rFonts w:asciiTheme="minorHAnsi" w:hAnsiTheme="minorHAnsi" w:cstheme="minorHAnsi"/>
          <w:szCs w:val="24"/>
        </w:rPr>
      </w:pPr>
      <w:r w:rsidRPr="00E27C7B">
        <w:rPr>
          <w:rFonts w:asciiTheme="minorHAnsi" w:hAnsiTheme="minorHAnsi" w:cstheme="minorHAnsi"/>
          <w:szCs w:val="24"/>
        </w:rPr>
        <w:t>Demonstre que a sentença em (b) é pressuposta pela sentença em (a) e que o elemento que dispara a pressuposição é o predicado ‘parar de’.</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Default="00950F64" w:rsidP="00950F64">
      <w:pPr>
        <w:pStyle w:val="PargrafodaLista"/>
        <w:numPr>
          <w:ilvl w:val="0"/>
          <w:numId w:val="20"/>
        </w:numPr>
        <w:spacing w:after="0" w:line="360" w:lineRule="auto"/>
        <w:jc w:val="both"/>
        <w:rPr>
          <w:rFonts w:asciiTheme="minorHAnsi" w:hAnsiTheme="minorHAnsi" w:cstheme="minorHAnsi"/>
          <w:szCs w:val="24"/>
        </w:rPr>
      </w:pPr>
      <w:r w:rsidRPr="00AD5B1F">
        <w:rPr>
          <w:rFonts w:asciiTheme="minorHAnsi" w:hAnsiTheme="minorHAnsi" w:cstheme="minorHAnsi"/>
          <w:szCs w:val="24"/>
        </w:rPr>
        <w:t>Carlos parou de fumar.</w:t>
      </w:r>
    </w:p>
    <w:p w:rsidR="00950F64" w:rsidRPr="00E27C7B" w:rsidRDefault="00950F64" w:rsidP="00950F64">
      <w:pPr>
        <w:pStyle w:val="PargrafodaLista"/>
        <w:numPr>
          <w:ilvl w:val="0"/>
          <w:numId w:val="20"/>
        </w:numPr>
        <w:spacing w:after="0" w:line="360" w:lineRule="auto"/>
        <w:jc w:val="both"/>
        <w:rPr>
          <w:rFonts w:asciiTheme="minorHAnsi" w:hAnsiTheme="minorHAnsi" w:cstheme="minorHAnsi"/>
          <w:szCs w:val="24"/>
        </w:rPr>
      </w:pPr>
      <w:r w:rsidRPr="00E27C7B">
        <w:rPr>
          <w:rFonts w:asciiTheme="minorHAnsi" w:hAnsiTheme="minorHAnsi" w:cstheme="minorHAnsi"/>
          <w:szCs w:val="24"/>
        </w:rPr>
        <w:t>Carlos fumava.</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A sentença em (b) é pressuposta pela sentença em (b) é verdadeira se </w:t>
      </w:r>
      <w:r w:rsidRPr="00AD5B1F">
        <w:rPr>
          <w:rFonts w:asciiTheme="minorHAnsi" w:hAnsiTheme="minorHAnsi" w:cstheme="minorHAnsi"/>
          <w:color w:val="FF0000"/>
          <w:szCs w:val="24"/>
        </w:rPr>
        <w:tab/>
        <w:t>qualquer sentença da família de (a) abaixo for verdadeira.</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‘Carlos parou de fumar’</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‘Carlos não parou de fumar’</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‘Carlos parou de fumar?’</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‘Se Carlos parou de fumar...’</w:t>
      </w:r>
    </w:p>
    <w:p w:rsidR="00950F64" w:rsidRDefault="00950F64" w:rsidP="00950F64">
      <w:pPr>
        <w:spacing w:after="0" w:line="360" w:lineRule="auto"/>
        <w:jc w:val="both"/>
        <w:rPr>
          <w:rFonts w:asciiTheme="minorHAnsi" w:hAnsiTheme="minorHAnsi" w:cstheme="minorHAnsi"/>
          <w:color w:val="FF0000"/>
          <w:szCs w:val="24"/>
        </w:rPr>
      </w:pP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Essa pressuposição está associada ao elemento verbo ‘parar’. Perceba que trocando o verbo ‘para’ pelo verbo ‘começar’ e a pressuposição é </w:t>
      </w:r>
      <w:r w:rsidRPr="00AD5B1F">
        <w:rPr>
          <w:rFonts w:asciiTheme="minorHAnsi" w:hAnsiTheme="minorHAnsi" w:cstheme="minorHAnsi"/>
          <w:color w:val="FF0000"/>
          <w:szCs w:val="24"/>
        </w:rPr>
        <w:tab/>
        <w:t>anulada. ‘Carlos começou a fumar’ não pressupõe ‘Carlos fumava’.</w:t>
      </w:r>
    </w:p>
    <w:p w:rsidR="00950F64" w:rsidRPr="00AD5B1F" w:rsidRDefault="00950F64" w:rsidP="00950F64">
      <w:pPr>
        <w:spacing w:after="0" w:line="360" w:lineRule="auto"/>
        <w:jc w:val="both"/>
        <w:rPr>
          <w:rFonts w:asciiTheme="minorHAnsi" w:hAnsiTheme="minorHAnsi" w:cstheme="minorHAnsi"/>
          <w:szCs w:val="24"/>
        </w:rPr>
      </w:pPr>
    </w:p>
    <w:p w:rsidR="00950F64" w:rsidRPr="00AD5B1F" w:rsidRDefault="00950F64" w:rsidP="00950F64">
      <w:pPr>
        <w:pStyle w:val="PargrafodaLista"/>
        <w:numPr>
          <w:ilvl w:val="0"/>
          <w:numId w:val="22"/>
        </w:numPr>
        <w:spacing w:after="0" w:line="360" w:lineRule="auto"/>
        <w:jc w:val="both"/>
        <w:rPr>
          <w:rFonts w:asciiTheme="minorHAnsi" w:hAnsiTheme="minorHAnsi" w:cstheme="minorHAnsi"/>
          <w:szCs w:val="24"/>
        </w:rPr>
      </w:pPr>
      <w:r w:rsidRPr="00AD5B1F">
        <w:rPr>
          <w:rFonts w:asciiTheme="minorHAnsi" w:hAnsiTheme="minorHAnsi" w:cstheme="minorHAnsi"/>
          <w:szCs w:val="24"/>
        </w:rPr>
        <w:t>Atribua índices às expressões nominais, de forma a esclarecer a sua interpretação. Caso haja ambiguidade, apresente as duas possibilidades. Marque com um asterisco as interpretações que não são possíveis. Por exemplo: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szCs w:val="24"/>
        </w:rPr>
        <w:t>Ele disse que João saiu.</w:t>
      </w: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szCs w:val="24"/>
        </w:rPr>
        <w:t xml:space="preserve">Interpretação: </w:t>
      </w:r>
      <w:proofErr w:type="spellStart"/>
      <w:r w:rsidRPr="00AD5B1F">
        <w:rPr>
          <w:rFonts w:asciiTheme="minorHAnsi" w:hAnsiTheme="minorHAnsi" w:cstheme="minorHAnsi"/>
          <w:szCs w:val="24"/>
        </w:rPr>
        <w:t>Ele</w:t>
      </w:r>
      <w:r w:rsidRPr="00AD5B1F">
        <w:rPr>
          <w:rFonts w:asciiTheme="minorHAnsi" w:hAnsiTheme="minorHAnsi" w:cstheme="minorHAnsi"/>
          <w:szCs w:val="24"/>
          <w:vertAlign w:val="subscript"/>
        </w:rPr>
        <w:t>i</w:t>
      </w:r>
      <w:proofErr w:type="spellEnd"/>
      <w:r w:rsidRPr="00AD5B1F">
        <w:rPr>
          <w:rFonts w:asciiTheme="minorHAnsi" w:hAnsiTheme="minorHAnsi" w:cstheme="minorHAnsi"/>
          <w:szCs w:val="24"/>
        </w:rPr>
        <w:t xml:space="preserve"> disse que </w:t>
      </w:r>
      <w:proofErr w:type="spellStart"/>
      <w:r w:rsidRPr="00AD5B1F">
        <w:rPr>
          <w:rFonts w:asciiTheme="minorHAnsi" w:hAnsiTheme="minorHAnsi" w:cstheme="minorHAnsi"/>
          <w:szCs w:val="24"/>
        </w:rPr>
        <w:t>João</w:t>
      </w:r>
      <w:r w:rsidRPr="00AD5B1F">
        <w:rPr>
          <w:rFonts w:asciiTheme="minorHAnsi" w:hAnsiTheme="minorHAnsi" w:cstheme="minorHAnsi"/>
          <w:szCs w:val="24"/>
          <w:vertAlign w:val="subscript"/>
        </w:rPr>
        <w:t>j</w:t>
      </w:r>
      <w:proofErr w:type="spellEnd"/>
      <w:r w:rsidRPr="00AD5B1F">
        <w:rPr>
          <w:rFonts w:asciiTheme="minorHAnsi" w:hAnsiTheme="minorHAnsi" w:cstheme="minorHAnsi"/>
          <w:szCs w:val="24"/>
        </w:rPr>
        <w:t xml:space="preserve"> saiu.</w:t>
      </w: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szCs w:val="24"/>
        </w:rPr>
        <w:t xml:space="preserve">Impossibilidade: </w:t>
      </w:r>
      <w:proofErr w:type="spellStart"/>
      <w:r w:rsidRPr="00AD5B1F">
        <w:rPr>
          <w:rFonts w:asciiTheme="minorHAnsi" w:hAnsiTheme="minorHAnsi" w:cstheme="minorHAnsi"/>
          <w:szCs w:val="24"/>
        </w:rPr>
        <w:t>Ele</w:t>
      </w:r>
      <w:r w:rsidRPr="00AD5B1F">
        <w:rPr>
          <w:rFonts w:asciiTheme="minorHAnsi" w:hAnsiTheme="minorHAnsi" w:cstheme="minorHAnsi"/>
          <w:szCs w:val="24"/>
          <w:vertAlign w:val="subscript"/>
        </w:rPr>
        <w:t>i</w:t>
      </w:r>
      <w:proofErr w:type="spellEnd"/>
      <w:r w:rsidRPr="00AD5B1F">
        <w:rPr>
          <w:rFonts w:asciiTheme="minorHAnsi" w:hAnsiTheme="minorHAnsi" w:cstheme="minorHAnsi"/>
          <w:szCs w:val="24"/>
        </w:rPr>
        <w:t xml:space="preserve"> disse que </w:t>
      </w:r>
      <w:proofErr w:type="spellStart"/>
      <w:r w:rsidRPr="00AD5B1F">
        <w:rPr>
          <w:rFonts w:asciiTheme="minorHAnsi" w:hAnsiTheme="minorHAnsi" w:cstheme="minorHAnsi"/>
          <w:szCs w:val="24"/>
        </w:rPr>
        <w:t>João</w:t>
      </w:r>
      <w:r w:rsidRPr="00AD5B1F">
        <w:rPr>
          <w:rFonts w:asciiTheme="minorHAnsi" w:hAnsiTheme="minorHAnsi" w:cstheme="minorHAnsi"/>
          <w:szCs w:val="24"/>
          <w:vertAlign w:val="subscript"/>
        </w:rPr>
        <w:t>i</w:t>
      </w:r>
      <w:proofErr w:type="spellEnd"/>
      <w:r w:rsidRPr="00AD5B1F">
        <w:rPr>
          <w:rFonts w:asciiTheme="minorHAnsi" w:hAnsiTheme="minorHAnsi" w:cstheme="minorHAnsi"/>
          <w:szCs w:val="24"/>
        </w:rPr>
        <w:t xml:space="preserve"> saiu.</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João acredita que todos os homens vão votar nele.</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[todos os </w:t>
      </w:r>
      <w:proofErr w:type="gramStart"/>
      <w:r w:rsidRPr="00AD5B1F">
        <w:rPr>
          <w:rFonts w:asciiTheme="minorHAnsi" w:hAnsiTheme="minorHAnsi" w:cstheme="minorHAnsi"/>
          <w:color w:val="FF0000"/>
          <w:szCs w:val="24"/>
        </w:rPr>
        <w:t>homens]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vão votar [nele]</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lastRenderedPageBreak/>
        <w:tab/>
        <w:t>Interpretação 2: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[todos os </w:t>
      </w:r>
      <w:proofErr w:type="gramStart"/>
      <w:r w:rsidRPr="00AD5B1F">
        <w:rPr>
          <w:rFonts w:asciiTheme="minorHAnsi" w:hAnsiTheme="minorHAnsi" w:cstheme="minorHAnsi"/>
          <w:color w:val="FF0000"/>
          <w:szCs w:val="24"/>
        </w:rPr>
        <w:t>homens]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vão votar </w:t>
      </w:r>
      <w:r w:rsidRPr="00AD5B1F">
        <w:rPr>
          <w:rFonts w:asciiTheme="minorHAnsi" w:hAnsiTheme="minorHAnsi" w:cstheme="minorHAnsi"/>
          <w:color w:val="FF0000"/>
          <w:szCs w:val="24"/>
        </w:rPr>
        <w:tab/>
        <w:t>[nele]</w:t>
      </w:r>
      <w:r w:rsidRPr="00AD5B1F">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Impossibilidade: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[todos os </w:t>
      </w:r>
      <w:proofErr w:type="gramStart"/>
      <w:r w:rsidRPr="00AD5B1F">
        <w:rPr>
          <w:rFonts w:asciiTheme="minorHAnsi" w:hAnsiTheme="minorHAnsi" w:cstheme="minorHAnsi"/>
          <w:color w:val="FF0000"/>
          <w:szCs w:val="24"/>
        </w:rPr>
        <w:t>homens]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vão votar </w:t>
      </w:r>
      <w:r w:rsidRPr="00AD5B1F">
        <w:rPr>
          <w:rFonts w:asciiTheme="minorHAnsi" w:hAnsiTheme="minorHAnsi" w:cstheme="minorHAnsi"/>
          <w:color w:val="FF0000"/>
          <w:szCs w:val="24"/>
        </w:rPr>
        <w:tab/>
        <w:t>[nele]</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w:t>
      </w:r>
    </w:p>
    <w:p w:rsidR="00950F64"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João acredita que todos os alunos vão votar nele.</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[todos os </w:t>
      </w:r>
      <w:proofErr w:type="gramStart"/>
      <w:r w:rsidRPr="00AD5B1F">
        <w:rPr>
          <w:rFonts w:asciiTheme="minorHAnsi" w:hAnsiTheme="minorHAnsi" w:cstheme="minorHAnsi"/>
          <w:color w:val="FF0000"/>
          <w:szCs w:val="24"/>
        </w:rPr>
        <w:t>alunos]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vão votar [nele]</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Interpretação 2: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[todos os </w:t>
      </w:r>
      <w:proofErr w:type="gramStart"/>
      <w:r w:rsidRPr="00AD5B1F">
        <w:rPr>
          <w:rFonts w:asciiTheme="minorHAnsi" w:hAnsiTheme="minorHAnsi" w:cstheme="minorHAnsi"/>
          <w:color w:val="FF0000"/>
          <w:szCs w:val="24"/>
        </w:rPr>
        <w:t>alunos]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vão votar </w:t>
      </w:r>
      <w:r w:rsidRPr="00AD5B1F">
        <w:rPr>
          <w:rFonts w:asciiTheme="minorHAnsi" w:hAnsiTheme="minorHAnsi" w:cstheme="minorHAnsi"/>
          <w:color w:val="FF0000"/>
          <w:szCs w:val="24"/>
        </w:rPr>
        <w:tab/>
        <w:t>[nele]</w:t>
      </w:r>
      <w:r w:rsidRPr="00AD5B1F">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w:t>
      </w:r>
    </w:p>
    <w:p w:rsidR="00950F64" w:rsidRPr="00AD5B1F" w:rsidRDefault="00950F64" w:rsidP="00950F64">
      <w:pPr>
        <w:spacing w:after="0" w:line="360" w:lineRule="auto"/>
        <w:jc w:val="both"/>
        <w:rPr>
          <w:rFonts w:asciiTheme="minorHAnsi" w:hAnsiTheme="minorHAnsi" w:cstheme="minorHAnsi"/>
          <w:color w:val="FF0000"/>
          <w:szCs w:val="24"/>
        </w:rPr>
      </w:pPr>
      <w:r w:rsidRPr="00AD5B1F">
        <w:rPr>
          <w:rFonts w:asciiTheme="minorHAnsi" w:hAnsiTheme="minorHAnsi" w:cstheme="minorHAnsi"/>
          <w:color w:val="FF0000"/>
          <w:szCs w:val="24"/>
        </w:rPr>
        <w:tab/>
        <w:t>Impossibilidade: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[todos os </w:t>
      </w:r>
      <w:proofErr w:type="gramStart"/>
      <w:r w:rsidRPr="00AD5B1F">
        <w:rPr>
          <w:rFonts w:asciiTheme="minorHAnsi" w:hAnsiTheme="minorHAnsi" w:cstheme="minorHAnsi"/>
          <w:color w:val="FF0000"/>
          <w:szCs w:val="24"/>
        </w:rPr>
        <w:t>alunos]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vão votar </w:t>
      </w:r>
      <w:r w:rsidRPr="00AD5B1F">
        <w:rPr>
          <w:rFonts w:asciiTheme="minorHAnsi" w:hAnsiTheme="minorHAnsi" w:cstheme="minorHAnsi"/>
          <w:color w:val="FF0000"/>
          <w:szCs w:val="24"/>
        </w:rPr>
        <w:tab/>
        <w:t>[nele]</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w:t>
      </w:r>
    </w:p>
    <w:p w:rsidR="00950F64" w:rsidRPr="00AD5B1F" w:rsidRDefault="00950F64" w:rsidP="00950F64">
      <w:pPr>
        <w:spacing w:after="0" w:line="360" w:lineRule="auto"/>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Carlos acredita que poucas mulheres se acham inteligentes.</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[Carlos]</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[poucas </w:t>
      </w:r>
      <w:proofErr w:type="gramStart"/>
      <w:r w:rsidRPr="00AD5B1F">
        <w:rPr>
          <w:rFonts w:asciiTheme="minorHAnsi" w:hAnsiTheme="minorHAnsi" w:cstheme="minorHAnsi"/>
          <w:color w:val="FF0000"/>
          <w:szCs w:val="24"/>
        </w:rPr>
        <w:t>mulheres]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[se]</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acham inteligentes.</w:t>
      </w:r>
      <w:r>
        <w:rPr>
          <w:rFonts w:asciiTheme="minorHAnsi" w:hAnsiTheme="minorHAnsi" w:cstheme="minorHAnsi"/>
          <w:color w:val="FF0000"/>
          <w:szCs w:val="24"/>
        </w:rPr>
        <w:t xml:space="preserve"> (Elas se acham inteligentes como um grupo)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Pr>
          <w:rFonts w:asciiTheme="minorHAnsi" w:hAnsiTheme="minorHAnsi" w:cstheme="minorHAnsi"/>
          <w:color w:val="FF0000"/>
          <w:szCs w:val="24"/>
        </w:rPr>
        <w:t>Interpretação 2</w:t>
      </w:r>
      <w:r w:rsidRPr="00AD5B1F">
        <w:rPr>
          <w:rFonts w:asciiTheme="minorHAnsi" w:hAnsiTheme="minorHAnsi" w:cstheme="minorHAnsi"/>
          <w:color w:val="FF0000"/>
          <w:szCs w:val="24"/>
        </w:rPr>
        <w:t>: [Carlos]</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[poucas </w:t>
      </w:r>
      <w:proofErr w:type="gramStart"/>
      <w:r w:rsidRPr="00AD5B1F">
        <w:rPr>
          <w:rFonts w:asciiTheme="minorHAnsi" w:hAnsiTheme="minorHAnsi" w:cstheme="minorHAnsi"/>
          <w:color w:val="FF0000"/>
          <w:szCs w:val="24"/>
        </w:rPr>
        <w:t>mulheres]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[se]</w:t>
      </w:r>
      <w:r>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acham inteligentes.</w:t>
      </w:r>
      <w:r>
        <w:rPr>
          <w:rFonts w:asciiTheme="minorHAnsi" w:hAnsiTheme="minorHAnsi" w:cstheme="minorHAnsi"/>
          <w:color w:val="FF0000"/>
          <w:szCs w:val="24"/>
        </w:rPr>
        <w:t xml:space="preserve"> (Leitura distributiva, cada mulher acha a si própria inteligente)</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w:t>
      </w:r>
      <w:r>
        <w:rPr>
          <w:rFonts w:asciiTheme="minorHAnsi" w:hAnsiTheme="minorHAnsi" w:cstheme="minorHAnsi"/>
          <w:color w:val="FF0000"/>
          <w:szCs w:val="24"/>
        </w:rPr>
        <w:t xml:space="preserve"> 1</w:t>
      </w:r>
      <w:r w:rsidRPr="00AD5B1F">
        <w:rPr>
          <w:rFonts w:asciiTheme="minorHAnsi" w:hAnsiTheme="minorHAnsi" w:cstheme="minorHAnsi"/>
          <w:color w:val="FF0000"/>
          <w:szCs w:val="24"/>
        </w:rPr>
        <w:t>: Interpretação 1: [Carlos]</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[poucas </w:t>
      </w:r>
      <w:proofErr w:type="gramStart"/>
      <w:r w:rsidRPr="00AD5B1F">
        <w:rPr>
          <w:rFonts w:asciiTheme="minorHAnsi" w:hAnsiTheme="minorHAnsi" w:cstheme="minorHAnsi"/>
          <w:color w:val="FF0000"/>
          <w:szCs w:val="24"/>
        </w:rPr>
        <w:t>mulheres]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[se]</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acham inteligentes.</w:t>
      </w:r>
    </w:p>
    <w:p w:rsidR="00950F64"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w:t>
      </w:r>
      <w:r>
        <w:rPr>
          <w:rFonts w:asciiTheme="minorHAnsi" w:hAnsiTheme="minorHAnsi" w:cstheme="minorHAnsi"/>
          <w:color w:val="FF0000"/>
          <w:szCs w:val="24"/>
        </w:rPr>
        <w:t xml:space="preserve"> 2</w:t>
      </w:r>
      <w:r w:rsidRPr="00AD5B1F">
        <w:rPr>
          <w:rFonts w:asciiTheme="minorHAnsi" w:hAnsiTheme="minorHAnsi" w:cstheme="minorHAnsi"/>
          <w:color w:val="FF0000"/>
          <w:szCs w:val="24"/>
        </w:rPr>
        <w:t>: Interpretação 1: [Carlos]</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acredita que [poucas </w:t>
      </w:r>
      <w:proofErr w:type="gramStart"/>
      <w:r w:rsidRPr="00AD5B1F">
        <w:rPr>
          <w:rFonts w:asciiTheme="minorHAnsi" w:hAnsiTheme="minorHAnsi" w:cstheme="minorHAnsi"/>
          <w:color w:val="FF0000"/>
          <w:szCs w:val="24"/>
        </w:rPr>
        <w:t>mulheres]</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[se]</w:t>
      </w:r>
      <w:r>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 xml:space="preserve"> acham inteligentes.</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Maria disse que o homem de chapéu ia casar com ela.</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[Maria]</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disse que [o homem de </w:t>
      </w:r>
      <w:proofErr w:type="gramStart"/>
      <w:r w:rsidRPr="00AD5B1F">
        <w:rPr>
          <w:rFonts w:asciiTheme="minorHAnsi" w:hAnsiTheme="minorHAnsi" w:cstheme="minorHAnsi"/>
          <w:color w:val="FF0000"/>
          <w:szCs w:val="24"/>
        </w:rPr>
        <w:t>chapéu]</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ia casar com [ela]</w:t>
      </w:r>
      <w:r w:rsidRPr="00AD5B1F">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2: [Maria]</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disse que [o homem de </w:t>
      </w:r>
      <w:proofErr w:type="gramStart"/>
      <w:r w:rsidRPr="00AD5B1F">
        <w:rPr>
          <w:rFonts w:asciiTheme="minorHAnsi" w:hAnsiTheme="minorHAnsi" w:cstheme="minorHAnsi"/>
          <w:color w:val="FF0000"/>
          <w:szCs w:val="24"/>
        </w:rPr>
        <w:t>chapéu]</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ia casar com [ela]</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 [Maria]</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disse que [o homem de </w:t>
      </w:r>
      <w:proofErr w:type="gramStart"/>
      <w:r w:rsidRPr="00AD5B1F">
        <w:rPr>
          <w:rFonts w:asciiTheme="minorHAnsi" w:hAnsiTheme="minorHAnsi" w:cstheme="minorHAnsi"/>
          <w:color w:val="FF0000"/>
          <w:szCs w:val="24"/>
        </w:rPr>
        <w:t>chapéu]</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ia casar com [ela]</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Nenhum dos pais de André acha que é bem remunerado.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[Nenhum dos pais de [André]</w:t>
      </w:r>
      <w:proofErr w:type="gramStart"/>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acha que [e]</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é bem remunerado.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 1: [Nenhum dos pais de [André]</w:t>
      </w:r>
      <w:proofErr w:type="gramStart"/>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acha que [e]</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é bem remunerado.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 2: [Nenhum dos pais de [André]</w:t>
      </w:r>
      <w:proofErr w:type="gramStart"/>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acha que [e]</w:t>
      </w:r>
      <w:r w:rsidRPr="00AD5B1F">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 xml:space="preserve"> é bem remunerado.</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João e Maria se casaram.</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Interpretação 1: [João e </w:t>
      </w:r>
      <w:proofErr w:type="gramStart"/>
      <w:r w:rsidRPr="00AD5B1F">
        <w:rPr>
          <w:rFonts w:asciiTheme="minorHAnsi" w:hAnsiTheme="minorHAnsi" w:cstheme="minorHAnsi"/>
          <w:color w:val="FF0000"/>
          <w:szCs w:val="24"/>
        </w:rPr>
        <w:t>Maria]</w:t>
      </w:r>
      <w:r w:rsidRPr="00AD5B1F">
        <w:rPr>
          <w:rFonts w:asciiTheme="minorHAnsi" w:hAnsiTheme="minorHAnsi" w:cstheme="minorHAnsi"/>
          <w:color w:val="FF0000"/>
          <w:szCs w:val="24"/>
          <w:vertAlign w:val="subscript"/>
        </w:rPr>
        <w:t>i</w:t>
      </w:r>
      <w:proofErr w:type="gramEnd"/>
      <w:r w:rsidRPr="00AD5B1F">
        <w:rPr>
          <w:rFonts w:asciiTheme="minorHAnsi" w:hAnsiTheme="minorHAnsi" w:cstheme="minorHAnsi"/>
          <w:color w:val="FF0000"/>
          <w:szCs w:val="24"/>
        </w:rPr>
        <w:t xml:space="preserve"> [se]</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casaram.</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 xml:space="preserve">Interpretação 1: [João e </w:t>
      </w:r>
      <w:proofErr w:type="gramStart"/>
      <w:r w:rsidRPr="00AD5B1F">
        <w:rPr>
          <w:rFonts w:asciiTheme="minorHAnsi" w:hAnsiTheme="minorHAnsi" w:cstheme="minorHAnsi"/>
          <w:color w:val="FF0000"/>
          <w:szCs w:val="24"/>
        </w:rPr>
        <w:t>Maria]</w:t>
      </w:r>
      <w:r w:rsidRPr="00AD5B1F">
        <w:rPr>
          <w:rFonts w:asciiTheme="minorHAnsi" w:hAnsiTheme="minorHAnsi" w:cstheme="minorHAnsi"/>
          <w:color w:val="FF0000"/>
          <w:szCs w:val="24"/>
          <w:vertAlign w:val="subscript"/>
        </w:rPr>
        <w:t>i</w:t>
      </w:r>
      <w:proofErr w:type="gramEnd"/>
      <w:r w:rsidRPr="00AD5B1F">
        <w:rPr>
          <w:rFonts w:asciiTheme="minorHAnsi" w:hAnsiTheme="minorHAnsi" w:cstheme="minorHAnsi"/>
          <w:color w:val="FF0000"/>
          <w:szCs w:val="24"/>
        </w:rPr>
        <w:t xml:space="preserve"> [se]j casaram.</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A mãe dele está orgulhosa de Pedro.</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lastRenderedPageBreak/>
        <w:t>Interpretação 1: [A mãe [dele]</w:t>
      </w:r>
      <w:proofErr w:type="gramStart"/>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está orgulhosa de [Pedro]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2: [A mãe [dele]</w:t>
      </w:r>
      <w:proofErr w:type="gramStart"/>
      <w:r w:rsidRPr="00AD5B1F">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está orgulhosa de [Pedro]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 [A mãe [dele]</w:t>
      </w:r>
      <w:proofErr w:type="gramStart"/>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está orgulhosa de [Pedro]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A mãe de Pedro está orgulhosa dele.</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[A mãe de [Pedro]</w:t>
      </w:r>
      <w:proofErr w:type="gramStart"/>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está orgulhosa [dele]</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2: [A mãe de [Pedro]</w:t>
      </w:r>
      <w:proofErr w:type="gramStart"/>
      <w:r w:rsidRPr="00AD5B1F">
        <w:rPr>
          <w:rFonts w:asciiTheme="minorHAnsi" w:hAnsiTheme="minorHAnsi" w:cstheme="minorHAnsi"/>
          <w:color w:val="FF0000"/>
          <w:szCs w:val="24"/>
        </w:rPr>
        <w:t>i]</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está orgulhosa [dele]</w:t>
      </w:r>
      <w:r w:rsidRPr="00AD5B1F">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szCs w:val="24"/>
        </w:rPr>
      </w:pPr>
      <w:r w:rsidRPr="00AD5B1F">
        <w:rPr>
          <w:rFonts w:asciiTheme="minorHAnsi" w:hAnsiTheme="minorHAnsi" w:cstheme="minorHAnsi"/>
          <w:color w:val="FF0000"/>
          <w:szCs w:val="24"/>
        </w:rPr>
        <w:t>Impossibilidade: [A mãe de [Pedro]</w:t>
      </w:r>
      <w:proofErr w:type="gramStart"/>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w:t>
      </w:r>
      <w:r w:rsidRPr="00AD5B1F">
        <w:rPr>
          <w:rFonts w:asciiTheme="minorHAnsi" w:hAnsiTheme="minorHAnsi" w:cstheme="minorHAnsi"/>
          <w:color w:val="FF0000"/>
          <w:szCs w:val="24"/>
          <w:vertAlign w:val="subscript"/>
        </w:rPr>
        <w:t>j</w:t>
      </w:r>
      <w:proofErr w:type="gramEnd"/>
      <w:r w:rsidRPr="00AD5B1F">
        <w:rPr>
          <w:rFonts w:asciiTheme="minorHAnsi" w:hAnsiTheme="minorHAnsi" w:cstheme="minorHAnsi"/>
          <w:color w:val="FF0000"/>
          <w:szCs w:val="24"/>
        </w:rPr>
        <w:t xml:space="preserve"> está orgulhosa [dele]j.</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João precisa falar com Pedro sobre ele.</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precisa falar com [Pedro]</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sobre [ele]</w:t>
      </w:r>
      <w:r w:rsidRPr="00AD5B1F">
        <w:rPr>
          <w:rFonts w:asciiTheme="minorHAnsi" w:hAnsiTheme="minorHAnsi" w:cstheme="minorHAnsi"/>
          <w:color w:val="FF0000"/>
          <w:szCs w:val="24"/>
          <w:vertAlign w:val="subscript"/>
        </w:rPr>
        <w:t>k</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vertAlign w:val="subscript"/>
        </w:rPr>
      </w:pPr>
      <w:r w:rsidRPr="00AD5B1F">
        <w:rPr>
          <w:rFonts w:asciiTheme="minorHAnsi" w:hAnsiTheme="minorHAnsi" w:cstheme="minorHAnsi"/>
          <w:color w:val="FF0000"/>
          <w:szCs w:val="24"/>
        </w:rPr>
        <w:t>Impossibilidade 1: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precisa falar com [Pedro]</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sobre [ele]</w:t>
      </w:r>
      <w:r w:rsidRPr="00AD5B1F">
        <w:rPr>
          <w:rFonts w:asciiTheme="minorHAnsi" w:hAnsiTheme="minorHAnsi" w:cstheme="minorHAnsi"/>
          <w:color w:val="FF0000"/>
          <w:szCs w:val="24"/>
          <w:vertAlign w:val="subscript"/>
        </w:rPr>
        <w:t>i.</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 2: [João]</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precisa falar com [Pedro]</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sobre [ele]</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Ninguém disse que quer sair.</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[Ninguém]</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disse que [e]</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quer sair.</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Impossibilidade: [Ninguém]</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disse que [e]</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quer sair.</w:t>
      </w:r>
    </w:p>
    <w:p w:rsidR="00950F64" w:rsidRPr="00AD5B1F" w:rsidRDefault="00950F64" w:rsidP="00950F64">
      <w:pPr>
        <w:pStyle w:val="PargrafodaLista"/>
        <w:spacing w:after="0" w:line="360" w:lineRule="auto"/>
        <w:ind w:left="0"/>
        <w:jc w:val="both"/>
        <w:rPr>
          <w:rFonts w:asciiTheme="minorHAnsi" w:hAnsiTheme="minorHAnsi" w:cstheme="minorHAnsi"/>
          <w:szCs w:val="24"/>
        </w:rPr>
      </w:pPr>
    </w:p>
    <w:p w:rsidR="00950F64" w:rsidRPr="00AD5B1F" w:rsidRDefault="00950F64" w:rsidP="00950F64">
      <w:pPr>
        <w:pStyle w:val="PargrafodaLista"/>
        <w:numPr>
          <w:ilvl w:val="0"/>
          <w:numId w:val="35"/>
        </w:numPr>
        <w:spacing w:after="0" w:line="360" w:lineRule="auto"/>
        <w:jc w:val="both"/>
        <w:rPr>
          <w:rFonts w:asciiTheme="minorHAnsi" w:hAnsiTheme="minorHAnsi" w:cstheme="minorHAnsi"/>
          <w:szCs w:val="24"/>
        </w:rPr>
      </w:pPr>
      <w:r w:rsidRPr="00AD5B1F">
        <w:rPr>
          <w:rFonts w:asciiTheme="minorHAnsi" w:hAnsiTheme="minorHAnsi" w:cstheme="minorHAnsi"/>
          <w:szCs w:val="24"/>
        </w:rPr>
        <w:t>Ninguém disse que ele quer sair.</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r w:rsidRPr="00AD5B1F">
        <w:rPr>
          <w:rFonts w:asciiTheme="minorHAnsi" w:hAnsiTheme="minorHAnsi" w:cstheme="minorHAnsi"/>
          <w:color w:val="FF0000"/>
          <w:szCs w:val="24"/>
        </w:rPr>
        <w:t>Interpretação 1: [Ninguém]</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disse que [ele]</w:t>
      </w:r>
      <w:r w:rsidRPr="00AD5B1F">
        <w:rPr>
          <w:rFonts w:asciiTheme="minorHAnsi" w:hAnsiTheme="minorHAnsi" w:cstheme="minorHAnsi"/>
          <w:color w:val="FF0000"/>
          <w:szCs w:val="24"/>
          <w:vertAlign w:val="subscript"/>
        </w:rPr>
        <w:t>j</w:t>
      </w:r>
      <w:r w:rsidRPr="00AD5B1F">
        <w:rPr>
          <w:rFonts w:asciiTheme="minorHAnsi" w:hAnsiTheme="minorHAnsi" w:cstheme="minorHAnsi"/>
          <w:color w:val="FF0000"/>
          <w:szCs w:val="24"/>
        </w:rPr>
        <w:t xml:space="preserve"> quer sair.</w:t>
      </w:r>
    </w:p>
    <w:p w:rsidR="00950F64" w:rsidRPr="00AD5B1F" w:rsidRDefault="00950F64" w:rsidP="00950F64">
      <w:pPr>
        <w:pStyle w:val="PargrafodaLista"/>
        <w:spacing w:after="0" w:line="360" w:lineRule="auto"/>
        <w:ind w:left="0"/>
        <w:jc w:val="both"/>
        <w:rPr>
          <w:rFonts w:asciiTheme="minorHAnsi" w:hAnsiTheme="minorHAnsi" w:cstheme="minorHAnsi"/>
          <w:color w:val="FF0000"/>
          <w:szCs w:val="24"/>
        </w:rPr>
      </w:pPr>
    </w:p>
    <w:p w:rsidR="00950F64" w:rsidRPr="00AD5B1F" w:rsidRDefault="00950F64" w:rsidP="00950F64">
      <w:pPr>
        <w:pStyle w:val="PargrafodaLista"/>
        <w:spacing w:after="0" w:line="360" w:lineRule="auto"/>
        <w:ind w:left="0"/>
        <w:jc w:val="both"/>
        <w:rPr>
          <w:rFonts w:asciiTheme="minorHAnsi" w:hAnsiTheme="minorHAnsi"/>
          <w:szCs w:val="24"/>
        </w:rPr>
      </w:pPr>
      <w:r w:rsidRPr="00AD5B1F">
        <w:rPr>
          <w:rFonts w:asciiTheme="minorHAnsi" w:hAnsiTheme="minorHAnsi" w:cstheme="minorHAnsi"/>
          <w:color w:val="FF0000"/>
          <w:szCs w:val="24"/>
        </w:rPr>
        <w:t>Impossibilidade: [Ninguém]</w:t>
      </w:r>
      <w:r w:rsidRPr="00AD5B1F">
        <w:rPr>
          <w:rFonts w:asciiTheme="minorHAnsi" w:hAnsiTheme="minorHAnsi" w:cstheme="minorHAnsi"/>
          <w:color w:val="FF0000"/>
          <w:szCs w:val="24"/>
          <w:vertAlign w:val="subscript"/>
        </w:rPr>
        <w:t>i</w:t>
      </w:r>
      <w:r w:rsidRPr="00AD5B1F">
        <w:rPr>
          <w:rFonts w:asciiTheme="minorHAnsi" w:hAnsiTheme="minorHAnsi" w:cstheme="minorHAnsi"/>
          <w:color w:val="FF0000"/>
          <w:szCs w:val="24"/>
        </w:rPr>
        <w:t xml:space="preserve"> disse que [e]</w:t>
      </w:r>
      <w:r w:rsidRPr="00AD5B1F">
        <w:rPr>
          <w:rFonts w:asciiTheme="minorHAnsi" w:hAnsiTheme="minorHAnsi" w:cstheme="minorHAnsi"/>
          <w:color w:val="FF0000"/>
          <w:szCs w:val="24"/>
          <w:vertAlign w:val="subscript"/>
        </w:rPr>
        <w:t>i</w:t>
      </w:r>
      <w:r>
        <w:rPr>
          <w:rFonts w:asciiTheme="minorHAnsi" w:hAnsiTheme="minorHAnsi" w:cstheme="minorHAnsi"/>
          <w:color w:val="FF0000"/>
          <w:szCs w:val="24"/>
        </w:rPr>
        <w:t xml:space="preserve"> quer sair.</w:t>
      </w:r>
    </w:p>
    <w:p w:rsidR="004B49E3" w:rsidRPr="004B49E3" w:rsidRDefault="004B49E3" w:rsidP="004B49E3">
      <w:pPr>
        <w:pStyle w:val="PargrafodaLista"/>
        <w:ind w:left="1080"/>
        <w:jc w:val="both"/>
        <w:rPr>
          <w:color w:val="FF0000"/>
        </w:rPr>
      </w:pPr>
      <w:bookmarkStart w:id="0" w:name="_GoBack"/>
      <w:bookmarkEnd w:id="0"/>
    </w:p>
    <w:p w:rsidR="00090F69" w:rsidRPr="00A54410" w:rsidRDefault="00090F69" w:rsidP="00090F69">
      <w:pPr>
        <w:pStyle w:val="PargrafodaLista"/>
        <w:ind w:left="1080"/>
        <w:jc w:val="both"/>
      </w:pPr>
    </w:p>
    <w:p w:rsidR="00F36178" w:rsidRPr="00F36178" w:rsidRDefault="00A54410" w:rsidP="00A54410">
      <w:pPr>
        <w:jc w:val="both"/>
      </w:pPr>
      <w:r>
        <w:t xml:space="preserve"> </w:t>
      </w:r>
    </w:p>
    <w:sectPr w:rsidR="00F36178" w:rsidRPr="00F36178" w:rsidSect="00721D78">
      <w:type w:val="continuous"/>
      <w:pgSz w:w="16838" w:h="11906" w:orient="landscape"/>
      <w:pgMar w:top="567" w:right="678" w:bottom="851"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5A72"/>
    <w:multiLevelType w:val="hybridMultilevel"/>
    <w:tmpl w:val="7CDC815A"/>
    <w:lvl w:ilvl="0" w:tplc="BBE61E2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7C79BC"/>
    <w:multiLevelType w:val="hybridMultilevel"/>
    <w:tmpl w:val="35BCBAE0"/>
    <w:lvl w:ilvl="0" w:tplc="475E3E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CF0D79"/>
    <w:multiLevelType w:val="hybridMultilevel"/>
    <w:tmpl w:val="2EB8CB8E"/>
    <w:lvl w:ilvl="0" w:tplc="66EE52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22096"/>
    <w:multiLevelType w:val="hybridMultilevel"/>
    <w:tmpl w:val="7A4645CE"/>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CF37253"/>
    <w:multiLevelType w:val="hybridMultilevel"/>
    <w:tmpl w:val="AA7CDC9A"/>
    <w:lvl w:ilvl="0" w:tplc="593CD5A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33162A8"/>
    <w:multiLevelType w:val="hybridMultilevel"/>
    <w:tmpl w:val="DE94692A"/>
    <w:lvl w:ilvl="0" w:tplc="671AAB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62B1611"/>
    <w:multiLevelType w:val="hybridMultilevel"/>
    <w:tmpl w:val="599E74E0"/>
    <w:lvl w:ilvl="0" w:tplc="9D4CE5E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6202F3"/>
    <w:multiLevelType w:val="hybridMultilevel"/>
    <w:tmpl w:val="ABCE7F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D21B7"/>
    <w:multiLevelType w:val="hybridMultilevel"/>
    <w:tmpl w:val="36E43CDA"/>
    <w:lvl w:ilvl="0" w:tplc="C1AEE7A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F6B73B6"/>
    <w:multiLevelType w:val="hybridMultilevel"/>
    <w:tmpl w:val="74985AC2"/>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1FE13160"/>
    <w:multiLevelType w:val="hybridMultilevel"/>
    <w:tmpl w:val="5978A708"/>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8307555"/>
    <w:multiLevelType w:val="hybridMultilevel"/>
    <w:tmpl w:val="FC20EB88"/>
    <w:lvl w:ilvl="0" w:tplc="5504158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90494E"/>
    <w:multiLevelType w:val="hybridMultilevel"/>
    <w:tmpl w:val="C58866F2"/>
    <w:lvl w:ilvl="0" w:tplc="E63C139C">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C82918"/>
    <w:multiLevelType w:val="hybridMultilevel"/>
    <w:tmpl w:val="3C04D008"/>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FBD2FFB"/>
    <w:multiLevelType w:val="hybridMultilevel"/>
    <w:tmpl w:val="B33A6234"/>
    <w:lvl w:ilvl="0" w:tplc="D0E0C12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6366FE"/>
    <w:multiLevelType w:val="hybridMultilevel"/>
    <w:tmpl w:val="816A3AAC"/>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33AF7170"/>
    <w:multiLevelType w:val="hybridMultilevel"/>
    <w:tmpl w:val="0E007318"/>
    <w:lvl w:ilvl="0" w:tplc="8468272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338BE"/>
    <w:multiLevelType w:val="hybridMultilevel"/>
    <w:tmpl w:val="DEE48A3E"/>
    <w:lvl w:ilvl="0" w:tplc="34806896">
      <w:start w:val="2"/>
      <w:numFmt w:val="lowerLetter"/>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18">
    <w:nsid w:val="36F74DCE"/>
    <w:multiLevelType w:val="hybridMultilevel"/>
    <w:tmpl w:val="E10080B6"/>
    <w:lvl w:ilvl="0" w:tplc="ABA0A7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22337"/>
    <w:multiLevelType w:val="hybridMultilevel"/>
    <w:tmpl w:val="BB787716"/>
    <w:lvl w:ilvl="0" w:tplc="CE6808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B52F6"/>
    <w:multiLevelType w:val="hybridMultilevel"/>
    <w:tmpl w:val="6E3EA21A"/>
    <w:lvl w:ilvl="0" w:tplc="728A8AE8">
      <w:start w:val="2"/>
      <w:numFmt w:val="lowerLetter"/>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21">
    <w:nsid w:val="3F096AB8"/>
    <w:multiLevelType w:val="hybridMultilevel"/>
    <w:tmpl w:val="61BCE4A0"/>
    <w:lvl w:ilvl="0" w:tplc="9DCE87D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499D4670"/>
    <w:multiLevelType w:val="hybridMultilevel"/>
    <w:tmpl w:val="DF22AF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264E07"/>
    <w:multiLevelType w:val="hybridMultilevel"/>
    <w:tmpl w:val="16806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85B80"/>
    <w:multiLevelType w:val="hybridMultilevel"/>
    <w:tmpl w:val="EFD66DFA"/>
    <w:lvl w:ilvl="0" w:tplc="6D6A166E">
      <w:start w:val="1"/>
      <w:numFmt w:val="upperLetter"/>
      <w:lvlText w:val="(%1)"/>
      <w:lvlJc w:val="left"/>
      <w:pPr>
        <w:ind w:left="1110" w:hanging="39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56640D5C"/>
    <w:multiLevelType w:val="hybridMultilevel"/>
    <w:tmpl w:val="61186466"/>
    <w:lvl w:ilvl="0" w:tplc="5C1CF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E0107A"/>
    <w:multiLevelType w:val="hybridMultilevel"/>
    <w:tmpl w:val="FF8676FC"/>
    <w:lvl w:ilvl="0" w:tplc="79E01D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0C3C1F"/>
    <w:multiLevelType w:val="hybridMultilevel"/>
    <w:tmpl w:val="422AA59A"/>
    <w:lvl w:ilvl="0" w:tplc="9CD06CB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5E8D0297"/>
    <w:multiLevelType w:val="hybridMultilevel"/>
    <w:tmpl w:val="CA3CD944"/>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1123BFD"/>
    <w:multiLevelType w:val="hybridMultilevel"/>
    <w:tmpl w:val="32321280"/>
    <w:lvl w:ilvl="0" w:tplc="47DC5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770F41"/>
    <w:multiLevelType w:val="hybridMultilevel"/>
    <w:tmpl w:val="816A3AAC"/>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6A9773C9"/>
    <w:multiLevelType w:val="hybridMultilevel"/>
    <w:tmpl w:val="7390CA6E"/>
    <w:lvl w:ilvl="0" w:tplc="02C6C3E4">
      <w:start w:val="2"/>
      <w:numFmt w:val="lowerLetter"/>
      <w:lvlText w:val="%1."/>
      <w:lvlJc w:val="left"/>
      <w:pPr>
        <w:ind w:left="1470" w:hanging="360"/>
      </w:pPr>
      <w:rPr>
        <w:rFonts w:hint="default"/>
      </w:rPr>
    </w:lvl>
    <w:lvl w:ilvl="1" w:tplc="04160019" w:tentative="1">
      <w:start w:val="1"/>
      <w:numFmt w:val="lowerLetter"/>
      <w:lvlText w:val="%2."/>
      <w:lvlJc w:val="left"/>
      <w:pPr>
        <w:ind w:left="2190" w:hanging="360"/>
      </w:pPr>
    </w:lvl>
    <w:lvl w:ilvl="2" w:tplc="0416001B" w:tentative="1">
      <w:start w:val="1"/>
      <w:numFmt w:val="lowerRoman"/>
      <w:lvlText w:val="%3."/>
      <w:lvlJc w:val="right"/>
      <w:pPr>
        <w:ind w:left="2910" w:hanging="180"/>
      </w:pPr>
    </w:lvl>
    <w:lvl w:ilvl="3" w:tplc="0416000F" w:tentative="1">
      <w:start w:val="1"/>
      <w:numFmt w:val="decimal"/>
      <w:lvlText w:val="%4."/>
      <w:lvlJc w:val="left"/>
      <w:pPr>
        <w:ind w:left="3630" w:hanging="360"/>
      </w:pPr>
    </w:lvl>
    <w:lvl w:ilvl="4" w:tplc="04160019" w:tentative="1">
      <w:start w:val="1"/>
      <w:numFmt w:val="lowerLetter"/>
      <w:lvlText w:val="%5."/>
      <w:lvlJc w:val="left"/>
      <w:pPr>
        <w:ind w:left="4350" w:hanging="360"/>
      </w:pPr>
    </w:lvl>
    <w:lvl w:ilvl="5" w:tplc="0416001B" w:tentative="1">
      <w:start w:val="1"/>
      <w:numFmt w:val="lowerRoman"/>
      <w:lvlText w:val="%6."/>
      <w:lvlJc w:val="right"/>
      <w:pPr>
        <w:ind w:left="5070" w:hanging="180"/>
      </w:pPr>
    </w:lvl>
    <w:lvl w:ilvl="6" w:tplc="0416000F" w:tentative="1">
      <w:start w:val="1"/>
      <w:numFmt w:val="decimal"/>
      <w:lvlText w:val="%7."/>
      <w:lvlJc w:val="left"/>
      <w:pPr>
        <w:ind w:left="5790" w:hanging="360"/>
      </w:pPr>
    </w:lvl>
    <w:lvl w:ilvl="7" w:tplc="04160019" w:tentative="1">
      <w:start w:val="1"/>
      <w:numFmt w:val="lowerLetter"/>
      <w:lvlText w:val="%8."/>
      <w:lvlJc w:val="left"/>
      <w:pPr>
        <w:ind w:left="6510" w:hanging="360"/>
      </w:pPr>
    </w:lvl>
    <w:lvl w:ilvl="8" w:tplc="0416001B" w:tentative="1">
      <w:start w:val="1"/>
      <w:numFmt w:val="lowerRoman"/>
      <w:lvlText w:val="%9."/>
      <w:lvlJc w:val="right"/>
      <w:pPr>
        <w:ind w:left="7230" w:hanging="180"/>
      </w:pPr>
    </w:lvl>
  </w:abstractNum>
  <w:abstractNum w:abstractNumId="32">
    <w:nsid w:val="78C27352"/>
    <w:multiLevelType w:val="hybridMultilevel"/>
    <w:tmpl w:val="AA54EE94"/>
    <w:lvl w:ilvl="0" w:tplc="BF56F6E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79A7471E"/>
    <w:multiLevelType w:val="hybridMultilevel"/>
    <w:tmpl w:val="D8F02BC4"/>
    <w:lvl w:ilvl="0" w:tplc="148A6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27704F"/>
    <w:multiLevelType w:val="hybridMultilevel"/>
    <w:tmpl w:val="68C2408A"/>
    <w:lvl w:ilvl="0" w:tplc="3BC41BAE">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22"/>
  </w:num>
  <w:num w:numId="3">
    <w:abstractNumId w:val="4"/>
  </w:num>
  <w:num w:numId="4">
    <w:abstractNumId w:val="27"/>
  </w:num>
  <w:num w:numId="5">
    <w:abstractNumId w:val="8"/>
  </w:num>
  <w:num w:numId="6">
    <w:abstractNumId w:val="21"/>
  </w:num>
  <w:num w:numId="7">
    <w:abstractNumId w:val="5"/>
  </w:num>
  <w:num w:numId="8">
    <w:abstractNumId w:val="34"/>
  </w:num>
  <w:num w:numId="9">
    <w:abstractNumId w:val="12"/>
  </w:num>
  <w:num w:numId="10">
    <w:abstractNumId w:val="24"/>
  </w:num>
  <w:num w:numId="11">
    <w:abstractNumId w:val="17"/>
  </w:num>
  <w:num w:numId="12">
    <w:abstractNumId w:val="31"/>
  </w:num>
  <w:num w:numId="13">
    <w:abstractNumId w:val="20"/>
  </w:num>
  <w:num w:numId="14">
    <w:abstractNumId w:val="15"/>
  </w:num>
  <w:num w:numId="15">
    <w:abstractNumId w:val="30"/>
  </w:num>
  <w:num w:numId="16">
    <w:abstractNumId w:val="13"/>
  </w:num>
  <w:num w:numId="17">
    <w:abstractNumId w:val="32"/>
  </w:num>
  <w:num w:numId="18">
    <w:abstractNumId w:val="10"/>
  </w:num>
  <w:num w:numId="19">
    <w:abstractNumId w:val="3"/>
  </w:num>
  <w:num w:numId="20">
    <w:abstractNumId w:val="9"/>
  </w:num>
  <w:num w:numId="21">
    <w:abstractNumId w:val="28"/>
  </w:num>
  <w:num w:numId="22">
    <w:abstractNumId w:val="23"/>
  </w:num>
  <w:num w:numId="23">
    <w:abstractNumId w:val="19"/>
  </w:num>
  <w:num w:numId="24">
    <w:abstractNumId w:val="6"/>
  </w:num>
  <w:num w:numId="25">
    <w:abstractNumId w:val="26"/>
  </w:num>
  <w:num w:numId="26">
    <w:abstractNumId w:val="14"/>
  </w:num>
  <w:num w:numId="27">
    <w:abstractNumId w:val="11"/>
  </w:num>
  <w:num w:numId="28">
    <w:abstractNumId w:val="2"/>
  </w:num>
  <w:num w:numId="29">
    <w:abstractNumId w:val="1"/>
  </w:num>
  <w:num w:numId="30">
    <w:abstractNumId w:val="16"/>
  </w:num>
  <w:num w:numId="31">
    <w:abstractNumId w:val="0"/>
  </w:num>
  <w:num w:numId="32">
    <w:abstractNumId w:val="33"/>
  </w:num>
  <w:num w:numId="33">
    <w:abstractNumId w:val="29"/>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4D"/>
    <w:rsid w:val="0003665F"/>
    <w:rsid w:val="00090F69"/>
    <w:rsid w:val="000C3A37"/>
    <w:rsid w:val="000C787A"/>
    <w:rsid w:val="00174CCF"/>
    <w:rsid w:val="001A77F3"/>
    <w:rsid w:val="00247903"/>
    <w:rsid w:val="00333C4D"/>
    <w:rsid w:val="00365B20"/>
    <w:rsid w:val="003B2C0E"/>
    <w:rsid w:val="003F6678"/>
    <w:rsid w:val="004A6225"/>
    <w:rsid w:val="004B49E3"/>
    <w:rsid w:val="005970E8"/>
    <w:rsid w:val="005D0C22"/>
    <w:rsid w:val="00694C8A"/>
    <w:rsid w:val="006A326E"/>
    <w:rsid w:val="006C0E54"/>
    <w:rsid w:val="006E1E18"/>
    <w:rsid w:val="006F542C"/>
    <w:rsid w:val="00721D78"/>
    <w:rsid w:val="007D2E9F"/>
    <w:rsid w:val="008650FB"/>
    <w:rsid w:val="009161E7"/>
    <w:rsid w:val="00950F64"/>
    <w:rsid w:val="00976EBC"/>
    <w:rsid w:val="009822FA"/>
    <w:rsid w:val="00A54410"/>
    <w:rsid w:val="00AC4595"/>
    <w:rsid w:val="00B0498B"/>
    <w:rsid w:val="00B911AE"/>
    <w:rsid w:val="00B94F2D"/>
    <w:rsid w:val="00B95B4B"/>
    <w:rsid w:val="00C83CD3"/>
    <w:rsid w:val="00D401BF"/>
    <w:rsid w:val="00D4609D"/>
    <w:rsid w:val="00DD5341"/>
    <w:rsid w:val="00DF6C82"/>
    <w:rsid w:val="00E25328"/>
    <w:rsid w:val="00E74481"/>
    <w:rsid w:val="00EF721B"/>
    <w:rsid w:val="00F361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0B29B-9D77-49C9-9FF2-638D72F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9D"/>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11</Pages>
  <Words>3564</Words>
  <Characters>19246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Fernando Ferreira</dc:creator>
  <cp:keywords/>
  <dc:description/>
  <cp:lastModifiedBy>Luiz Fernando Ferreira</cp:lastModifiedBy>
  <cp:revision>9</cp:revision>
  <dcterms:created xsi:type="dcterms:W3CDTF">2017-03-17T15:48:00Z</dcterms:created>
  <dcterms:modified xsi:type="dcterms:W3CDTF">2017-04-23T22:20:00Z</dcterms:modified>
</cp:coreProperties>
</file>